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17" w:rsidRPr="00F50F14" w:rsidRDefault="00C75F39" w:rsidP="001502E0">
      <w:pPr>
        <w:jc w:val="left"/>
        <w:rPr>
          <w:rFonts w:ascii="メイリオ" w:eastAsia="メイリオ" w:hAnsi="メイリオ"/>
          <w:b/>
          <w:color w:val="595959" w:themeColor="text1" w:themeTint="A6"/>
          <w:sz w:val="24"/>
          <w:szCs w:val="24"/>
        </w:rPr>
      </w:pPr>
      <w:r>
        <w:rPr>
          <w:rFonts w:ascii="メイリオ" w:eastAsia="メイリオ" w:hAnsi="メイリオ"/>
          <w:b/>
          <w:noProof/>
          <w:color w:val="595959" w:themeColor="text1" w:themeTint="A6"/>
          <w:sz w:val="24"/>
          <w:szCs w:val="24"/>
        </w:rPr>
        <mc:AlternateContent>
          <mc:Choice Requires="wps">
            <w:drawing>
              <wp:anchor distT="0" distB="0" distL="114300" distR="114300" simplePos="0" relativeHeight="251655680" behindDoc="0" locked="0" layoutInCell="1" allowOverlap="1" wp14:anchorId="67BBBACF" wp14:editId="27FA8A71">
                <wp:simplePos x="0" y="0"/>
                <wp:positionH relativeFrom="column">
                  <wp:posOffset>-5715</wp:posOffset>
                </wp:positionH>
                <wp:positionV relativeFrom="paragraph">
                  <wp:posOffset>332740</wp:posOffset>
                </wp:positionV>
                <wp:extent cx="6275705" cy="1047750"/>
                <wp:effectExtent l="0" t="0" r="10795"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1047750"/>
                        </a:xfrm>
                        <a:prstGeom prst="roundRect">
                          <a:avLst>
                            <a:gd name="adj" fmla="val 6005"/>
                          </a:avLst>
                        </a:prstGeom>
                        <a:solidFill>
                          <a:schemeClr val="bg1">
                            <a:lumMod val="95000"/>
                            <a:lumOff val="0"/>
                          </a:schemeClr>
                        </a:solidFill>
                        <a:ln w="9525">
                          <a:solidFill>
                            <a:srgbClr val="000000"/>
                          </a:solidFill>
                          <a:round/>
                          <a:headEnd/>
                          <a:tailEnd/>
                        </a:ln>
                      </wps:spPr>
                      <wps:txb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Pr>
                                <w:rFonts w:ascii="メイリオ" w:eastAsia="メイリオ" w:hAnsi="メイリオ" w:hint="eastAsia"/>
                                <w:b/>
                                <w:color w:val="404040" w:themeColor="text1" w:themeTint="BF"/>
                                <w:sz w:val="28"/>
                                <w:szCs w:val="28"/>
                              </w:rPr>
                              <w:t>27</w:t>
                            </w:r>
                            <w:r w:rsidRPr="003B373B">
                              <w:rPr>
                                <w:rFonts w:ascii="メイリオ" w:eastAsia="メイリオ" w:hAnsi="メイリオ" w:hint="eastAsia"/>
                                <w:b/>
                                <w:color w:val="404040" w:themeColor="text1" w:themeTint="BF"/>
                                <w:sz w:val="28"/>
                                <w:szCs w:val="28"/>
                              </w:rPr>
                              <w:t>年</w:t>
                            </w:r>
                            <w:r w:rsidR="004256AA">
                              <w:rPr>
                                <w:rFonts w:ascii="メイリオ" w:eastAsia="メイリオ" w:hAnsi="メイリオ" w:hint="eastAsia"/>
                                <w:b/>
                                <w:color w:val="404040" w:themeColor="text1" w:themeTint="BF"/>
                                <w:sz w:val="28"/>
                                <w:szCs w:val="28"/>
                              </w:rPr>
                              <w:t>1１</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r w:rsidR="00815451" w:rsidRPr="00815451">
                              <w:rPr>
                                <w:rFonts w:hint="eastAsia"/>
                              </w:rPr>
                              <w:t xml:space="preserve"> </w:t>
                            </w:r>
                            <w:r w:rsidR="00815451" w:rsidRPr="00815451">
                              <w:rPr>
                                <w:rFonts w:ascii="メイリオ" w:eastAsia="メイリオ" w:hAnsi="メイリオ" w:hint="eastAsia"/>
                                <w:b/>
                                <w:color w:val="404040" w:themeColor="text1" w:themeTint="BF"/>
                                <w:sz w:val="28"/>
                                <w:szCs w:val="28"/>
                              </w:rPr>
                              <w:t>No.</w:t>
                            </w:r>
                            <w:r w:rsidR="004256AA">
                              <w:rPr>
                                <w:rFonts w:ascii="メイリオ" w:eastAsia="メイリオ" w:hAnsi="メイリオ" w:hint="eastAsia"/>
                                <w:b/>
                                <w:color w:val="404040" w:themeColor="text1" w:themeTint="BF"/>
                                <w:sz w:val="28"/>
                                <w:szCs w:val="28"/>
                              </w:rPr>
                              <w:t>８</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6" style="position:absolute;margin-left:-.45pt;margin-top:26.2pt;width:494.1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" fillcolor="#f2f2f2 [3052]">
                <v:textbo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Pr>
                          <w:rFonts w:ascii="メイリオ" w:eastAsia="メイリオ" w:hAnsi="メイリオ" w:hint="eastAsia"/>
                          <w:b/>
                          <w:color w:val="404040" w:themeColor="text1" w:themeTint="BF"/>
                          <w:sz w:val="28"/>
                          <w:szCs w:val="28"/>
                        </w:rPr>
                        <w:t>27</w:t>
                      </w:r>
                      <w:r w:rsidRPr="003B373B">
                        <w:rPr>
                          <w:rFonts w:ascii="メイリオ" w:eastAsia="メイリオ" w:hAnsi="メイリオ" w:hint="eastAsia"/>
                          <w:b/>
                          <w:color w:val="404040" w:themeColor="text1" w:themeTint="BF"/>
                          <w:sz w:val="28"/>
                          <w:szCs w:val="28"/>
                        </w:rPr>
                        <w:t>年</w:t>
                      </w:r>
                      <w:r w:rsidR="004256AA">
                        <w:rPr>
                          <w:rFonts w:ascii="メイリオ" w:eastAsia="メイリオ" w:hAnsi="メイリオ" w:hint="eastAsia"/>
                          <w:b/>
                          <w:color w:val="404040" w:themeColor="text1" w:themeTint="BF"/>
                          <w:sz w:val="28"/>
                          <w:szCs w:val="28"/>
                        </w:rPr>
                        <w:t>1１</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r w:rsidR="00815451" w:rsidRPr="00815451">
                        <w:rPr>
                          <w:rFonts w:hint="eastAsia"/>
                        </w:rPr>
                        <w:t xml:space="preserve"> </w:t>
                      </w:r>
                      <w:r w:rsidR="00815451" w:rsidRPr="00815451">
                        <w:rPr>
                          <w:rFonts w:ascii="メイリオ" w:eastAsia="メイリオ" w:hAnsi="メイリオ" w:hint="eastAsia"/>
                          <w:b/>
                          <w:color w:val="404040" w:themeColor="text1" w:themeTint="BF"/>
                          <w:sz w:val="28"/>
                          <w:szCs w:val="28"/>
                        </w:rPr>
                        <w:t>No.</w:t>
                      </w:r>
                      <w:r w:rsidR="004256AA">
                        <w:rPr>
                          <w:rFonts w:ascii="メイリオ" w:eastAsia="メイリオ" w:hAnsi="メイリオ" w:hint="eastAsia"/>
                          <w:b/>
                          <w:color w:val="404040" w:themeColor="text1" w:themeTint="BF"/>
                          <w:sz w:val="28"/>
                          <w:szCs w:val="28"/>
                        </w:rPr>
                        <w:t>８</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v:textbox>
              </v:roundrect>
            </w:pict>
          </mc:Fallback>
        </mc:AlternateContent>
      </w:r>
      <w:r w:rsidR="00FF320F">
        <w:rPr>
          <w:rFonts w:ascii="メイリオ" w:eastAsia="メイリオ" w:hAnsi="メイリオ" w:hint="eastAsia"/>
          <w:b/>
          <w:color w:val="595959" w:themeColor="text1" w:themeTint="A6"/>
          <w:sz w:val="24"/>
          <w:szCs w:val="24"/>
        </w:rPr>
        <w:t xml:space="preserve">「実践しよう！生活行為向上マネジメント」　　　　　　　　　　　 </w:t>
      </w:r>
      <w:r w:rsidR="00ED4517" w:rsidRPr="00F50F14">
        <w:rPr>
          <w:rFonts w:ascii="メイリオ" w:eastAsia="メイリオ" w:hAnsi="メイリオ" w:hint="eastAsia"/>
          <w:b/>
          <w:color w:val="595959" w:themeColor="text1" w:themeTint="A6"/>
          <w:sz w:val="24"/>
          <w:szCs w:val="24"/>
        </w:rPr>
        <w:t>連携システム</w:t>
      </w:r>
      <w:r w:rsidR="00815451">
        <w:rPr>
          <w:rFonts w:ascii="メイリオ" w:eastAsia="メイリオ" w:hAnsi="メイリオ" w:hint="eastAsia"/>
          <w:b/>
          <w:color w:val="595959" w:themeColor="text1" w:themeTint="A6"/>
          <w:sz w:val="24"/>
          <w:szCs w:val="24"/>
        </w:rPr>
        <w:t>2015</w:t>
      </w:r>
      <w:r w:rsidR="00ED4517" w:rsidRPr="00F50F14">
        <w:rPr>
          <w:rFonts w:ascii="メイリオ" w:eastAsia="メイリオ" w:hAnsi="メイリオ" w:hint="eastAsia"/>
          <w:b/>
          <w:color w:val="595959" w:themeColor="text1" w:themeTint="A6"/>
          <w:sz w:val="24"/>
          <w:szCs w:val="24"/>
        </w:rPr>
        <w:t xml:space="preserve">　　　　　　　　　　　　　　</w:t>
      </w:r>
    </w:p>
    <w:p w:rsidR="008D6DC2" w:rsidRDefault="008D6DC2" w:rsidP="008D6DC2">
      <w:pPr>
        <w:rPr>
          <w:rFonts w:ascii="ＭＳ ゴシック" w:eastAsia="ＭＳ ゴシック" w:hAnsi="ＭＳ ゴシック"/>
        </w:rPr>
      </w:pPr>
    </w:p>
    <w:p w:rsidR="008D6DC2" w:rsidRPr="00FF320F" w:rsidRDefault="008D6DC2" w:rsidP="008D6DC2">
      <w:pPr>
        <w:rPr>
          <w:rFonts w:ascii="ＭＳ ゴシック" w:eastAsia="ＭＳ ゴシック" w:hAnsi="ＭＳ ゴシック"/>
        </w:rPr>
      </w:pPr>
    </w:p>
    <w:p w:rsidR="00103724" w:rsidRPr="00103724" w:rsidRDefault="00103724" w:rsidP="00103724">
      <w:pPr>
        <w:jc w:val="left"/>
        <w:rPr>
          <w:rFonts w:ascii="HGP平成角ｺﾞｼｯｸ体W9" w:eastAsia="HGP平成角ｺﾞｼｯｸ体W9" w:hAnsi="Bookman Old Style"/>
          <w:color w:val="A6A6A6" w:themeColor="background1" w:themeShade="A6"/>
          <w:sz w:val="40"/>
          <w:szCs w:val="40"/>
        </w:rPr>
      </w:pPr>
      <w:r w:rsidRPr="00103724">
        <w:rPr>
          <w:rFonts w:ascii="HGP平成角ｺﾞｼｯｸ体W9" w:eastAsia="HGP平成角ｺﾞｼｯｸ体W9" w:hAnsi="メイリオ" w:hint="eastAsia"/>
          <w:color w:val="A6A6A6" w:themeColor="background1" w:themeShade="A6"/>
          <w:sz w:val="40"/>
          <w:szCs w:val="40"/>
        </w:rPr>
        <w:t>ｃｏｎｔｅｎｔｓ</w:t>
      </w:r>
    </w:p>
    <w:p w:rsidR="00912E46" w:rsidRDefault="00912E46" w:rsidP="008D6DC2">
      <w:pPr>
        <w:rPr>
          <w:rFonts w:ascii="メイリオ" w:eastAsia="メイリオ" w:hAnsi="メイリオ"/>
        </w:rPr>
      </w:pPr>
    </w:p>
    <w:p w:rsidR="009A3185" w:rsidRPr="00CB7670" w:rsidRDefault="00103724" w:rsidP="009D268C">
      <w:pPr>
        <w:spacing w:line="240" w:lineRule="exact"/>
        <w:rPr>
          <w:rFonts w:ascii="メイリオ" w:eastAsia="メイリオ" w:hAnsi="メイリオ"/>
          <w:szCs w:val="21"/>
        </w:rPr>
        <w:sectPr w:rsidR="009A3185" w:rsidRPr="00CB7670" w:rsidSect="00F50F14">
          <w:type w:val="continuous"/>
          <w:pgSz w:w="11906" w:h="16838" w:code="9"/>
          <w:pgMar w:top="1021" w:right="1021" w:bottom="1021" w:left="1021" w:header="851" w:footer="992" w:gutter="0"/>
          <w:cols w:space="425"/>
          <w:docGrid w:type="linesAndChars" w:linePitch="310"/>
        </w:sectPr>
      </w:pPr>
      <w:r w:rsidRPr="00103724">
        <w:rPr>
          <w:rFonts w:ascii="メイリオ" w:eastAsia="メイリオ" w:hAnsi="メイリオ" w:hint="eastAsia"/>
        </w:rPr>
        <w:t>目次／</w:t>
      </w:r>
      <w:r w:rsidR="008D6DC2" w:rsidRPr="00103724">
        <w:rPr>
          <w:rFonts w:ascii="メイリオ" w:eastAsia="メイリオ" w:hAnsi="メイリオ" w:hint="eastAsia"/>
        </w:rPr>
        <w:t>平成</w:t>
      </w:r>
      <w:r w:rsidR="00567496">
        <w:rPr>
          <w:rFonts w:ascii="メイリオ" w:eastAsia="メイリオ" w:hAnsi="メイリオ" w:hint="eastAsia"/>
        </w:rPr>
        <w:t>27</w:t>
      </w:r>
      <w:r w:rsidR="008D6DC2" w:rsidRPr="00103724">
        <w:rPr>
          <w:rFonts w:ascii="メイリオ" w:eastAsia="メイリオ" w:hAnsi="メイリオ" w:hint="eastAsia"/>
        </w:rPr>
        <w:t>年</w:t>
      </w:r>
      <w:r w:rsidR="00732BCB">
        <w:rPr>
          <w:rFonts w:ascii="メイリオ" w:eastAsia="メイリオ" w:hAnsi="メイリオ" w:hint="eastAsia"/>
        </w:rPr>
        <w:t>1１</w:t>
      </w:r>
      <w:r w:rsidR="008D6DC2" w:rsidRPr="008B6C59">
        <w:rPr>
          <w:rFonts w:ascii="メイリオ" w:eastAsia="メイリオ" w:hAnsi="メイリオ" w:hint="eastAsia"/>
        </w:rPr>
        <w:t>月号</w:t>
      </w:r>
      <w:r w:rsidR="00CB7670" w:rsidRPr="008B6C59">
        <w:rPr>
          <w:rFonts w:ascii="メイリオ" w:eastAsia="メイリオ" w:hAnsi="メイリオ" w:hint="eastAsia"/>
          <w:szCs w:val="21"/>
        </w:rPr>
        <w:t>（</w:t>
      </w:r>
      <w:r w:rsidR="008145C3" w:rsidRPr="008B6C59">
        <w:rPr>
          <w:rFonts w:ascii="メイリオ" w:eastAsia="メイリオ" w:hAnsi="メイリオ" w:hint="eastAsia"/>
          <w:szCs w:val="21"/>
        </w:rPr>
        <w:t>No.</w:t>
      </w:r>
      <w:r w:rsidR="00732BCB">
        <w:rPr>
          <w:rFonts w:ascii="メイリオ" w:eastAsia="メイリオ" w:hAnsi="メイリオ" w:hint="eastAsia"/>
          <w:szCs w:val="21"/>
        </w:rPr>
        <w:t>8</w:t>
      </w:r>
      <w:r w:rsidR="00CB7670" w:rsidRPr="008B6C59">
        <w:rPr>
          <w:rFonts w:ascii="メイリオ" w:eastAsia="メイリオ" w:hAnsi="メイリオ" w:hint="eastAsia"/>
          <w:szCs w:val="21"/>
        </w:rPr>
        <w:t>）</w:t>
      </w:r>
    </w:p>
    <w:p w:rsidR="009D268C" w:rsidRPr="00E10EA6" w:rsidRDefault="009D268C" w:rsidP="009D268C">
      <w:pPr>
        <w:spacing w:line="240" w:lineRule="exact"/>
        <w:rPr>
          <w:rFonts w:ascii="ＭＳ ゴシック" w:eastAsia="ＭＳ ゴシック" w:hAnsi="ＭＳ ゴシック"/>
          <w:u w:val="single"/>
        </w:rPr>
      </w:pPr>
    </w:p>
    <w:p w:rsidR="00590F16" w:rsidRPr="00590F16" w:rsidRDefault="00590F16" w:rsidP="009D268C">
      <w:pPr>
        <w:spacing w:line="240" w:lineRule="exact"/>
        <w:rPr>
          <w:rFonts w:ascii="ＭＳ ゴシック" w:eastAsia="ＭＳ ゴシック" w:hAnsi="ＭＳ ゴシック"/>
          <w:u w:val="single"/>
        </w:rPr>
      </w:pPr>
      <w:r w:rsidRPr="00590F16">
        <w:rPr>
          <w:rFonts w:ascii="ＭＳ ゴシック" w:eastAsia="ＭＳ ゴシック" w:hAnsi="ＭＳ ゴシック" w:hint="eastAsia"/>
          <w:u w:val="single"/>
        </w:rPr>
        <w:t>■重要なお知らせ</w:t>
      </w:r>
    </w:p>
    <w:p w:rsidR="00590F16" w:rsidRPr="00D1101E" w:rsidRDefault="00D1101E" w:rsidP="009D268C">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p>
    <w:p w:rsidR="008D6DC2" w:rsidRPr="00CA5EB3"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00CA5EB3">
        <w:rPr>
          <w:rFonts w:ascii="ＭＳ ゴシック" w:eastAsia="ＭＳ ゴシック" w:hAnsi="ＭＳ ゴシック" w:hint="eastAsia"/>
          <w:u w:val="single"/>
        </w:rPr>
        <w:t>協会や</w:t>
      </w:r>
      <w:r>
        <w:rPr>
          <w:rFonts w:ascii="ＭＳ ゴシック" w:eastAsia="ＭＳ ゴシック" w:hAnsi="ＭＳ ゴシック" w:hint="eastAsia"/>
          <w:u w:val="single"/>
        </w:rPr>
        <w:t>プロジェクト</w:t>
      </w:r>
      <w:r w:rsidR="007A1AE8">
        <w:rPr>
          <w:rFonts w:ascii="ＭＳ ゴシック" w:eastAsia="ＭＳ ゴシック" w:hAnsi="ＭＳ ゴシック" w:hint="eastAsia"/>
          <w:u w:val="single"/>
        </w:rPr>
        <w:t>の動き</w:t>
      </w:r>
    </w:p>
    <w:p w:rsidR="009A3185" w:rsidRPr="00590F16" w:rsidRDefault="008370FA" w:rsidP="00590F16">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D1101E">
        <w:rPr>
          <w:rFonts w:ascii="ＭＳ ゴシック" w:eastAsia="ＭＳ ゴシック" w:hAnsi="ＭＳ ゴシック" w:hint="eastAsia"/>
        </w:rPr>
        <w:t>巻頭言</w:t>
      </w:r>
      <w:r w:rsidR="00590F16" w:rsidRPr="001E76F1">
        <w:rPr>
          <w:rFonts w:ascii="ＭＳ ゴシック" w:eastAsia="ＭＳ ゴシック" w:hAnsi="ＭＳ ゴシック"/>
          <w:color w:val="FF0000"/>
        </w:rPr>
        <w:t xml:space="preserve"> </w:t>
      </w:r>
    </w:p>
    <w:p w:rsidR="00483B86" w:rsidRPr="00C63E2E" w:rsidRDefault="00D1101E" w:rsidP="009D268C">
      <w:pPr>
        <w:spacing w:line="240" w:lineRule="exact"/>
        <w:rPr>
          <w:rFonts w:ascii="ＭＳ ゴシック" w:eastAsia="ＭＳ ゴシック" w:hAnsi="ＭＳ ゴシック"/>
        </w:rPr>
      </w:pPr>
      <w:r>
        <w:rPr>
          <w:rFonts w:ascii="ＭＳ ゴシック" w:eastAsia="ＭＳ ゴシック" w:hAnsi="ＭＳ ゴシック" w:hint="eastAsia"/>
        </w:rPr>
        <w:t>２</w:t>
      </w:r>
      <w:r w:rsidR="00F70D1B">
        <w:rPr>
          <w:rFonts w:ascii="ＭＳ ゴシック" w:eastAsia="ＭＳ ゴシック" w:hAnsi="ＭＳ ゴシック" w:hint="eastAsia"/>
        </w:rPr>
        <w:t>．研修修了者数</w:t>
      </w:r>
      <w:r w:rsidR="00C63E2E">
        <w:rPr>
          <w:rFonts w:ascii="ＭＳ ゴシック" w:eastAsia="ＭＳ ゴシック" w:hAnsi="ＭＳ ゴシック" w:hint="eastAsia"/>
        </w:rPr>
        <w:t>(</w:t>
      </w:r>
      <w:r w:rsidR="00732BCB">
        <w:rPr>
          <w:rFonts w:ascii="ＭＳ ゴシック" w:eastAsia="ＭＳ ゴシック" w:hAnsi="ＭＳ ゴシック" w:hint="eastAsia"/>
        </w:rPr>
        <w:t>10</w:t>
      </w:r>
      <w:r w:rsidR="00C63E2E">
        <w:rPr>
          <w:rFonts w:ascii="ＭＳ ゴシック" w:eastAsia="ＭＳ ゴシック" w:hAnsi="ＭＳ ゴシック" w:hint="eastAsia"/>
        </w:rPr>
        <w:t>月末現在)</w:t>
      </w:r>
    </w:p>
    <w:p w:rsidR="008D6DC2"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■プロジェクトからの連絡</w:t>
      </w:r>
    </w:p>
    <w:p w:rsidR="00483B86" w:rsidRDefault="00483B86" w:rsidP="00EA4EA3">
      <w:pPr>
        <w:spacing w:line="240" w:lineRule="exact"/>
        <w:rPr>
          <w:rFonts w:ascii="ＭＳ ゴシック" w:eastAsia="ＭＳ ゴシック" w:hAnsi="ＭＳ ゴシック"/>
        </w:rPr>
      </w:pPr>
      <w:r>
        <w:rPr>
          <w:rFonts w:ascii="ＭＳ ゴシック" w:eastAsia="ＭＳ ゴシック" w:hAnsi="ＭＳ ゴシック" w:hint="eastAsia"/>
        </w:rPr>
        <w:t>１．</w:t>
      </w:r>
      <w:r w:rsidR="00D1101E">
        <w:rPr>
          <w:rFonts w:ascii="ＭＳ ゴシック" w:eastAsia="ＭＳ ゴシック" w:hAnsi="ＭＳ ゴシック" w:hint="eastAsia"/>
        </w:rPr>
        <w:t>応用開発班</w:t>
      </w:r>
      <w:r w:rsidR="00473267">
        <w:rPr>
          <w:rFonts w:ascii="ＭＳ ゴシック" w:eastAsia="ＭＳ ゴシック" w:hAnsi="ＭＳ ゴシック" w:hint="eastAsia"/>
        </w:rPr>
        <w:t xml:space="preserve">　</w:t>
      </w:r>
      <w:r w:rsidRPr="00483B86">
        <w:rPr>
          <w:rFonts w:ascii="ＭＳ ゴシック" w:eastAsia="ＭＳ ゴシック" w:hAnsi="ＭＳ ゴシック" w:hint="eastAsia"/>
        </w:rPr>
        <w:t>チームから</w:t>
      </w:r>
    </w:p>
    <w:p w:rsidR="0055142F" w:rsidRDefault="00D1101E" w:rsidP="003D6910">
      <w:pPr>
        <w:spacing w:line="240" w:lineRule="exact"/>
        <w:ind w:leftChars="100" w:left="210"/>
        <w:rPr>
          <w:rFonts w:ascii="ＭＳ ゴシック" w:eastAsia="ＭＳ ゴシック" w:hAnsi="ＭＳ ゴシック"/>
        </w:rPr>
      </w:pPr>
      <w:r>
        <w:rPr>
          <w:rFonts w:ascii="ＭＳ ゴシック" w:eastAsia="ＭＳ ゴシック" w:hAnsi="ＭＳ ゴシック" w:hint="eastAsia"/>
        </w:rPr>
        <w:t>10月から「生活行為</w:t>
      </w:r>
      <w:r w:rsidR="00473267">
        <w:rPr>
          <w:rFonts w:ascii="ＭＳ ゴシック" w:eastAsia="ＭＳ ゴシック" w:hAnsi="ＭＳ ゴシック" w:hint="eastAsia"/>
        </w:rPr>
        <w:t>向上</w:t>
      </w:r>
      <w:r w:rsidR="00E24DB1">
        <w:rPr>
          <w:rFonts w:ascii="ＭＳ ゴシック" w:eastAsia="ＭＳ ゴシック" w:hAnsi="ＭＳ ゴシック" w:hint="eastAsia"/>
        </w:rPr>
        <w:t>マネジメントの展開」が協会誌で</w:t>
      </w:r>
      <w:r>
        <w:rPr>
          <w:rFonts w:ascii="ＭＳ ゴシック" w:eastAsia="ＭＳ ゴシック" w:hAnsi="ＭＳ ゴシック" w:hint="eastAsia"/>
        </w:rPr>
        <w:t>連載開始</w:t>
      </w:r>
      <w:r w:rsidR="00555AC0">
        <w:rPr>
          <w:rFonts w:ascii="ＭＳ ゴシック" w:eastAsia="ＭＳ ゴシック" w:hAnsi="ＭＳ ゴシック" w:hint="eastAsia"/>
        </w:rPr>
        <w:t>しています</w:t>
      </w:r>
    </w:p>
    <w:p w:rsidR="0097386D" w:rsidRDefault="00483B86" w:rsidP="00EA4EA3">
      <w:pPr>
        <w:spacing w:line="240" w:lineRule="exact"/>
        <w:rPr>
          <w:rFonts w:ascii="ＭＳ ゴシック" w:eastAsia="ＭＳ ゴシック" w:hAnsi="ＭＳ ゴシック"/>
        </w:rPr>
      </w:pPr>
      <w:r>
        <w:rPr>
          <w:rFonts w:ascii="ＭＳ ゴシック" w:eastAsia="ＭＳ ゴシック" w:hAnsi="ＭＳ ゴシック" w:hint="eastAsia"/>
        </w:rPr>
        <w:t>２．</w:t>
      </w:r>
      <w:r w:rsidR="0097386D">
        <w:rPr>
          <w:rFonts w:ascii="ＭＳ ゴシック" w:eastAsia="ＭＳ ゴシック" w:hAnsi="ＭＳ ゴシック" w:hint="eastAsia"/>
        </w:rPr>
        <w:t>関連事業班からのお願い</w:t>
      </w:r>
    </w:p>
    <w:p w:rsidR="000740A7" w:rsidRDefault="00F923CA" w:rsidP="003D6910">
      <w:pPr>
        <w:spacing w:line="240" w:lineRule="exact"/>
        <w:ind w:leftChars="100" w:left="210"/>
        <w:rPr>
          <w:rFonts w:ascii="ＭＳ ゴシック" w:eastAsia="ＭＳ ゴシック" w:hAnsi="ＭＳ ゴシック"/>
        </w:rPr>
      </w:pPr>
      <w:r>
        <w:rPr>
          <w:rFonts w:ascii="ＭＳ ゴシック" w:eastAsia="ＭＳ ゴシック" w:hAnsi="ＭＳ ゴシック" w:hint="eastAsia"/>
        </w:rPr>
        <w:t>・</w:t>
      </w:r>
      <w:r w:rsidR="0097386D">
        <w:rPr>
          <w:rFonts w:ascii="ＭＳ ゴシック" w:eastAsia="ＭＳ ゴシック" w:hAnsi="ＭＳ ゴシック" w:hint="eastAsia"/>
        </w:rPr>
        <w:t>生活行為向上リハに関するアンケート調査に</w:t>
      </w:r>
      <w:r w:rsidR="0097386D">
        <w:rPr>
          <w:rFonts w:ascii="ＭＳ ゴシック" w:eastAsia="ＭＳ ゴシック" w:hAnsi="ＭＳ ゴシック" w:hint="eastAsia"/>
        </w:rPr>
        <w:lastRenderedPageBreak/>
        <w:t>ご協力ください</w:t>
      </w:r>
    </w:p>
    <w:p w:rsidR="00F923CA" w:rsidRDefault="00F923CA" w:rsidP="003D6910">
      <w:pPr>
        <w:spacing w:line="240" w:lineRule="exact"/>
        <w:ind w:leftChars="100" w:left="210"/>
        <w:rPr>
          <w:rFonts w:ascii="ＭＳ ゴシック" w:eastAsia="ＭＳ ゴシック" w:hAnsi="ＭＳ ゴシック"/>
        </w:rPr>
      </w:pPr>
      <w:r>
        <w:rPr>
          <w:rFonts w:ascii="ＭＳ ゴシック" w:eastAsia="ＭＳ ゴシック" w:hAnsi="ＭＳ ゴシック" w:hint="eastAsia"/>
        </w:rPr>
        <w:t>・</w:t>
      </w:r>
      <w:r w:rsidR="002F4F13">
        <w:rPr>
          <w:rFonts w:ascii="ＭＳ ゴシック" w:eastAsia="ＭＳ ゴシック" w:hAnsi="ＭＳ ゴシック" w:hint="eastAsia"/>
        </w:rPr>
        <w:t>「</w:t>
      </w:r>
      <w:r w:rsidRPr="00F923CA">
        <w:rPr>
          <w:rFonts w:ascii="ＭＳ ゴシック" w:eastAsia="ＭＳ ゴシック" w:hAnsi="ＭＳ ゴシック" w:hint="eastAsia"/>
        </w:rPr>
        <w:t>生活行為向上リハビリテーション実務者研修会</w:t>
      </w:r>
      <w:r w:rsidR="002F4F13">
        <w:rPr>
          <w:rFonts w:ascii="ＭＳ ゴシック" w:eastAsia="ＭＳ ゴシック" w:hAnsi="ＭＳ ゴシック" w:hint="eastAsia"/>
        </w:rPr>
        <w:t>」</w:t>
      </w:r>
      <w:bookmarkStart w:id="0" w:name="_GoBack"/>
      <w:bookmarkEnd w:id="0"/>
      <w:r w:rsidRPr="00F923CA">
        <w:rPr>
          <w:rFonts w:ascii="ＭＳ ゴシック" w:eastAsia="ＭＳ ゴシック" w:hAnsi="ＭＳ ゴシック" w:hint="eastAsia"/>
        </w:rPr>
        <w:t>のご案内</w:t>
      </w:r>
    </w:p>
    <w:p w:rsidR="00D61B59" w:rsidRPr="00EA4EA3" w:rsidRDefault="0097386D" w:rsidP="00EA4EA3">
      <w:pPr>
        <w:spacing w:line="240" w:lineRule="exact"/>
        <w:rPr>
          <w:rFonts w:ascii="ＭＳ ゴシック" w:eastAsia="ＭＳ ゴシック" w:hAnsi="ＭＳ ゴシック"/>
        </w:rPr>
      </w:pPr>
      <w:r>
        <w:rPr>
          <w:rFonts w:ascii="ＭＳ ゴシック" w:eastAsia="ＭＳ ゴシック" w:hAnsi="ＭＳ ゴシック" w:hint="eastAsia"/>
        </w:rPr>
        <w:t>３．</w:t>
      </w:r>
      <w:r w:rsidR="00721F3A" w:rsidRPr="00EA4EA3">
        <w:rPr>
          <w:rFonts w:ascii="ＭＳ ゴシック" w:eastAsia="ＭＳ ゴシック" w:hAnsi="ＭＳ ゴシック" w:hint="eastAsia"/>
        </w:rPr>
        <w:t>推進連携</w:t>
      </w:r>
      <w:r w:rsidR="000566A0" w:rsidRPr="00EA4EA3">
        <w:rPr>
          <w:rFonts w:ascii="ＭＳ ゴシック" w:eastAsia="ＭＳ ゴシック" w:hAnsi="ＭＳ ゴシック" w:hint="eastAsia"/>
        </w:rPr>
        <w:t>チームから</w:t>
      </w:r>
    </w:p>
    <w:p w:rsidR="00996F88" w:rsidRPr="00D61B59" w:rsidRDefault="00536DF7" w:rsidP="00093C65">
      <w:pPr>
        <w:spacing w:line="240" w:lineRule="exact"/>
        <w:ind w:leftChars="-1" w:left="-2" w:firstLineChars="67" w:firstLine="141"/>
        <w:rPr>
          <w:rFonts w:ascii="ＭＳ ゴシック" w:eastAsia="ＭＳ ゴシック" w:hAnsi="ＭＳ ゴシック"/>
        </w:rPr>
      </w:pPr>
      <w:r w:rsidRPr="0034111A">
        <w:rPr>
          <w:rFonts w:ascii="ＭＳ Ｐゴシック" w:eastAsia="ＭＳ Ｐゴシック" w:hAnsi="ＭＳ Ｐゴシック" w:hint="eastAsia"/>
          <w:szCs w:val="21"/>
        </w:rPr>
        <w:t>MTDLP</w:t>
      </w:r>
      <w:r>
        <w:rPr>
          <w:rFonts w:ascii="ＭＳ Ｐゴシック" w:eastAsia="ＭＳ Ｐゴシック" w:hAnsi="ＭＳ Ｐゴシック" w:hint="eastAsia"/>
          <w:szCs w:val="21"/>
        </w:rPr>
        <w:t>関係メディア</w:t>
      </w:r>
      <w:r w:rsidR="006A084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雑誌情報</w:t>
      </w:r>
    </w:p>
    <w:p w:rsidR="00484574" w:rsidRDefault="0097386D" w:rsidP="00E24DB1">
      <w:pPr>
        <w:spacing w:line="240" w:lineRule="exact"/>
        <w:ind w:leftChars="-1" w:left="-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483B86">
        <w:rPr>
          <w:rFonts w:ascii="ＭＳ Ｐゴシック" w:eastAsia="ＭＳ Ｐゴシック" w:hAnsi="ＭＳ Ｐゴシック" w:hint="eastAsia"/>
          <w:szCs w:val="21"/>
        </w:rPr>
        <w:t>．</w:t>
      </w:r>
      <w:r w:rsidR="00484574">
        <w:rPr>
          <w:rFonts w:ascii="ＭＳ Ｐゴシック" w:eastAsia="ＭＳ Ｐゴシック" w:hAnsi="ＭＳ Ｐゴシック" w:hint="eastAsia"/>
          <w:szCs w:val="21"/>
        </w:rPr>
        <w:t>協会事務局から</w:t>
      </w:r>
      <w:r w:rsidR="00536DF7" w:rsidRPr="00536DF7">
        <w:rPr>
          <w:rFonts w:ascii="ＭＳ Ｐゴシック" w:eastAsia="ＭＳ Ｐゴシック" w:hAnsi="ＭＳ Ｐゴシック" w:hint="eastAsia"/>
          <w:szCs w:val="21"/>
        </w:rPr>
        <w:t>のお知らせ</w:t>
      </w:r>
    </w:p>
    <w:p w:rsidR="00340493" w:rsidRDefault="002B42DA" w:rsidP="0056704A">
      <w:pPr>
        <w:spacing w:line="24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340493" w:rsidRPr="00697F6F">
        <w:rPr>
          <w:rFonts w:ascii="ＭＳ Ｐゴシック" w:eastAsia="ＭＳ Ｐゴシック" w:hAnsi="ＭＳ Ｐゴシック" w:hint="eastAsia"/>
          <w:szCs w:val="21"/>
        </w:rPr>
        <w:t>Q＆A集</w:t>
      </w:r>
      <w:r>
        <w:rPr>
          <w:rFonts w:ascii="ＭＳ Ｐゴシック" w:eastAsia="ＭＳ Ｐゴシック" w:hAnsi="ＭＳ Ｐゴシック" w:hint="eastAsia"/>
          <w:szCs w:val="21"/>
        </w:rPr>
        <w:t>を掲載します</w:t>
      </w:r>
    </w:p>
    <w:p w:rsidR="002B42DA" w:rsidRDefault="002B42DA" w:rsidP="0056704A">
      <w:pPr>
        <w:spacing w:line="24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②事務連絡</w:t>
      </w:r>
    </w:p>
    <w:p w:rsidR="00483B86" w:rsidRDefault="000740A7" w:rsidP="001144E9">
      <w:pPr>
        <w:spacing w:line="240" w:lineRule="exact"/>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483B86">
        <w:rPr>
          <w:rFonts w:ascii="ＭＳ Ｐゴシック" w:eastAsia="ＭＳ Ｐゴシック" w:hAnsi="ＭＳ Ｐゴシック" w:hint="eastAsia"/>
          <w:szCs w:val="21"/>
        </w:rPr>
        <w:t>．</w:t>
      </w:r>
      <w:r w:rsidR="0022239D">
        <w:rPr>
          <w:rFonts w:ascii="ＭＳ Ｐゴシック" w:eastAsia="ＭＳ Ｐゴシック" w:hAnsi="ＭＳ Ｐゴシック" w:hint="eastAsia"/>
          <w:szCs w:val="21"/>
        </w:rPr>
        <w:t>新潟</w:t>
      </w:r>
      <w:r w:rsidR="00483B86" w:rsidRPr="00483B86">
        <w:rPr>
          <w:rFonts w:ascii="ＭＳ Ｐゴシック" w:eastAsia="ＭＳ Ｐゴシック" w:hAnsi="ＭＳ Ｐゴシック" w:hint="eastAsia"/>
          <w:szCs w:val="21"/>
        </w:rPr>
        <w:t xml:space="preserve">県士会　</w:t>
      </w:r>
      <w:r w:rsidR="00E24DB1">
        <w:rPr>
          <w:rFonts w:ascii="ＭＳ Ｐゴシック" w:eastAsia="ＭＳ Ｐゴシック" w:hAnsi="ＭＳ Ｐゴシック" w:hint="eastAsia"/>
          <w:szCs w:val="21"/>
        </w:rPr>
        <w:t>MTDLP</w:t>
      </w:r>
      <w:r w:rsidR="00555AC0">
        <w:rPr>
          <w:rFonts w:ascii="ＭＳ Ｐゴシック" w:eastAsia="ＭＳ Ｐゴシック" w:hAnsi="ＭＳ Ｐゴシック" w:hint="eastAsia"/>
          <w:szCs w:val="21"/>
        </w:rPr>
        <w:t>コラム</w:t>
      </w:r>
    </w:p>
    <w:p w:rsidR="002F4F13" w:rsidRDefault="000740A7" w:rsidP="000740A7">
      <w:pPr>
        <w:spacing w:line="240" w:lineRule="exact"/>
        <w:ind w:left="283" w:hangingChars="135" w:hanging="283"/>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６</w:t>
      </w:r>
      <w:r w:rsidR="00D7593A">
        <w:rPr>
          <w:rFonts w:ascii="ＭＳ Ｐゴシック" w:eastAsia="ＭＳ Ｐゴシック" w:hAnsi="ＭＳ Ｐゴシック" w:hint="eastAsia"/>
          <w:szCs w:val="21"/>
        </w:rPr>
        <w:t>．</w:t>
      </w:r>
      <w:r w:rsidR="0022239D" w:rsidRPr="0022239D">
        <w:rPr>
          <w:rFonts w:ascii="ＭＳ Ｐゴシック" w:eastAsia="ＭＳ Ｐゴシック" w:hAnsi="ＭＳ Ｐゴシック" w:hint="eastAsia"/>
          <w:szCs w:val="21"/>
        </w:rPr>
        <w:t>第2回中国ブロック合同研修会（事例検討会）</w:t>
      </w:r>
    </w:p>
    <w:p w:rsidR="00D7593A" w:rsidRDefault="0022239D" w:rsidP="002F4F13">
      <w:pPr>
        <w:spacing w:line="240" w:lineRule="exact"/>
        <w:ind w:leftChars="100" w:left="283" w:hangingChars="35" w:hanging="73"/>
        <w:rPr>
          <w:rFonts w:ascii="ＭＳ Ｐゴシック" w:eastAsia="ＭＳ Ｐゴシック" w:hAnsi="ＭＳ Ｐゴシック"/>
          <w:szCs w:val="21"/>
        </w:rPr>
      </w:pPr>
      <w:r w:rsidRPr="0022239D">
        <w:rPr>
          <w:rFonts w:ascii="ＭＳ Ｐゴシック" w:eastAsia="ＭＳ Ｐゴシック" w:hAnsi="ＭＳ Ｐゴシック" w:hint="eastAsia"/>
          <w:szCs w:val="21"/>
        </w:rPr>
        <w:t>報告</w:t>
      </w:r>
    </w:p>
    <w:p w:rsidR="00FB4475" w:rsidRPr="00302DB2" w:rsidRDefault="00FB4475" w:rsidP="001144E9">
      <w:pPr>
        <w:spacing w:line="240" w:lineRule="exact"/>
        <w:ind w:left="630" w:hangingChars="300" w:hanging="630"/>
        <w:rPr>
          <w:rFonts w:ascii="ＭＳ ゴシック" w:eastAsia="ＭＳ ゴシック" w:hAnsi="ＭＳ ゴシック"/>
        </w:rPr>
        <w:sectPr w:rsidR="00FB4475" w:rsidRPr="00302DB2" w:rsidSect="00B734B3">
          <w:type w:val="continuous"/>
          <w:pgSz w:w="11906" w:h="16838" w:code="9"/>
          <w:pgMar w:top="1021" w:right="1021" w:bottom="1021" w:left="1021" w:header="851" w:footer="992" w:gutter="0"/>
          <w:cols w:num="2" w:sep="1" w:space="425"/>
          <w:docGrid w:type="linesAndChars" w:linePitch="310"/>
        </w:sectPr>
      </w:pPr>
    </w:p>
    <w:p w:rsidR="00815451" w:rsidRDefault="00815451" w:rsidP="00815451">
      <w:pPr>
        <w:ind w:firstLineChars="200" w:firstLine="420"/>
        <w:jc w:val="left"/>
        <w:rPr>
          <w:rFonts w:ascii="メイリオ" w:eastAsia="メイリオ" w:hAnsi="メイリオ"/>
          <w:szCs w:val="21"/>
        </w:rPr>
      </w:pPr>
    </w:p>
    <w:p w:rsidR="00590F16" w:rsidRPr="00724144" w:rsidRDefault="00C75F39" w:rsidP="00815451">
      <w:pPr>
        <w:ind w:firstLineChars="200" w:firstLine="420"/>
        <w:jc w:val="left"/>
        <w:rPr>
          <w:rFonts w:ascii="メイリオ" w:eastAsia="メイリオ" w:hAnsi="メイリオ"/>
          <w:sz w:val="32"/>
          <w:szCs w:val="32"/>
        </w:rPr>
        <w:sectPr w:rsidR="00590F16" w:rsidRPr="00724144" w:rsidSect="009D10C3">
          <w:type w:val="continuous"/>
          <w:pgSz w:w="11906" w:h="16838" w:code="9"/>
          <w:pgMar w:top="1134" w:right="1021" w:bottom="1134" w:left="1021" w:header="851" w:footer="992" w:gutter="0"/>
          <w:cols w:space="425"/>
          <w:docGrid w:type="linesAndChars" w:linePitch="310"/>
        </w:sectPr>
      </w:pPr>
      <w:r>
        <w:rPr>
          <w:rFonts w:ascii="ＭＳ ゴシック" w:eastAsia="ＭＳ ゴシック" w:hAnsi="ＭＳ ゴシック"/>
          <w:noProof/>
        </w:rPr>
        <mc:AlternateContent>
          <mc:Choice Requires="wps">
            <w:drawing>
              <wp:anchor distT="0" distB="0" distL="114300" distR="114300" simplePos="0" relativeHeight="251696640" behindDoc="0" locked="0" layoutInCell="1" allowOverlap="1" wp14:anchorId="34B6235B" wp14:editId="4A772FC7">
                <wp:simplePos x="0" y="0"/>
                <wp:positionH relativeFrom="column">
                  <wp:posOffset>-72390</wp:posOffset>
                </wp:positionH>
                <wp:positionV relativeFrom="paragraph">
                  <wp:posOffset>167640</wp:posOffset>
                </wp:positionV>
                <wp:extent cx="219075" cy="209550"/>
                <wp:effectExtent l="0" t="0" r="28575" b="190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BEC665" id="Rectangle 9" o:spid="_x0000_s1026" style="position:absolute;left:0;text-align:left;margin-left:-5.7pt;margin-top:13.2pt;width:17.25pt;height:1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AoJn8IOwIAAKYEAAAOAAAA&#10;AAAAAAAAAAAAAC4CAABkcnMvZTJvRG9jLnhtbFBLAQItABQABgAIAAAAIQDK5qpv4AAAAAgBAAAP&#10;AAAAAAAAAAAAAAAAAJUEAABkcnMvZG93bnJldi54bWxQSwUGAAAAAAQABADzAAAAogUAAAAA&#10;" fillcolor="#bfbfbf [2412]" strokecolor="#7f7f7f [1612]">
                <v:textbox inset="5.85pt,.7pt,5.85pt,.7pt"/>
              </v:rect>
            </w:pict>
          </mc:Fallback>
        </mc:AlternateContent>
      </w:r>
      <w:r w:rsidR="00590F16">
        <w:rPr>
          <w:rFonts w:ascii="メイリオ" w:eastAsia="メイリオ" w:hAnsi="メイリオ" w:hint="eastAsia"/>
          <w:sz w:val="32"/>
          <w:szCs w:val="32"/>
        </w:rPr>
        <w:t>重要なお知らせ</w:t>
      </w:r>
      <w:r w:rsidR="00815451">
        <w:rPr>
          <w:rFonts w:ascii="メイリオ" w:eastAsia="メイリオ" w:hAnsi="メイリオ" w:hint="eastAsia"/>
          <w:sz w:val="32"/>
          <w:szCs w:val="32"/>
        </w:rPr>
        <w:t xml:space="preserve">　　　　　　　</w:t>
      </w:r>
      <w:r w:rsidR="00815451">
        <w:rPr>
          <w:rFonts w:ascii="ＭＳ ゴシック" w:eastAsia="ＭＳ ゴシック" w:hAnsi="ＭＳ ゴシック" w:cs="メイリオ" w:hint="eastAsia"/>
          <w:color w:val="000000"/>
          <w:sz w:val="24"/>
          <w:szCs w:val="24"/>
        </w:rPr>
        <w:t>プロジェクト委員会　委員長　谷川　真澄</w:t>
      </w:r>
    </w:p>
    <w:p w:rsidR="00615141" w:rsidRDefault="00615141" w:rsidP="00615141">
      <w:pPr>
        <w:spacing w:line="400" w:lineRule="exact"/>
        <w:jc w:val="left"/>
        <w:rPr>
          <w:rFonts w:ascii="メイリオ" w:eastAsia="メイリオ" w:hAnsi="メイリオ"/>
          <w:sz w:val="24"/>
          <w:szCs w:val="24"/>
        </w:rPr>
      </w:pPr>
      <w:r w:rsidRPr="008B6AB5">
        <w:rPr>
          <w:rFonts w:ascii="メイリオ" w:eastAsia="メイリオ" w:hAnsi="メイリオ" w:hint="eastAsia"/>
          <w:sz w:val="24"/>
          <w:szCs w:val="24"/>
        </w:rPr>
        <w:lastRenderedPageBreak/>
        <w:t>●</w:t>
      </w:r>
      <w:r w:rsidRPr="00EE32F8">
        <w:rPr>
          <w:rFonts w:ascii="メイリオ" w:eastAsia="メイリオ" w:hAnsi="メイリオ" w:hint="eastAsia"/>
          <w:color w:val="FF0000"/>
          <w:sz w:val="24"/>
          <w:szCs w:val="24"/>
        </w:rPr>
        <w:t>11月</w:t>
      </w:r>
      <w:r w:rsidR="00593A5B">
        <w:rPr>
          <w:rFonts w:ascii="メイリオ" w:eastAsia="メイリオ" w:hAnsi="メイリオ" w:hint="eastAsia"/>
          <w:color w:val="FF0000"/>
          <w:sz w:val="24"/>
          <w:szCs w:val="24"/>
        </w:rPr>
        <w:t>21</w:t>
      </w:r>
      <w:r w:rsidRPr="00EE32F8">
        <w:rPr>
          <w:rFonts w:ascii="メイリオ" w:eastAsia="メイリオ" w:hAnsi="メイリオ" w:hint="eastAsia"/>
          <w:color w:val="FF0000"/>
          <w:sz w:val="24"/>
          <w:szCs w:val="24"/>
        </w:rPr>
        <w:t>日の理事会において</w:t>
      </w:r>
      <w:r w:rsidR="00F923CA">
        <w:rPr>
          <w:rFonts w:ascii="メイリオ" w:eastAsia="メイリオ" w:hAnsi="メイリオ" w:hint="eastAsia"/>
          <w:color w:val="FF0000"/>
          <w:sz w:val="24"/>
          <w:szCs w:val="24"/>
        </w:rPr>
        <w:t>，</w:t>
      </w:r>
      <w:r w:rsidRPr="00EE32F8">
        <w:rPr>
          <w:rFonts w:ascii="メイリオ" w:eastAsia="メイリオ" w:hAnsi="メイリオ" w:hint="eastAsia"/>
          <w:color w:val="FF0000"/>
          <w:sz w:val="24"/>
          <w:szCs w:val="24"/>
        </w:rPr>
        <w:t>MTDLP研修（基礎・実践者・指導者）が教育部生涯</w:t>
      </w:r>
      <w:r>
        <w:rPr>
          <w:rFonts w:ascii="メイリオ" w:eastAsia="メイリオ" w:hAnsi="メイリオ" w:hint="eastAsia"/>
          <w:color w:val="FF0000"/>
          <w:sz w:val="24"/>
          <w:szCs w:val="24"/>
        </w:rPr>
        <w:t>教育制度</w:t>
      </w:r>
      <w:r w:rsidRPr="00EE32F8">
        <w:rPr>
          <w:rFonts w:ascii="メイリオ" w:eastAsia="メイリオ" w:hAnsi="メイリオ" w:hint="eastAsia"/>
          <w:color w:val="FF0000"/>
          <w:sz w:val="24"/>
          <w:szCs w:val="24"/>
        </w:rPr>
        <w:t>に位置づけられることが承認されました</w:t>
      </w:r>
      <w:r w:rsidR="00F923CA">
        <w:rPr>
          <w:rFonts w:ascii="メイリオ" w:eastAsia="メイリオ" w:hAnsi="メイリオ" w:hint="eastAsia"/>
          <w:color w:val="FF0000"/>
          <w:sz w:val="24"/>
          <w:szCs w:val="24"/>
        </w:rPr>
        <w:t>．</w:t>
      </w:r>
      <w:r w:rsidRPr="00EE32F8">
        <w:rPr>
          <w:rFonts w:ascii="メイリオ" w:eastAsia="メイリオ" w:hAnsi="メイリオ" w:hint="eastAsia"/>
          <w:color w:val="FF0000"/>
          <w:sz w:val="24"/>
          <w:szCs w:val="24"/>
        </w:rPr>
        <w:t>平成28年度からの運用になります</w:t>
      </w:r>
      <w:r w:rsidR="00F923CA">
        <w:rPr>
          <w:rFonts w:ascii="メイリオ" w:eastAsia="メイリオ" w:hAnsi="メイリオ" w:hint="eastAsia"/>
          <w:color w:val="FF0000"/>
          <w:sz w:val="24"/>
          <w:szCs w:val="24"/>
        </w:rPr>
        <w:t>．</w:t>
      </w:r>
    </w:p>
    <w:p w:rsidR="00615141" w:rsidRDefault="00615141" w:rsidP="00615141">
      <w:pPr>
        <w:spacing w:line="260" w:lineRule="exact"/>
        <w:jc w:val="left"/>
        <w:rPr>
          <w:rFonts w:ascii="メイリオ" w:eastAsia="メイリオ" w:hAnsi="メイリオ"/>
          <w:sz w:val="24"/>
          <w:szCs w:val="24"/>
        </w:rPr>
      </w:pPr>
    </w:p>
    <w:p w:rsidR="00615141" w:rsidRPr="00742281" w:rsidRDefault="00615141" w:rsidP="00615141">
      <w:pPr>
        <w:spacing w:line="400" w:lineRule="exact"/>
        <w:jc w:val="center"/>
        <w:rPr>
          <w:rFonts w:ascii="メイリオ" w:eastAsia="メイリオ" w:hAnsi="メイリオ"/>
          <w:b/>
          <w:sz w:val="20"/>
          <w:szCs w:val="20"/>
        </w:rPr>
      </w:pPr>
      <w:r>
        <w:rPr>
          <w:rFonts w:ascii="メイリオ" w:eastAsia="メイリオ" w:hAnsi="メイリオ" w:hint="eastAsia"/>
          <w:b/>
          <w:sz w:val="20"/>
          <w:szCs w:val="20"/>
        </w:rPr>
        <w:t>参考資料「</w:t>
      </w:r>
      <w:r w:rsidRPr="00742281">
        <w:rPr>
          <w:rFonts w:ascii="メイリオ" w:eastAsia="メイリオ" w:hAnsi="メイリオ" w:hint="eastAsia"/>
          <w:b/>
          <w:sz w:val="20"/>
          <w:szCs w:val="20"/>
        </w:rPr>
        <w:t>生涯教育制度における生活行為向上マネジメント研修の位置づけ：現職者選択研修</w:t>
      </w:r>
      <w:r>
        <w:rPr>
          <w:rFonts w:ascii="メイリオ" w:eastAsia="メイリオ" w:hAnsi="メイリオ" w:hint="eastAsia"/>
          <w:b/>
          <w:sz w:val="20"/>
          <w:szCs w:val="20"/>
        </w:rPr>
        <w:t>」</w:t>
      </w:r>
    </w:p>
    <w:p w:rsidR="00615141" w:rsidRPr="00742281" w:rsidRDefault="00615141" w:rsidP="00615141">
      <w:pPr>
        <w:spacing w:line="400" w:lineRule="exact"/>
        <w:jc w:val="left"/>
        <w:rPr>
          <w:rFonts w:ascii="メイリオ" w:eastAsia="メイリオ" w:hAnsi="メイリオ"/>
          <w:sz w:val="20"/>
          <w:szCs w:val="20"/>
        </w:rPr>
      </w:pPr>
      <w:r w:rsidRPr="00742281">
        <w:rPr>
          <w:rFonts w:ascii="メイリオ" w:eastAsia="メイリオ" w:hAnsi="メイリオ"/>
          <w:noProof/>
          <w:sz w:val="20"/>
          <w:szCs w:val="20"/>
        </w:rPr>
        <w:drawing>
          <wp:anchor distT="0" distB="0" distL="114300" distR="114300" simplePos="0" relativeHeight="251663872" behindDoc="0" locked="0" layoutInCell="1" allowOverlap="1" wp14:anchorId="23D13C5F" wp14:editId="2D05C2F5">
            <wp:simplePos x="0" y="0"/>
            <wp:positionH relativeFrom="margin">
              <wp:posOffset>274320</wp:posOffset>
            </wp:positionH>
            <wp:positionV relativeFrom="paragraph">
              <wp:posOffset>160020</wp:posOffset>
            </wp:positionV>
            <wp:extent cx="5557434" cy="3837261"/>
            <wp:effectExtent l="0" t="0" r="571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4814" t="9289" r="954" b="6693"/>
                    <a:stretch/>
                  </pic:blipFill>
                  <pic:spPr bwMode="auto">
                    <a:xfrm>
                      <a:off x="0" y="0"/>
                      <a:ext cx="5557434" cy="38372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5141" w:rsidRDefault="00615141" w:rsidP="00615141">
      <w:pPr>
        <w:spacing w:line="400" w:lineRule="exact"/>
        <w:jc w:val="left"/>
        <w:rPr>
          <w:rFonts w:ascii="メイリオ" w:eastAsia="メイリオ" w:hAnsi="メイリオ"/>
          <w:sz w:val="24"/>
          <w:szCs w:val="24"/>
        </w:rPr>
      </w:pPr>
    </w:p>
    <w:p w:rsidR="00615141" w:rsidRDefault="00615141" w:rsidP="00615141">
      <w:pPr>
        <w:spacing w:line="400" w:lineRule="exact"/>
        <w:jc w:val="left"/>
        <w:rPr>
          <w:rFonts w:ascii="メイリオ" w:eastAsia="メイリオ" w:hAnsi="メイリオ"/>
          <w:sz w:val="24"/>
          <w:szCs w:val="24"/>
        </w:rPr>
      </w:pPr>
    </w:p>
    <w:p w:rsidR="00615141" w:rsidRDefault="00615141" w:rsidP="00615141">
      <w:pPr>
        <w:spacing w:line="400" w:lineRule="exact"/>
        <w:jc w:val="left"/>
        <w:rPr>
          <w:rFonts w:ascii="メイリオ" w:eastAsia="メイリオ" w:hAnsi="メイリオ"/>
          <w:sz w:val="24"/>
          <w:szCs w:val="24"/>
        </w:rPr>
      </w:pPr>
    </w:p>
    <w:p w:rsidR="00615141" w:rsidRDefault="00615141" w:rsidP="00615141">
      <w:pPr>
        <w:spacing w:line="400" w:lineRule="exact"/>
        <w:jc w:val="left"/>
        <w:rPr>
          <w:rFonts w:ascii="メイリオ" w:eastAsia="メイリオ" w:hAnsi="メイリオ"/>
          <w:sz w:val="24"/>
          <w:szCs w:val="24"/>
        </w:rPr>
      </w:pPr>
    </w:p>
    <w:p w:rsidR="00615141" w:rsidRDefault="00615141" w:rsidP="00615141">
      <w:pPr>
        <w:spacing w:line="400" w:lineRule="exact"/>
        <w:jc w:val="left"/>
        <w:rPr>
          <w:rFonts w:ascii="メイリオ" w:eastAsia="メイリオ" w:hAnsi="メイリオ"/>
          <w:sz w:val="24"/>
          <w:szCs w:val="24"/>
        </w:rPr>
      </w:pPr>
    </w:p>
    <w:p w:rsidR="00615141" w:rsidRDefault="00615141" w:rsidP="00615141">
      <w:pPr>
        <w:spacing w:line="400" w:lineRule="exact"/>
        <w:jc w:val="left"/>
        <w:rPr>
          <w:rFonts w:ascii="メイリオ" w:eastAsia="メイリオ" w:hAnsi="メイリオ"/>
          <w:sz w:val="24"/>
          <w:szCs w:val="24"/>
        </w:rPr>
      </w:pPr>
    </w:p>
    <w:p w:rsidR="00615141" w:rsidRDefault="00615141" w:rsidP="00615141">
      <w:pPr>
        <w:spacing w:line="400" w:lineRule="exact"/>
        <w:jc w:val="left"/>
        <w:rPr>
          <w:rFonts w:ascii="メイリオ" w:eastAsia="メイリオ" w:hAnsi="メイリオ"/>
          <w:sz w:val="24"/>
          <w:szCs w:val="24"/>
        </w:rPr>
      </w:pPr>
    </w:p>
    <w:p w:rsidR="00615141" w:rsidRDefault="00615141" w:rsidP="00615141">
      <w:pPr>
        <w:spacing w:line="400" w:lineRule="exact"/>
        <w:jc w:val="left"/>
        <w:rPr>
          <w:rFonts w:ascii="メイリオ" w:eastAsia="メイリオ" w:hAnsi="メイリオ"/>
          <w:sz w:val="24"/>
          <w:szCs w:val="24"/>
        </w:rPr>
      </w:pPr>
    </w:p>
    <w:p w:rsidR="00615141" w:rsidRDefault="00615141" w:rsidP="00615141">
      <w:pPr>
        <w:spacing w:line="400" w:lineRule="exact"/>
        <w:jc w:val="left"/>
        <w:rPr>
          <w:rFonts w:ascii="メイリオ" w:eastAsia="メイリオ" w:hAnsi="メイリオ"/>
          <w:sz w:val="24"/>
          <w:szCs w:val="24"/>
        </w:rPr>
      </w:pPr>
    </w:p>
    <w:p w:rsidR="00615141" w:rsidRPr="00742281" w:rsidRDefault="00615141" w:rsidP="00615141">
      <w:pPr>
        <w:spacing w:line="400" w:lineRule="exact"/>
        <w:jc w:val="left"/>
        <w:rPr>
          <w:rFonts w:ascii="メイリオ" w:eastAsia="メイリオ" w:hAnsi="メイリオ"/>
          <w:sz w:val="24"/>
          <w:szCs w:val="24"/>
        </w:rPr>
      </w:pPr>
    </w:p>
    <w:p w:rsidR="00615141" w:rsidRDefault="00615141" w:rsidP="00615141">
      <w:pPr>
        <w:spacing w:line="400" w:lineRule="exact"/>
        <w:jc w:val="left"/>
        <w:rPr>
          <w:rFonts w:ascii="メイリオ" w:eastAsia="メイリオ" w:hAnsi="メイリオ"/>
          <w:sz w:val="24"/>
          <w:szCs w:val="24"/>
        </w:rPr>
      </w:pPr>
    </w:p>
    <w:p w:rsidR="00615141" w:rsidRDefault="00615141" w:rsidP="00615141">
      <w:pPr>
        <w:spacing w:line="400" w:lineRule="exact"/>
        <w:jc w:val="left"/>
        <w:rPr>
          <w:rFonts w:ascii="メイリオ" w:eastAsia="メイリオ" w:hAnsi="メイリオ"/>
          <w:sz w:val="24"/>
          <w:szCs w:val="24"/>
        </w:rPr>
      </w:pPr>
    </w:p>
    <w:p w:rsidR="00615141" w:rsidRDefault="00615141" w:rsidP="00615141">
      <w:pPr>
        <w:spacing w:line="400" w:lineRule="exact"/>
        <w:jc w:val="left"/>
        <w:rPr>
          <w:rFonts w:ascii="メイリオ" w:eastAsia="メイリオ" w:hAnsi="メイリオ"/>
          <w:sz w:val="24"/>
          <w:szCs w:val="24"/>
        </w:rPr>
      </w:pPr>
    </w:p>
    <w:p w:rsidR="00615141" w:rsidRDefault="00615141" w:rsidP="00615141">
      <w:pPr>
        <w:spacing w:line="400" w:lineRule="exact"/>
        <w:jc w:val="left"/>
        <w:rPr>
          <w:rFonts w:ascii="メイリオ" w:eastAsia="メイリオ" w:hAnsi="メイリオ"/>
          <w:sz w:val="24"/>
          <w:szCs w:val="24"/>
        </w:rPr>
      </w:pPr>
    </w:p>
    <w:p w:rsidR="00615141" w:rsidRPr="00000896" w:rsidRDefault="00615141" w:rsidP="00615141">
      <w:pPr>
        <w:spacing w:line="400" w:lineRule="exact"/>
        <w:jc w:val="left"/>
        <w:rPr>
          <w:rFonts w:ascii="メイリオ" w:eastAsia="メイリオ" w:hAnsi="メイリオ"/>
          <w:sz w:val="24"/>
          <w:szCs w:val="24"/>
        </w:rPr>
      </w:pPr>
    </w:p>
    <w:tbl>
      <w:tblPr>
        <w:tblStyle w:val="af0"/>
        <w:tblW w:w="9072" w:type="dxa"/>
        <w:tblInd w:w="421" w:type="dxa"/>
        <w:tblLook w:val="04A0" w:firstRow="1" w:lastRow="0" w:firstColumn="1" w:lastColumn="0" w:noHBand="0" w:noVBand="1"/>
      </w:tblPr>
      <w:tblGrid>
        <w:gridCol w:w="3685"/>
        <w:gridCol w:w="5387"/>
      </w:tblGrid>
      <w:tr w:rsidR="00615141" w:rsidTr="004E19CB">
        <w:tc>
          <w:tcPr>
            <w:tcW w:w="3685" w:type="dxa"/>
            <w:shd w:val="clear" w:color="auto" w:fill="BFBFBF" w:themeFill="background1" w:themeFillShade="BF"/>
          </w:tcPr>
          <w:p w:rsidR="00615141" w:rsidRPr="00000896" w:rsidRDefault="00615141" w:rsidP="004E19CB">
            <w:pPr>
              <w:spacing w:line="280" w:lineRule="exact"/>
              <w:jc w:val="center"/>
              <w:rPr>
                <w:rFonts w:ascii="メイリオ" w:eastAsia="メイリオ" w:hAnsi="メイリオ"/>
                <w:szCs w:val="21"/>
              </w:rPr>
            </w:pPr>
            <w:r w:rsidRPr="00000896">
              <w:rPr>
                <w:rFonts w:ascii="メイリオ" w:eastAsia="メイリオ" w:hAnsi="メイリオ" w:hint="eastAsia"/>
                <w:szCs w:val="21"/>
              </w:rPr>
              <w:t>MTDLP研修制度</w:t>
            </w:r>
          </w:p>
        </w:tc>
        <w:tc>
          <w:tcPr>
            <w:tcW w:w="5387" w:type="dxa"/>
            <w:shd w:val="clear" w:color="auto" w:fill="BFBFBF" w:themeFill="background1" w:themeFillShade="BF"/>
          </w:tcPr>
          <w:p w:rsidR="00615141" w:rsidRPr="00000896" w:rsidRDefault="00615141" w:rsidP="00511ABD">
            <w:pPr>
              <w:spacing w:line="280" w:lineRule="exact"/>
              <w:jc w:val="center"/>
              <w:rPr>
                <w:rFonts w:ascii="メイリオ" w:eastAsia="メイリオ" w:hAnsi="メイリオ"/>
                <w:szCs w:val="21"/>
              </w:rPr>
            </w:pPr>
            <w:r w:rsidRPr="00000896">
              <w:rPr>
                <w:rFonts w:ascii="メイリオ" w:eastAsia="メイリオ" w:hAnsi="メイリオ" w:hint="eastAsia"/>
                <w:szCs w:val="21"/>
              </w:rPr>
              <w:t>生涯教育</w:t>
            </w:r>
            <w:r w:rsidR="00511ABD">
              <w:rPr>
                <w:rFonts w:ascii="メイリオ" w:eastAsia="メイリオ" w:hAnsi="メイリオ" w:hint="eastAsia"/>
                <w:szCs w:val="21"/>
              </w:rPr>
              <w:t>制度</w:t>
            </w:r>
          </w:p>
        </w:tc>
      </w:tr>
      <w:tr w:rsidR="00615141" w:rsidTr="004E19CB">
        <w:tc>
          <w:tcPr>
            <w:tcW w:w="3685" w:type="dxa"/>
          </w:tcPr>
          <w:p w:rsidR="00615141" w:rsidRPr="00BB1990" w:rsidRDefault="00615141" w:rsidP="004E19CB">
            <w:pPr>
              <w:spacing w:line="320" w:lineRule="exact"/>
              <w:jc w:val="left"/>
              <w:rPr>
                <w:rFonts w:ascii="メイリオ" w:eastAsia="メイリオ" w:hAnsi="メイリオ"/>
                <w:sz w:val="20"/>
                <w:szCs w:val="20"/>
              </w:rPr>
            </w:pPr>
            <w:r w:rsidRPr="00BB1990">
              <w:rPr>
                <w:rFonts w:ascii="メイリオ" w:eastAsia="メイリオ" w:hAnsi="メイリオ" w:hint="eastAsia"/>
                <w:sz w:val="20"/>
                <w:szCs w:val="20"/>
              </w:rPr>
              <w:t>MTDLP基礎研修</w:t>
            </w:r>
          </w:p>
        </w:tc>
        <w:tc>
          <w:tcPr>
            <w:tcW w:w="5387" w:type="dxa"/>
          </w:tcPr>
          <w:p w:rsidR="00615141" w:rsidRPr="00BB1990" w:rsidRDefault="00615141" w:rsidP="00615141">
            <w:pPr>
              <w:spacing w:line="320" w:lineRule="exact"/>
              <w:jc w:val="left"/>
              <w:rPr>
                <w:rFonts w:ascii="メイリオ" w:eastAsia="メイリオ" w:hAnsi="メイリオ"/>
                <w:sz w:val="20"/>
                <w:szCs w:val="20"/>
              </w:rPr>
            </w:pPr>
            <w:r w:rsidRPr="00BB1990">
              <w:rPr>
                <w:rFonts w:ascii="メイリオ" w:eastAsia="メイリオ" w:hAnsi="メイリオ" w:hint="eastAsia"/>
                <w:sz w:val="20"/>
                <w:szCs w:val="20"/>
              </w:rPr>
              <w:t xml:space="preserve">現職者選択研修　</w:t>
            </w:r>
            <w:r>
              <w:rPr>
                <w:rFonts w:ascii="メイリオ" w:eastAsia="メイリオ" w:hAnsi="メイリオ" w:hint="eastAsia"/>
                <w:sz w:val="20"/>
                <w:szCs w:val="20"/>
              </w:rPr>
              <w:t xml:space="preserve">MTDLP必修研修 ＋ </w:t>
            </w:r>
            <w:r w:rsidRPr="00BB1990">
              <w:rPr>
                <w:rFonts w:ascii="メイリオ" w:eastAsia="メイリオ" w:hAnsi="メイリオ" w:hint="eastAsia"/>
                <w:sz w:val="20"/>
                <w:szCs w:val="20"/>
              </w:rPr>
              <w:t>4領域から1領域</w:t>
            </w:r>
            <w:r>
              <w:rPr>
                <w:rFonts w:ascii="メイリオ" w:eastAsia="メイリオ" w:hAnsi="メイリオ" w:hint="eastAsia"/>
                <w:sz w:val="20"/>
                <w:szCs w:val="20"/>
              </w:rPr>
              <w:t>以上選択</w:t>
            </w:r>
          </w:p>
        </w:tc>
      </w:tr>
      <w:tr w:rsidR="00615141" w:rsidTr="004E19CB">
        <w:tc>
          <w:tcPr>
            <w:tcW w:w="3685" w:type="dxa"/>
          </w:tcPr>
          <w:p w:rsidR="00615141" w:rsidRDefault="00615141" w:rsidP="004E19CB">
            <w:pPr>
              <w:spacing w:line="240" w:lineRule="exact"/>
              <w:jc w:val="left"/>
              <w:rPr>
                <w:rFonts w:ascii="メイリオ" w:eastAsia="メイリオ" w:hAnsi="メイリオ"/>
                <w:sz w:val="20"/>
                <w:szCs w:val="20"/>
              </w:rPr>
            </w:pPr>
            <w:r w:rsidRPr="00BB1990">
              <w:rPr>
                <w:rFonts w:ascii="メイリオ" w:eastAsia="メイリオ" w:hAnsi="メイリオ" w:hint="eastAsia"/>
                <w:sz w:val="20"/>
                <w:szCs w:val="20"/>
              </w:rPr>
              <w:t>MTDLP実践者研修</w:t>
            </w:r>
          </w:p>
          <w:p w:rsidR="00615141" w:rsidRPr="00BB1990" w:rsidRDefault="00615141" w:rsidP="004E19CB">
            <w:pPr>
              <w:spacing w:line="240" w:lineRule="exact"/>
              <w:ind w:firstLineChars="50" w:firstLine="100"/>
              <w:jc w:val="left"/>
              <w:rPr>
                <w:rFonts w:ascii="メイリオ" w:eastAsia="メイリオ" w:hAnsi="メイリオ"/>
                <w:sz w:val="20"/>
                <w:szCs w:val="20"/>
              </w:rPr>
            </w:pPr>
            <w:r w:rsidRPr="00BB1990">
              <w:rPr>
                <w:rFonts w:ascii="メイリオ" w:eastAsia="メイリオ" w:hAnsi="メイリオ" w:hint="eastAsia"/>
                <w:sz w:val="20"/>
                <w:szCs w:val="20"/>
              </w:rPr>
              <w:t>「事例検討会における事例発表」</w:t>
            </w:r>
          </w:p>
        </w:tc>
        <w:tc>
          <w:tcPr>
            <w:tcW w:w="5387" w:type="dxa"/>
          </w:tcPr>
          <w:p w:rsidR="00615141" w:rsidRPr="00BB1990" w:rsidRDefault="00615141" w:rsidP="004E19CB">
            <w:pPr>
              <w:spacing w:line="320" w:lineRule="exact"/>
              <w:jc w:val="left"/>
              <w:rPr>
                <w:rFonts w:ascii="メイリオ" w:eastAsia="メイリオ" w:hAnsi="メイリオ"/>
                <w:sz w:val="20"/>
                <w:szCs w:val="20"/>
              </w:rPr>
            </w:pPr>
            <w:r w:rsidRPr="00BB1990">
              <w:rPr>
                <w:rFonts w:ascii="メイリオ" w:eastAsia="メイリオ" w:hAnsi="メイリオ" w:hint="eastAsia"/>
                <w:sz w:val="20"/>
                <w:szCs w:val="20"/>
              </w:rPr>
              <w:t>現職者共通研修「10．事例報告」</w:t>
            </w:r>
          </w:p>
        </w:tc>
      </w:tr>
      <w:tr w:rsidR="00615141" w:rsidTr="004E19CB">
        <w:tc>
          <w:tcPr>
            <w:tcW w:w="3685" w:type="dxa"/>
          </w:tcPr>
          <w:p w:rsidR="00615141" w:rsidRPr="00BB1990" w:rsidRDefault="00615141" w:rsidP="004E19CB">
            <w:pPr>
              <w:spacing w:line="320" w:lineRule="exact"/>
              <w:jc w:val="left"/>
              <w:rPr>
                <w:rFonts w:ascii="メイリオ" w:eastAsia="メイリオ" w:hAnsi="メイリオ"/>
                <w:sz w:val="20"/>
                <w:szCs w:val="20"/>
              </w:rPr>
            </w:pPr>
            <w:r w:rsidRPr="00BB1990">
              <w:rPr>
                <w:rFonts w:ascii="メイリオ" w:eastAsia="メイリオ" w:hAnsi="メイリオ" w:hint="eastAsia"/>
                <w:sz w:val="20"/>
                <w:szCs w:val="20"/>
              </w:rPr>
              <w:t>MTDLP事例報告登録制度への登録</w:t>
            </w:r>
          </w:p>
        </w:tc>
        <w:tc>
          <w:tcPr>
            <w:tcW w:w="5387" w:type="dxa"/>
          </w:tcPr>
          <w:p w:rsidR="00615141" w:rsidRPr="00BB1990" w:rsidRDefault="00615141" w:rsidP="004E19CB">
            <w:pPr>
              <w:spacing w:line="320" w:lineRule="exact"/>
              <w:jc w:val="left"/>
              <w:rPr>
                <w:rFonts w:ascii="メイリオ" w:eastAsia="メイリオ" w:hAnsi="メイリオ"/>
                <w:sz w:val="20"/>
                <w:szCs w:val="20"/>
              </w:rPr>
            </w:pPr>
            <w:r w:rsidRPr="00BB1990">
              <w:rPr>
                <w:rFonts w:ascii="メイリオ" w:eastAsia="メイリオ" w:hAnsi="メイリオ" w:hint="eastAsia"/>
                <w:sz w:val="20"/>
                <w:szCs w:val="20"/>
              </w:rPr>
              <w:t>認定作業療法士取得要件「事例報告」</w:t>
            </w:r>
          </w:p>
        </w:tc>
      </w:tr>
    </w:tbl>
    <w:p w:rsidR="00615141" w:rsidRDefault="00615141" w:rsidP="00615141">
      <w:pPr>
        <w:jc w:val="right"/>
        <w:rPr>
          <w:rFonts w:ascii="メイリオ" w:eastAsia="メイリオ" w:hAnsi="メイリオ"/>
          <w:sz w:val="22"/>
        </w:rPr>
      </w:pPr>
      <w:r w:rsidRPr="00EE32F8">
        <w:rPr>
          <w:rFonts w:ascii="メイリオ" w:eastAsia="メイリオ" w:hAnsi="メイリオ" w:hint="eastAsia"/>
          <w:sz w:val="22"/>
        </w:rPr>
        <w:t>※第5回全国推進会議にて担当班より</w:t>
      </w:r>
      <w:r>
        <w:rPr>
          <w:rFonts w:ascii="メイリオ" w:eastAsia="メイリオ" w:hAnsi="メイリオ" w:hint="eastAsia"/>
          <w:sz w:val="22"/>
        </w:rPr>
        <w:t>詳しく</w:t>
      </w:r>
      <w:r w:rsidRPr="00EE32F8">
        <w:rPr>
          <w:rFonts w:ascii="メイリオ" w:eastAsia="メイリオ" w:hAnsi="メイリオ" w:hint="eastAsia"/>
          <w:sz w:val="22"/>
        </w:rPr>
        <w:t>ご報告いたします</w:t>
      </w:r>
      <w:r w:rsidR="00F923CA">
        <w:rPr>
          <w:rFonts w:ascii="メイリオ" w:eastAsia="メイリオ" w:hAnsi="メイリオ" w:hint="eastAsia"/>
          <w:sz w:val="22"/>
        </w:rPr>
        <w:t>．</w:t>
      </w:r>
    </w:p>
    <w:p w:rsidR="00615141" w:rsidRDefault="00615141" w:rsidP="00615141">
      <w:pPr>
        <w:spacing w:line="300" w:lineRule="exact"/>
        <w:ind w:firstLineChars="100" w:firstLine="220"/>
        <w:jc w:val="left"/>
        <w:rPr>
          <w:rFonts w:ascii="メイリオ" w:eastAsia="メイリオ" w:hAnsi="メイリオ"/>
          <w:sz w:val="22"/>
        </w:rPr>
      </w:pPr>
      <w:r>
        <w:rPr>
          <w:rFonts w:ascii="メイリオ" w:eastAsia="メイリオ" w:hAnsi="メイリオ" w:hint="eastAsia"/>
          <w:sz w:val="22"/>
        </w:rPr>
        <w:t>これに伴い</w:t>
      </w:r>
      <w:r w:rsidR="00F923CA">
        <w:rPr>
          <w:rFonts w:ascii="メイリオ" w:eastAsia="メイリオ" w:hAnsi="メイリオ" w:hint="eastAsia"/>
          <w:sz w:val="22"/>
        </w:rPr>
        <w:t>，</w:t>
      </w:r>
      <w:r>
        <w:rPr>
          <w:rFonts w:ascii="メイリオ" w:eastAsia="メイリオ" w:hAnsi="メイリオ" w:hint="eastAsia"/>
          <w:color w:val="FF0000"/>
          <w:sz w:val="22"/>
        </w:rPr>
        <w:t>次年度から各士会生涯教育制度運営担当者</w:t>
      </w:r>
      <w:r w:rsidRPr="00321601">
        <w:rPr>
          <w:rFonts w:ascii="メイリオ" w:eastAsia="メイリオ" w:hAnsi="メイリオ" w:hint="eastAsia"/>
          <w:color w:val="FF0000"/>
          <w:sz w:val="22"/>
        </w:rPr>
        <w:t>とMTDLP</w:t>
      </w:r>
      <w:r>
        <w:rPr>
          <w:rFonts w:ascii="メイリオ" w:eastAsia="メイリオ" w:hAnsi="メイリオ" w:hint="eastAsia"/>
          <w:color w:val="FF0000"/>
          <w:sz w:val="22"/>
        </w:rPr>
        <w:t>推進委員との十分な協力体制</w:t>
      </w:r>
      <w:r w:rsidRPr="00321601">
        <w:rPr>
          <w:rFonts w:ascii="メイリオ" w:eastAsia="メイリオ" w:hAnsi="メイリオ" w:hint="eastAsia"/>
          <w:color w:val="FF0000"/>
          <w:sz w:val="22"/>
        </w:rPr>
        <w:t>が必要</w:t>
      </w:r>
      <w:r>
        <w:rPr>
          <w:rFonts w:ascii="メイリオ" w:eastAsia="メイリオ" w:hAnsi="メイリオ" w:hint="eastAsia"/>
          <w:sz w:val="22"/>
        </w:rPr>
        <w:t>になっていきます</w:t>
      </w:r>
      <w:r w:rsidR="00F923CA">
        <w:rPr>
          <w:rFonts w:ascii="メイリオ" w:eastAsia="メイリオ" w:hAnsi="メイリオ" w:hint="eastAsia"/>
          <w:sz w:val="22"/>
        </w:rPr>
        <w:t>．</w:t>
      </w:r>
      <w:r>
        <w:rPr>
          <w:rFonts w:ascii="メイリオ" w:eastAsia="メイリオ" w:hAnsi="メイリオ" w:hint="eastAsia"/>
          <w:sz w:val="22"/>
        </w:rPr>
        <w:t>この点については</w:t>
      </w:r>
      <w:r w:rsidR="00F923CA">
        <w:rPr>
          <w:rFonts w:ascii="メイリオ" w:eastAsia="メイリオ" w:hAnsi="メイリオ" w:hint="eastAsia"/>
          <w:sz w:val="22"/>
        </w:rPr>
        <w:t>，</w:t>
      </w:r>
      <w:r>
        <w:rPr>
          <w:rFonts w:ascii="メイリオ" w:eastAsia="メイリオ" w:hAnsi="メイリオ" w:hint="eastAsia"/>
          <w:sz w:val="22"/>
        </w:rPr>
        <w:t>改めて協会から各士会へご周知してご協力のお願いをする予定です</w:t>
      </w:r>
      <w:r w:rsidR="00F923CA">
        <w:rPr>
          <w:rFonts w:ascii="メイリオ" w:eastAsia="メイリオ" w:hAnsi="メイリオ" w:hint="eastAsia"/>
          <w:sz w:val="22"/>
        </w:rPr>
        <w:t>．</w:t>
      </w:r>
    </w:p>
    <w:p w:rsidR="00615141" w:rsidRDefault="00615141" w:rsidP="00615141">
      <w:pPr>
        <w:spacing w:line="300" w:lineRule="exact"/>
        <w:ind w:firstLineChars="100" w:firstLine="220"/>
        <w:jc w:val="left"/>
        <w:rPr>
          <w:rFonts w:ascii="メイリオ" w:eastAsia="メイリオ" w:hAnsi="メイリオ"/>
          <w:sz w:val="22"/>
        </w:rPr>
      </w:pPr>
    </w:p>
    <w:p w:rsidR="00615141" w:rsidRDefault="00615141" w:rsidP="00615141">
      <w:pPr>
        <w:spacing w:line="300" w:lineRule="exact"/>
        <w:ind w:firstLineChars="100" w:firstLine="220"/>
        <w:jc w:val="left"/>
        <w:rPr>
          <w:rFonts w:ascii="メイリオ" w:eastAsia="メイリオ" w:hAnsi="メイリオ"/>
          <w:sz w:val="22"/>
        </w:rPr>
      </w:pPr>
    </w:p>
    <w:p w:rsidR="009E7905" w:rsidRPr="00724144" w:rsidRDefault="00C75F39" w:rsidP="004F7C7B">
      <w:pPr>
        <w:ind w:firstLineChars="200" w:firstLine="420"/>
        <w:jc w:val="left"/>
        <w:rPr>
          <w:rFonts w:ascii="メイリオ" w:eastAsia="メイリオ" w:hAnsi="メイリオ"/>
          <w:sz w:val="32"/>
          <w:szCs w:val="32"/>
        </w:rPr>
        <w:sectPr w:rsidR="009E7905" w:rsidRPr="00724144" w:rsidSect="009D10C3">
          <w:type w:val="continuous"/>
          <w:pgSz w:w="11906" w:h="16838" w:code="9"/>
          <w:pgMar w:top="1134" w:right="1021" w:bottom="1134" w:left="1021" w:header="851" w:footer="992" w:gutter="0"/>
          <w:cols w:space="425"/>
          <w:docGrid w:type="linesAndChars" w:linePitch="310"/>
        </w:sectPr>
      </w:pPr>
      <w:r>
        <w:rPr>
          <w:rFonts w:ascii="ＭＳ ゴシック" w:eastAsia="ＭＳ ゴシック" w:hAnsi="ＭＳ ゴシック"/>
          <w:noProof/>
        </w:rPr>
        <mc:AlternateContent>
          <mc:Choice Requires="wps">
            <w:drawing>
              <wp:anchor distT="0" distB="0" distL="114300" distR="114300" simplePos="0" relativeHeight="251694592" behindDoc="0" locked="0" layoutInCell="1" allowOverlap="1" wp14:anchorId="5114FE8E" wp14:editId="2D76675A">
                <wp:simplePos x="0" y="0"/>
                <wp:positionH relativeFrom="column">
                  <wp:posOffset>-72390</wp:posOffset>
                </wp:positionH>
                <wp:positionV relativeFrom="paragraph">
                  <wp:posOffset>167640</wp:posOffset>
                </wp:positionV>
                <wp:extent cx="219075" cy="209550"/>
                <wp:effectExtent l="0" t="0" r="28575" b="190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495701" id="Rectangle 9" o:spid="_x0000_s1026" style="position:absolute;left:0;text-align:left;margin-left:-5.7pt;margin-top:13.2pt;width:17.25pt;height: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C7Ea3tOwIAAKYEAAAOAAAA&#10;AAAAAAAAAAAAAC4CAABkcnMvZTJvRG9jLnhtbFBLAQItABQABgAIAAAAIQDK5qpv4AAAAAgBAAAP&#10;AAAAAAAAAAAAAAAAAJUEAABkcnMvZG93bnJldi54bWxQSwUGAAAAAAQABADzAAAAogUAAAAA&#10;" fillcolor="#bfbfbf [2412]" strokecolor="#7f7f7f [1612]">
                <v:textbox inset="5.85pt,.7pt,5.85pt,.7pt"/>
              </v:rect>
            </w:pict>
          </mc:Fallback>
        </mc:AlternateContent>
      </w:r>
      <w:r w:rsidR="009E7905">
        <w:rPr>
          <w:rFonts w:ascii="メイリオ" w:eastAsia="メイリオ" w:hAnsi="メイリオ" w:hint="eastAsia"/>
          <w:sz w:val="32"/>
          <w:szCs w:val="32"/>
        </w:rPr>
        <w:t>協会やプロジェクトの動き</w:t>
      </w:r>
    </w:p>
    <w:p w:rsidR="004256AA" w:rsidRPr="00FF6E2C" w:rsidRDefault="004256AA" w:rsidP="004256AA">
      <w:pPr>
        <w:spacing w:line="300" w:lineRule="exact"/>
        <w:jc w:val="left"/>
        <w:rPr>
          <w:rFonts w:ascii="メイリオ" w:eastAsia="メイリオ" w:hAnsi="メイリオ"/>
          <w:color w:val="404040" w:themeColor="text1" w:themeTint="BF"/>
          <w:sz w:val="24"/>
          <w:szCs w:val="24"/>
        </w:rPr>
      </w:pPr>
      <w:r w:rsidRPr="00FF6E2C">
        <w:rPr>
          <w:rFonts w:ascii="メイリオ" w:eastAsia="メイリオ" w:hAnsi="メイリオ" w:hint="eastAsia"/>
          <w:color w:val="404040" w:themeColor="text1" w:themeTint="BF"/>
          <w:sz w:val="24"/>
          <w:szCs w:val="24"/>
        </w:rPr>
        <w:lastRenderedPageBreak/>
        <w:t xml:space="preserve">●11月　</w:t>
      </w:r>
      <w:r>
        <w:rPr>
          <w:rFonts w:ascii="メイリオ" w:eastAsia="メイリオ" w:hAnsi="メイリオ" w:hint="eastAsia"/>
          <w:color w:val="404040" w:themeColor="text1" w:themeTint="BF"/>
          <w:sz w:val="24"/>
          <w:szCs w:val="24"/>
        </w:rPr>
        <w:t xml:space="preserve">　　　　　  </w:t>
      </w:r>
      <w:r>
        <w:rPr>
          <w:rFonts w:ascii="メイリオ" w:eastAsia="メイリオ" w:hAnsi="メイリオ"/>
          <w:color w:val="404040" w:themeColor="text1" w:themeTint="BF"/>
          <w:sz w:val="24"/>
          <w:szCs w:val="24"/>
        </w:rPr>
        <w:t xml:space="preserve">    </w:t>
      </w:r>
      <w:r w:rsidRPr="00FF6E2C">
        <w:rPr>
          <w:rFonts w:ascii="メイリオ" w:eastAsia="メイリオ" w:hAnsi="メイリオ" w:hint="eastAsia"/>
          <w:color w:val="404040" w:themeColor="text1" w:themeTint="BF"/>
          <w:sz w:val="24"/>
          <w:szCs w:val="24"/>
        </w:rPr>
        <w:t>平成28年度の予算申請を行いました</w:t>
      </w:r>
      <w:r w:rsidR="00F923CA">
        <w:rPr>
          <w:rFonts w:ascii="メイリオ" w:eastAsia="メイリオ" w:hAnsi="メイリオ" w:hint="eastAsia"/>
          <w:color w:val="404040" w:themeColor="text1" w:themeTint="BF"/>
          <w:sz w:val="24"/>
          <w:szCs w:val="24"/>
        </w:rPr>
        <w:t>．</w:t>
      </w:r>
    </w:p>
    <w:p w:rsidR="004256AA" w:rsidRPr="00FF6E2C" w:rsidRDefault="004256AA" w:rsidP="004256AA">
      <w:pPr>
        <w:spacing w:line="300" w:lineRule="exact"/>
        <w:jc w:val="left"/>
        <w:rPr>
          <w:rFonts w:ascii="メイリオ" w:eastAsia="メイリオ" w:hAnsi="メイリオ"/>
          <w:color w:val="404040" w:themeColor="text1" w:themeTint="BF"/>
          <w:sz w:val="24"/>
          <w:szCs w:val="24"/>
        </w:rPr>
      </w:pPr>
      <w:r w:rsidRPr="00FF6E2C">
        <w:rPr>
          <w:rFonts w:ascii="メイリオ" w:eastAsia="メイリオ" w:hAnsi="メイリオ" w:hint="eastAsia"/>
          <w:color w:val="404040" w:themeColor="text1" w:themeTint="BF"/>
          <w:sz w:val="24"/>
          <w:szCs w:val="24"/>
        </w:rPr>
        <w:t xml:space="preserve">●12月12日AM　</w:t>
      </w:r>
      <w:r>
        <w:rPr>
          <w:rFonts w:ascii="メイリオ" w:eastAsia="メイリオ" w:hAnsi="メイリオ" w:hint="eastAsia"/>
          <w:color w:val="404040" w:themeColor="text1" w:themeTint="BF"/>
          <w:sz w:val="24"/>
          <w:szCs w:val="24"/>
        </w:rPr>
        <w:t xml:space="preserve"> </w:t>
      </w:r>
      <w:r>
        <w:rPr>
          <w:rFonts w:ascii="メイリオ" w:eastAsia="メイリオ" w:hAnsi="メイリオ"/>
          <w:color w:val="404040" w:themeColor="text1" w:themeTint="BF"/>
          <w:sz w:val="24"/>
          <w:szCs w:val="24"/>
        </w:rPr>
        <w:t xml:space="preserve">      </w:t>
      </w:r>
      <w:r w:rsidRPr="00FF6E2C">
        <w:rPr>
          <w:rFonts w:ascii="メイリオ" w:eastAsia="メイリオ" w:hAnsi="メイリオ" w:hint="eastAsia"/>
          <w:color w:val="404040" w:themeColor="text1" w:themeTint="BF"/>
          <w:sz w:val="24"/>
          <w:szCs w:val="24"/>
        </w:rPr>
        <w:t xml:space="preserve">予算申請に対するヒヤリング　</w:t>
      </w:r>
    </w:p>
    <w:p w:rsidR="004256AA" w:rsidRPr="00FF6E2C" w:rsidRDefault="004256AA" w:rsidP="004256AA">
      <w:pPr>
        <w:spacing w:line="300" w:lineRule="exact"/>
        <w:jc w:val="left"/>
        <w:rPr>
          <w:rFonts w:ascii="メイリオ" w:eastAsia="メイリオ" w:hAnsi="メイリオ"/>
          <w:color w:val="404040" w:themeColor="text1" w:themeTint="BF"/>
          <w:sz w:val="24"/>
          <w:szCs w:val="24"/>
        </w:rPr>
      </w:pPr>
      <w:r w:rsidRPr="00FF6E2C">
        <w:rPr>
          <w:rFonts w:ascii="メイリオ" w:eastAsia="メイリオ" w:hAnsi="メイリオ" w:hint="eastAsia"/>
          <w:color w:val="404040" w:themeColor="text1" w:themeTint="BF"/>
          <w:sz w:val="24"/>
          <w:szCs w:val="24"/>
        </w:rPr>
        <w:t>●12月12</w:t>
      </w:r>
      <w:r>
        <w:rPr>
          <w:rFonts w:ascii="メイリオ" w:eastAsia="メイリオ" w:hAnsi="メイリオ" w:hint="eastAsia"/>
          <w:color w:val="404040" w:themeColor="text1" w:themeTint="BF"/>
          <w:sz w:val="24"/>
          <w:szCs w:val="24"/>
        </w:rPr>
        <w:t>日</w:t>
      </w:r>
      <w:r w:rsidRPr="00FF6E2C">
        <w:rPr>
          <w:rFonts w:ascii="メイリオ" w:eastAsia="メイリオ" w:hAnsi="メイリオ" w:hint="eastAsia"/>
          <w:color w:val="404040" w:themeColor="text1" w:themeTint="BF"/>
          <w:sz w:val="24"/>
          <w:szCs w:val="24"/>
        </w:rPr>
        <w:t>PM～13日</w:t>
      </w:r>
      <w:r w:rsidRPr="00FF6E2C">
        <w:rPr>
          <w:rFonts w:ascii="メイリオ" w:eastAsia="メイリオ" w:hAnsi="メイリオ" w:hint="eastAsia"/>
          <w:color w:val="404040" w:themeColor="text1" w:themeTint="BF"/>
          <w:sz w:val="8"/>
          <w:szCs w:val="8"/>
        </w:rPr>
        <w:t xml:space="preserve"> </w:t>
      </w:r>
      <w:r w:rsidRPr="00FF6E2C">
        <w:rPr>
          <w:rFonts w:ascii="メイリオ" w:eastAsia="メイリオ" w:hAnsi="メイリオ" w:hint="eastAsia"/>
          <w:color w:val="404040" w:themeColor="text1" w:themeTint="BF"/>
          <w:sz w:val="24"/>
          <w:szCs w:val="24"/>
        </w:rPr>
        <w:t xml:space="preserve">　第5回　全国推進会議</w:t>
      </w:r>
    </w:p>
    <w:p w:rsidR="004256AA" w:rsidRPr="00FF6E2C" w:rsidRDefault="004256AA" w:rsidP="004256AA">
      <w:pPr>
        <w:spacing w:line="300" w:lineRule="exact"/>
        <w:jc w:val="left"/>
        <w:rPr>
          <w:rFonts w:ascii="メイリオ" w:eastAsia="メイリオ" w:hAnsi="メイリオ"/>
          <w:color w:val="404040" w:themeColor="text1" w:themeTint="BF"/>
          <w:sz w:val="24"/>
          <w:szCs w:val="24"/>
        </w:rPr>
      </w:pPr>
      <w:r w:rsidRPr="00FF6E2C">
        <w:rPr>
          <w:rFonts w:ascii="メイリオ" w:eastAsia="メイリオ" w:hAnsi="メイリオ" w:hint="eastAsia"/>
          <w:color w:val="404040" w:themeColor="text1" w:themeTint="BF"/>
          <w:sz w:val="24"/>
          <w:szCs w:val="24"/>
        </w:rPr>
        <w:t xml:space="preserve">●1月24日　</w:t>
      </w:r>
      <w:r>
        <w:rPr>
          <w:rFonts w:ascii="メイリオ" w:eastAsia="メイリオ" w:hAnsi="メイリオ" w:hint="eastAsia"/>
          <w:color w:val="404040" w:themeColor="text1" w:themeTint="BF"/>
          <w:sz w:val="24"/>
          <w:szCs w:val="24"/>
        </w:rPr>
        <w:t xml:space="preserve">            </w:t>
      </w:r>
      <w:r w:rsidRPr="00FF6E2C">
        <w:rPr>
          <w:rFonts w:ascii="メイリオ" w:eastAsia="メイリオ" w:hAnsi="メイリオ" w:hint="eastAsia"/>
          <w:color w:val="404040" w:themeColor="text1" w:themeTint="BF"/>
          <w:sz w:val="24"/>
          <w:szCs w:val="24"/>
        </w:rPr>
        <w:t>生活行為向上リハ実務者研修会</w:t>
      </w:r>
    </w:p>
    <w:p w:rsidR="004256AA" w:rsidRPr="00FF6E2C" w:rsidRDefault="004256AA" w:rsidP="004256AA">
      <w:pPr>
        <w:spacing w:line="300" w:lineRule="exact"/>
        <w:jc w:val="left"/>
        <w:rPr>
          <w:rFonts w:ascii="メイリオ" w:eastAsia="メイリオ" w:hAnsi="メイリオ"/>
          <w:color w:val="404040" w:themeColor="text1" w:themeTint="BF"/>
          <w:sz w:val="24"/>
          <w:szCs w:val="24"/>
        </w:rPr>
      </w:pPr>
      <w:r w:rsidRPr="00FF6E2C">
        <w:rPr>
          <w:rFonts w:ascii="メイリオ" w:eastAsia="メイリオ" w:hAnsi="メイリオ" w:hint="eastAsia"/>
          <w:color w:val="404040" w:themeColor="text1" w:themeTint="BF"/>
          <w:sz w:val="24"/>
          <w:szCs w:val="24"/>
        </w:rPr>
        <w:t>●1月30～31日</w:t>
      </w:r>
      <w:r>
        <w:rPr>
          <w:rFonts w:ascii="メイリオ" w:eastAsia="メイリオ" w:hAnsi="メイリオ" w:hint="eastAsia"/>
          <w:color w:val="404040" w:themeColor="text1" w:themeTint="BF"/>
          <w:sz w:val="24"/>
          <w:szCs w:val="24"/>
        </w:rPr>
        <w:t xml:space="preserve">      </w:t>
      </w:r>
      <w:r w:rsidRPr="00FF6E2C">
        <w:rPr>
          <w:rFonts w:ascii="メイリオ" w:eastAsia="メイリオ" w:hAnsi="メイリオ" w:hint="eastAsia"/>
          <w:color w:val="404040" w:themeColor="text1" w:themeTint="BF"/>
          <w:sz w:val="16"/>
          <w:szCs w:val="16"/>
        </w:rPr>
        <w:t xml:space="preserve"> </w:t>
      </w:r>
      <w:r>
        <w:rPr>
          <w:rFonts w:ascii="メイリオ" w:eastAsia="メイリオ" w:hAnsi="メイリオ" w:hint="eastAsia"/>
          <w:color w:val="404040" w:themeColor="text1" w:themeTint="BF"/>
          <w:sz w:val="24"/>
          <w:szCs w:val="24"/>
        </w:rPr>
        <w:t xml:space="preserve">   </w:t>
      </w:r>
      <w:r w:rsidRPr="00FF6E2C">
        <w:rPr>
          <w:rFonts w:ascii="メイリオ" w:eastAsia="メイリオ" w:hAnsi="メイリオ" w:hint="eastAsia"/>
          <w:color w:val="404040" w:themeColor="text1" w:themeTint="BF"/>
          <w:sz w:val="24"/>
          <w:szCs w:val="24"/>
        </w:rPr>
        <w:t>MTDLP指導者研修会</w:t>
      </w:r>
    </w:p>
    <w:p w:rsidR="00EA1370" w:rsidRPr="004256AA" w:rsidRDefault="00EA1370" w:rsidP="00EA1370">
      <w:pPr>
        <w:spacing w:line="300" w:lineRule="exact"/>
        <w:jc w:val="left"/>
        <w:rPr>
          <w:rFonts w:ascii="メイリオ" w:eastAsia="メイリオ" w:hAnsi="メイリオ"/>
          <w:b/>
          <w:color w:val="404040" w:themeColor="text1" w:themeTint="BF"/>
          <w:sz w:val="28"/>
          <w:szCs w:val="28"/>
        </w:rPr>
      </w:pPr>
    </w:p>
    <w:p w:rsidR="00555AC0" w:rsidRDefault="0056704A" w:rsidP="00732BCB">
      <w:pPr>
        <w:ind w:left="8120" w:hangingChars="2900" w:hanging="8120"/>
        <w:rPr>
          <w:rFonts w:ascii="ＭＳ Ｐゴシック" w:eastAsia="ＭＳ Ｐゴシック" w:hAnsi="ＭＳ Ｐゴシック" w:cs="Times New Roman"/>
        </w:rPr>
      </w:pPr>
      <w:r>
        <w:rPr>
          <w:rFonts w:ascii="メイリオ" w:eastAsia="メイリオ" w:hAnsi="メイリオ" w:cs="メイリオ" w:hint="eastAsia"/>
          <w:b/>
          <w:sz w:val="28"/>
          <w:szCs w:val="28"/>
        </w:rPr>
        <w:t>1</w:t>
      </w:r>
      <w:r w:rsidR="00EB1746">
        <w:rPr>
          <w:rFonts w:ascii="メイリオ" w:eastAsia="メイリオ" w:hAnsi="メイリオ" w:cs="メイリオ" w:hint="eastAsia"/>
          <w:b/>
          <w:sz w:val="28"/>
          <w:szCs w:val="28"/>
        </w:rPr>
        <w:t>．</w:t>
      </w:r>
      <w:r w:rsidR="00D1101E">
        <w:rPr>
          <w:rFonts w:ascii="メイリオ" w:eastAsia="メイリオ" w:hAnsi="メイリオ" w:cs="メイリオ" w:hint="eastAsia"/>
          <w:b/>
          <w:sz w:val="28"/>
          <w:szCs w:val="28"/>
        </w:rPr>
        <w:t>巻頭言</w:t>
      </w:r>
      <w:r w:rsidR="00732BCB">
        <w:rPr>
          <w:rFonts w:ascii="メイリオ" w:eastAsia="メイリオ" w:hAnsi="メイリオ" w:hint="eastAsia"/>
          <w:b/>
          <w:color w:val="404040" w:themeColor="text1" w:themeTint="BF"/>
          <w:sz w:val="28"/>
          <w:szCs w:val="28"/>
        </w:rPr>
        <w:t xml:space="preserve">　</w:t>
      </w:r>
      <w:r w:rsidR="00732BCB" w:rsidRPr="00732BCB">
        <w:rPr>
          <w:rFonts w:ascii="ＭＳ Ｐゴシック" w:eastAsia="ＭＳ Ｐゴシック" w:hAnsi="ＭＳ Ｐゴシック" w:cs="Times New Roman" w:hint="eastAsia"/>
        </w:rPr>
        <w:t>基本構築チーム</w:t>
      </w:r>
      <w:r w:rsidR="00732BCB" w:rsidRPr="00732BCB">
        <w:rPr>
          <w:rFonts w:ascii="ＭＳ Ｐゴシック" w:eastAsia="ＭＳ Ｐゴシック" w:hAnsi="ＭＳ Ｐゴシック" w:cs="Times New Roman"/>
        </w:rPr>
        <w:t xml:space="preserve">  </w:t>
      </w:r>
      <w:r w:rsidR="00732BCB" w:rsidRPr="00732BCB">
        <w:rPr>
          <w:rFonts w:ascii="ＭＳ Ｐゴシック" w:eastAsia="ＭＳ Ｐゴシック" w:hAnsi="ＭＳ Ｐゴシック" w:cs="Times New Roman" w:hint="eastAsia"/>
        </w:rPr>
        <w:t xml:space="preserve">実践者研修実行支援班・指導者研修実行支援班・基礎研修実行支援班　</w:t>
      </w:r>
    </w:p>
    <w:p w:rsidR="00732BCB" w:rsidRPr="00732BCB" w:rsidRDefault="00732BCB" w:rsidP="00555AC0">
      <w:pPr>
        <w:ind w:left="6090" w:hangingChars="2900" w:hanging="6090"/>
        <w:jc w:val="right"/>
        <w:rPr>
          <w:rFonts w:ascii="ＭＳ Ｐゴシック" w:eastAsia="ＭＳ Ｐゴシック" w:hAnsi="ＭＳ Ｐゴシック" w:cs="Times New Roman"/>
        </w:rPr>
      </w:pPr>
      <w:r w:rsidRPr="00732BCB">
        <w:rPr>
          <w:rFonts w:ascii="ＭＳ Ｐゴシック" w:eastAsia="ＭＳ Ｐゴシック" w:hAnsi="ＭＳ Ｐゴシック" w:cs="Times New Roman" w:hint="eastAsia"/>
        </w:rPr>
        <w:t>班長　竹内さをり</w:t>
      </w:r>
    </w:p>
    <w:p w:rsidR="0022756E" w:rsidRPr="00555AC0" w:rsidRDefault="0022756E" w:rsidP="00555AC0">
      <w:pPr>
        <w:spacing w:line="300" w:lineRule="exact"/>
        <w:ind w:firstLineChars="50" w:firstLine="141"/>
        <w:jc w:val="left"/>
        <w:rPr>
          <w:rFonts w:ascii="ＭＳ Ｐゴシック" w:eastAsia="ＭＳ Ｐゴシック" w:hAnsi="ＭＳ Ｐゴシック"/>
          <w:b/>
          <w:color w:val="404040" w:themeColor="text1" w:themeTint="BF"/>
          <w:sz w:val="28"/>
          <w:szCs w:val="28"/>
        </w:rPr>
        <w:sectPr w:rsidR="0022756E" w:rsidRPr="00555AC0" w:rsidSect="00FD5634">
          <w:type w:val="continuous"/>
          <w:pgSz w:w="11906" w:h="16838" w:code="9"/>
          <w:pgMar w:top="1134" w:right="964" w:bottom="1134" w:left="964" w:header="851" w:footer="992" w:gutter="0"/>
          <w:cols w:space="425"/>
          <w:docGrid w:type="linesAndChars" w:linePitch="310"/>
        </w:sectPr>
      </w:pPr>
    </w:p>
    <w:p w:rsidR="0022756E" w:rsidRPr="00BF524E" w:rsidRDefault="00C75F39" w:rsidP="0022756E">
      <w:pPr>
        <w:sectPr w:rsidR="0022756E" w:rsidRPr="00BF524E" w:rsidSect="00FD5634">
          <w:type w:val="continuous"/>
          <w:pgSz w:w="11906" w:h="16838" w:code="9"/>
          <w:pgMar w:top="1134" w:right="964" w:bottom="1134" w:left="964" w:header="851" w:footer="992" w:gutter="0"/>
          <w:cols w:num="2" w:space="425"/>
          <w:docGrid w:type="linesAndChars" w:linePitch="310"/>
        </w:sectPr>
      </w:pPr>
      <w:r>
        <w:rPr>
          <w:rFonts w:ascii="メイリオ" w:eastAsia="メイリオ" w:hAnsi="メイリオ"/>
          <w:noProof/>
          <w:sz w:val="36"/>
          <w:szCs w:val="36"/>
        </w:rPr>
        <w:lastRenderedPageBreak/>
        <mc:AlternateContent>
          <mc:Choice Requires="wps">
            <w:drawing>
              <wp:anchor distT="4294967291" distB="4294967291" distL="114300" distR="114300" simplePos="0" relativeHeight="251646976" behindDoc="0" locked="0" layoutInCell="1" allowOverlap="1" wp14:anchorId="3267B266" wp14:editId="4F33D091">
                <wp:simplePos x="0" y="0"/>
                <wp:positionH relativeFrom="margin">
                  <wp:align>left</wp:align>
                </wp:positionH>
                <wp:positionV relativeFrom="paragraph">
                  <wp:posOffset>66039</wp:posOffset>
                </wp:positionV>
                <wp:extent cx="6334125" cy="0"/>
                <wp:effectExtent l="0" t="0" r="9525"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F6DA35" id="_x0000_t32" coordsize="21600,21600" o:spt="32" o:oned="t" path="m,l21600,21600e" filled="f">
                <v:path arrowok="t" fillok="f" o:connecttype="none"/>
                <o:lock v:ext="edit" shapetype="t"/>
              </v:shapetype>
              <v:shape id="直線矢印コネクタ 11" o:spid="_x0000_s1026" type="#_x0000_t32" style="position:absolute;left:0;text-align:left;margin-left:0;margin-top:5.2pt;width:498.75pt;height:0;z-index:251646976;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" strokecolor="#943634 [2405]">
                <w10:wrap anchorx="margin"/>
              </v:shape>
            </w:pict>
          </mc:Fallback>
        </mc:AlternateContent>
      </w:r>
    </w:p>
    <w:p w:rsidR="00732BCB" w:rsidRPr="00732BCB" w:rsidRDefault="00732BCB" w:rsidP="00732BCB">
      <w:pPr>
        <w:rPr>
          <w:rFonts w:ascii="ＭＳ Ｐゴシック" w:eastAsia="ＭＳ Ｐゴシック" w:hAnsi="ＭＳ Ｐゴシック" w:cs="Times New Roman"/>
          <w:szCs w:val="21"/>
        </w:rPr>
      </w:pPr>
      <w:r w:rsidRPr="00732BCB">
        <w:rPr>
          <w:rFonts w:ascii="Century" w:eastAsia="ＭＳ 明朝" w:hAnsi="Century" w:cs="Times New Roman" w:hint="eastAsia"/>
        </w:rPr>
        <w:lastRenderedPageBreak/>
        <w:t xml:space="preserve">　</w:t>
      </w:r>
      <w:r w:rsidRPr="00732BCB">
        <w:rPr>
          <w:rFonts w:ascii="ＭＳ Ｐゴシック" w:eastAsia="ＭＳ Ｐゴシック" w:hAnsi="ＭＳ Ｐゴシック" w:cs="Times New Roman" w:hint="eastAsia"/>
          <w:szCs w:val="21"/>
        </w:rPr>
        <w:t>今年は</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関東以西は暖冬ということですが</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暖かいと思っていたら雨の後に急に冷え込むなど体調管理が難しい今日この頃です</w:t>
      </w:r>
      <w:r w:rsidR="00F04DD9">
        <w:rPr>
          <w:rFonts w:ascii="ＭＳ Ｐゴシック" w:eastAsia="ＭＳ Ｐゴシック" w:hAnsi="ＭＳ Ｐゴシック" w:cs="Times New Roman" w:hint="eastAsia"/>
          <w:szCs w:val="21"/>
        </w:rPr>
        <w:t>．</w:t>
      </w:r>
    </w:p>
    <w:p w:rsidR="00732BCB" w:rsidRPr="00732BCB" w:rsidRDefault="00732BCB" w:rsidP="00732BCB">
      <w:pPr>
        <w:rPr>
          <w:rFonts w:ascii="ＭＳ Ｐゴシック" w:eastAsia="ＭＳ Ｐゴシック" w:hAnsi="ＭＳ Ｐゴシック" w:cs="Times New Roman"/>
          <w:szCs w:val="21"/>
        </w:rPr>
      </w:pPr>
      <w:r w:rsidRPr="00732BCB">
        <w:rPr>
          <w:rFonts w:ascii="ＭＳ Ｐゴシック" w:eastAsia="ＭＳ Ｐゴシック" w:hAnsi="ＭＳ Ｐゴシック" w:cs="Times New Roman" w:hint="eastAsia"/>
          <w:szCs w:val="21"/>
        </w:rPr>
        <w:t xml:space="preserve">　１１月中は推進委員の皆さまには各種アンケートの回答や調査の依頼を複数お願いし</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お手数をおかけしました</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ご協力いただきありがとうございました</w:t>
      </w:r>
      <w:r w:rsidR="00F04DD9">
        <w:rPr>
          <w:rFonts w:ascii="ＭＳ Ｐゴシック" w:eastAsia="ＭＳ Ｐゴシック" w:hAnsi="ＭＳ Ｐゴシック" w:cs="Times New Roman" w:hint="eastAsia"/>
          <w:szCs w:val="21"/>
        </w:rPr>
        <w:t>．</w:t>
      </w:r>
    </w:p>
    <w:p w:rsidR="00732BCB" w:rsidRPr="00732BCB" w:rsidRDefault="00732BCB" w:rsidP="00732BCB">
      <w:pPr>
        <w:ind w:firstLineChars="100" w:firstLine="210"/>
        <w:rPr>
          <w:rFonts w:ascii="ＭＳ Ｐゴシック" w:eastAsia="ＭＳ Ｐゴシック" w:hAnsi="ＭＳ Ｐゴシック" w:cs="Times New Roman"/>
          <w:szCs w:val="21"/>
        </w:rPr>
      </w:pPr>
      <w:r w:rsidRPr="00732BCB">
        <w:rPr>
          <w:rFonts w:ascii="ＭＳ Ｐゴシック" w:eastAsia="ＭＳ Ｐゴシック" w:hAnsi="ＭＳ Ｐゴシック" w:cs="Times New Roman" w:hint="eastAsia"/>
          <w:szCs w:val="21"/>
        </w:rPr>
        <w:t>私の担当する「事例検討会に関するアンケート」も多くの士会から早々にご回答いただきましたこと</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心からお礼申し上げます</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現在</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担当プロジェクトメンバーで結果をまとめているところです</w:t>
      </w:r>
      <w:r w:rsidR="00F04DD9">
        <w:rPr>
          <w:rFonts w:ascii="ＭＳ Ｐゴシック" w:eastAsia="ＭＳ Ｐゴシック" w:hAnsi="ＭＳ Ｐゴシック" w:cs="Times New Roman" w:hint="eastAsia"/>
          <w:szCs w:val="21"/>
        </w:rPr>
        <w:t>．</w:t>
      </w:r>
    </w:p>
    <w:p w:rsidR="00732BCB" w:rsidRPr="00732BCB" w:rsidRDefault="00732BCB" w:rsidP="00732BCB">
      <w:pPr>
        <w:ind w:firstLineChars="100" w:firstLine="210"/>
        <w:rPr>
          <w:rFonts w:ascii="ＭＳ Ｐゴシック" w:eastAsia="ＭＳ Ｐゴシック" w:hAnsi="ＭＳ Ｐゴシック" w:cs="Times New Roman"/>
          <w:szCs w:val="21"/>
        </w:rPr>
      </w:pPr>
      <w:r w:rsidRPr="00732BCB">
        <w:rPr>
          <w:rFonts w:ascii="ＭＳ Ｐゴシック" w:eastAsia="ＭＳ Ｐゴシック" w:hAnsi="ＭＳ Ｐゴシック" w:cs="Times New Roman" w:hint="eastAsia"/>
          <w:szCs w:val="21"/>
        </w:rPr>
        <w:t>今年度は生活行為向上リハビリテーションの算</w:t>
      </w:r>
      <w:r w:rsidRPr="00732BCB">
        <w:rPr>
          <w:rFonts w:ascii="ＭＳ Ｐゴシック" w:eastAsia="ＭＳ Ｐゴシック" w:hAnsi="ＭＳ Ｐゴシック" w:cs="Times New Roman" w:hint="eastAsia"/>
          <w:szCs w:val="21"/>
        </w:rPr>
        <w:lastRenderedPageBreak/>
        <w:t>定も関係するため</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各士会において基礎研修会</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事例検討会を複数開催していただきました</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今回</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行ったアンケートでも</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３４士会（</w:t>
      </w:r>
      <w:r w:rsidRPr="00732BCB">
        <w:rPr>
          <w:rFonts w:ascii="ＭＳ Ｐゴシック" w:eastAsia="ＭＳ Ｐゴシック" w:hAnsi="ＭＳ Ｐゴシック" w:cs="Times New Roman"/>
          <w:szCs w:val="21"/>
        </w:rPr>
        <w:t>73.9%</w:t>
      </w:r>
      <w:r w:rsidRPr="00732BCB">
        <w:rPr>
          <w:rFonts w:ascii="ＭＳ Ｐゴシック" w:eastAsia="ＭＳ Ｐゴシック" w:hAnsi="ＭＳ Ｐゴシック" w:cs="Times New Roman" w:hint="eastAsia"/>
          <w:szCs w:val="21"/>
        </w:rPr>
        <w:t>）が既に１回以上の事例検討会を開催されているという結果を得ております</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まだ実施されていない士会も</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今年度中に複数回の開催を予定頂いているようです</w:t>
      </w:r>
      <w:r w:rsidR="00F04DD9">
        <w:rPr>
          <w:rFonts w:ascii="ＭＳ Ｐゴシック" w:eastAsia="ＭＳ Ｐゴシック" w:hAnsi="ＭＳ Ｐゴシック" w:cs="Times New Roman" w:hint="eastAsia"/>
          <w:szCs w:val="21"/>
        </w:rPr>
        <w:t>．</w:t>
      </w:r>
    </w:p>
    <w:p w:rsidR="00732BCB" w:rsidRPr="00732BCB" w:rsidRDefault="00732BCB" w:rsidP="00732BCB">
      <w:pPr>
        <w:ind w:firstLineChars="100" w:firstLine="210"/>
        <w:rPr>
          <w:rFonts w:ascii="ＭＳ Ｐゴシック" w:eastAsia="ＭＳ Ｐゴシック" w:hAnsi="ＭＳ Ｐゴシック" w:cs="Times New Roman"/>
          <w:szCs w:val="21"/>
        </w:rPr>
      </w:pPr>
      <w:r w:rsidRPr="00732BCB">
        <w:rPr>
          <w:rFonts w:ascii="ＭＳ Ｐゴシック" w:eastAsia="ＭＳ Ｐゴシック" w:hAnsi="ＭＳ Ｐゴシック" w:cs="Times New Roman" w:hint="eastAsia"/>
          <w:szCs w:val="21"/>
        </w:rPr>
        <w:t>１２月の推進会議では</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各士会にご尽力頂いている結果をご報告し</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今後の運営に役立てて頂きたいと考えております</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１２月の東京はどの程度の寒さになっているか分かりませんが</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ご自愛頂き</w:t>
      </w:r>
      <w:r w:rsidR="00F04DD9">
        <w:rPr>
          <w:rFonts w:ascii="ＭＳ Ｐゴシック" w:eastAsia="ＭＳ Ｐゴシック" w:hAnsi="ＭＳ Ｐゴシック" w:cs="Times New Roman" w:hint="eastAsia"/>
          <w:szCs w:val="21"/>
        </w:rPr>
        <w:t>，</w:t>
      </w:r>
      <w:r w:rsidRPr="00732BCB">
        <w:rPr>
          <w:rFonts w:ascii="ＭＳ Ｐゴシック" w:eastAsia="ＭＳ Ｐゴシック" w:hAnsi="ＭＳ Ｐゴシック" w:cs="Times New Roman" w:hint="eastAsia"/>
          <w:szCs w:val="21"/>
        </w:rPr>
        <w:t>皆さまにお会いできることを心から楽しみにしております</w:t>
      </w:r>
      <w:r w:rsidR="00F04DD9">
        <w:rPr>
          <w:rFonts w:ascii="ＭＳ Ｐゴシック" w:eastAsia="ＭＳ Ｐゴシック" w:hAnsi="ＭＳ Ｐゴシック" w:cs="Times New Roman" w:hint="eastAsia"/>
          <w:szCs w:val="21"/>
        </w:rPr>
        <w:t>．</w:t>
      </w:r>
    </w:p>
    <w:p w:rsidR="00D1101E" w:rsidRPr="00732BCB" w:rsidRDefault="00D1101E" w:rsidP="00626AB2">
      <w:pPr>
        <w:jc w:val="left"/>
        <w:rPr>
          <w:rFonts w:asciiTheme="majorEastAsia" w:eastAsiaTheme="majorEastAsia" w:hAnsiTheme="majorEastAsia"/>
          <w:b/>
          <w:szCs w:val="21"/>
        </w:rPr>
        <w:sectPr w:rsidR="00D1101E" w:rsidRPr="00732BCB" w:rsidSect="00D1101E">
          <w:type w:val="continuous"/>
          <w:pgSz w:w="11906" w:h="16838" w:code="9"/>
          <w:pgMar w:top="1134" w:right="1134" w:bottom="1134" w:left="1134" w:header="851" w:footer="992" w:gutter="0"/>
          <w:cols w:num="2" w:space="425"/>
          <w:docGrid w:type="linesAndChars" w:linePitch="310"/>
        </w:sectPr>
      </w:pPr>
    </w:p>
    <w:p w:rsidR="009E7905" w:rsidRPr="00D1101E" w:rsidRDefault="009E7905" w:rsidP="00626AB2">
      <w:pPr>
        <w:jc w:val="left"/>
        <w:rPr>
          <w:rFonts w:asciiTheme="majorEastAsia" w:eastAsiaTheme="majorEastAsia" w:hAnsiTheme="majorEastAsia"/>
          <w:b/>
          <w:szCs w:val="21"/>
        </w:rPr>
      </w:pPr>
    </w:p>
    <w:p w:rsidR="00F70D1B" w:rsidRPr="007A1AE8" w:rsidRDefault="00C75F39" w:rsidP="00F70D1B">
      <w:pPr>
        <w:jc w:val="left"/>
        <w:rPr>
          <w:rFonts w:ascii="メイリオ" w:eastAsia="メイリオ" w:hAnsi="メイリオ"/>
          <w:b/>
          <w:sz w:val="28"/>
          <w:szCs w:val="28"/>
        </w:rPr>
      </w:pPr>
      <w:r>
        <w:rPr>
          <w:rFonts w:ascii="メイリオ" w:eastAsia="メイリオ" w:hAnsi="メイリオ"/>
          <w:noProof/>
          <w:sz w:val="36"/>
          <w:szCs w:val="36"/>
        </w:rPr>
        <mc:AlternateContent>
          <mc:Choice Requires="wps">
            <w:drawing>
              <wp:anchor distT="4294967291" distB="4294967291" distL="114300" distR="114300" simplePos="0" relativeHeight="251687424" behindDoc="0" locked="0" layoutInCell="1" allowOverlap="1" wp14:anchorId="11D51888" wp14:editId="371AC251">
                <wp:simplePos x="0" y="0"/>
                <wp:positionH relativeFrom="margin">
                  <wp:posOffset>-71120</wp:posOffset>
                </wp:positionH>
                <wp:positionV relativeFrom="paragraph">
                  <wp:posOffset>356869</wp:posOffset>
                </wp:positionV>
                <wp:extent cx="6334125" cy="0"/>
                <wp:effectExtent l="0" t="0" r="9525"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0FB254" id="直線矢印コネクタ 5" o:spid="_x0000_s1026" type="#_x0000_t32" style="position:absolute;left:0;text-align:left;margin-left:-5.6pt;margin-top:28.1pt;width:498.75pt;height:0;z-index:25168742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" strokecolor="#953735">
                <w10:wrap anchorx="margin"/>
              </v:shape>
            </w:pict>
          </mc:Fallback>
        </mc:AlternateContent>
      </w:r>
      <w:r w:rsidR="00D1101E">
        <w:rPr>
          <w:rFonts w:ascii="メイリオ" w:eastAsia="メイリオ" w:hAnsi="メイリオ" w:hint="eastAsia"/>
          <w:b/>
          <w:sz w:val="28"/>
          <w:szCs w:val="28"/>
        </w:rPr>
        <w:t>２</w:t>
      </w:r>
      <w:r w:rsidR="00F70D1B" w:rsidRPr="007A1AE8">
        <w:rPr>
          <w:rFonts w:ascii="メイリオ" w:eastAsia="メイリオ" w:hAnsi="メイリオ" w:hint="eastAsia"/>
          <w:b/>
          <w:sz w:val="28"/>
          <w:szCs w:val="28"/>
        </w:rPr>
        <w:t>．</w:t>
      </w:r>
      <w:r w:rsidR="00F70D1B">
        <w:rPr>
          <w:rFonts w:ascii="メイリオ" w:eastAsia="メイリオ" w:hAnsi="メイリオ" w:hint="eastAsia"/>
          <w:b/>
          <w:sz w:val="28"/>
          <w:szCs w:val="28"/>
        </w:rPr>
        <w:t>研修修了者数（</w:t>
      </w:r>
      <w:r w:rsidR="00555AC0">
        <w:rPr>
          <w:rFonts w:ascii="メイリオ" w:eastAsia="メイリオ" w:hAnsi="メイリオ" w:hint="eastAsia"/>
          <w:b/>
          <w:sz w:val="28"/>
          <w:szCs w:val="28"/>
        </w:rPr>
        <w:t>10</w:t>
      </w:r>
      <w:r w:rsidR="00F70D1B">
        <w:rPr>
          <w:rFonts w:ascii="メイリオ" w:eastAsia="メイリオ" w:hAnsi="メイリオ" w:hint="eastAsia"/>
          <w:b/>
          <w:sz w:val="28"/>
          <w:szCs w:val="28"/>
        </w:rPr>
        <w:t>月末現在）</w:t>
      </w:r>
      <w:r w:rsidR="00B9455A">
        <w:rPr>
          <w:rFonts w:ascii="メイリオ" w:eastAsia="メイリオ" w:hAnsi="メイリオ" w:hint="eastAsia"/>
          <w:b/>
          <w:sz w:val="28"/>
          <w:szCs w:val="28"/>
        </w:rPr>
        <w:t xml:space="preserve">　会員数</w:t>
      </w:r>
      <w:r w:rsidR="00F03690">
        <w:rPr>
          <w:rFonts w:ascii="メイリオ" w:eastAsia="メイリオ" w:hAnsi="メイリオ" w:hint="eastAsia"/>
          <w:b/>
          <w:sz w:val="28"/>
          <w:szCs w:val="28"/>
        </w:rPr>
        <w:t xml:space="preserve">　51528</w:t>
      </w:r>
      <w:r w:rsidR="00B9455A">
        <w:rPr>
          <w:rFonts w:ascii="メイリオ" w:eastAsia="メイリオ" w:hAnsi="メイリオ" w:hint="eastAsia"/>
          <w:b/>
          <w:sz w:val="28"/>
          <w:szCs w:val="28"/>
        </w:rPr>
        <w:t>名</w:t>
      </w:r>
    </w:p>
    <w:p w:rsidR="00BA75A2" w:rsidRDefault="00F70D1B" w:rsidP="00815451">
      <w:pPr>
        <w:pStyle w:val="af2"/>
        <w:rPr>
          <w:rFonts w:ascii="ＭＳ Ｐゴシック" w:eastAsia="ＭＳ Ｐゴシック" w:hAnsi="ＭＳ Ｐゴシック"/>
          <w:sz w:val="36"/>
          <w:szCs w:val="36"/>
          <w:bdr w:val="single" w:sz="4" w:space="0" w:color="auto"/>
        </w:rPr>
      </w:pPr>
      <w:r w:rsidRPr="009E578D">
        <w:rPr>
          <w:rFonts w:ascii="ＭＳ Ｐゴシック" w:eastAsia="ＭＳ Ｐゴシック" w:hAnsi="ＭＳ Ｐゴシック" w:hint="eastAsia"/>
          <w:sz w:val="36"/>
          <w:szCs w:val="36"/>
        </w:rPr>
        <w:t>基礎研修</w:t>
      </w:r>
      <w:r w:rsidR="00C63E2E">
        <w:rPr>
          <w:rFonts w:ascii="ＭＳ Ｐゴシック" w:eastAsia="ＭＳ Ｐゴシック" w:hAnsi="ＭＳ Ｐゴシック" w:hint="eastAsia"/>
          <w:sz w:val="36"/>
          <w:szCs w:val="36"/>
        </w:rPr>
        <w:t>修了</w:t>
      </w:r>
      <w:r w:rsidR="00B4534E">
        <w:rPr>
          <w:rFonts w:ascii="ＭＳ Ｐゴシック" w:eastAsia="ＭＳ Ｐゴシック" w:hAnsi="ＭＳ Ｐゴシック" w:hint="eastAsia"/>
          <w:sz w:val="36"/>
          <w:szCs w:val="36"/>
        </w:rPr>
        <w:t>者</w:t>
      </w:r>
      <w:r w:rsidR="00203A66">
        <w:rPr>
          <w:rFonts w:ascii="ＭＳ Ｐゴシック" w:eastAsia="ＭＳ Ｐゴシック" w:hAnsi="ＭＳ Ｐゴシック" w:hint="eastAsia"/>
          <w:sz w:val="36"/>
          <w:szCs w:val="36"/>
        </w:rPr>
        <w:t xml:space="preserve">　　</w:t>
      </w:r>
      <w:r w:rsidR="007353F1" w:rsidRPr="007353F1">
        <w:rPr>
          <w:rFonts w:ascii="ＭＳ Ｐゴシック" w:eastAsia="ＭＳ Ｐゴシック" w:hAnsi="ＭＳ Ｐゴシック" w:hint="eastAsia"/>
          <w:sz w:val="36"/>
          <w:szCs w:val="36"/>
          <w:bdr w:val="single" w:sz="4" w:space="0" w:color="auto"/>
        </w:rPr>
        <w:t>9189</w:t>
      </w:r>
      <w:r w:rsidR="009E578D" w:rsidRPr="007353F1">
        <w:rPr>
          <w:rFonts w:ascii="ＭＳ Ｐゴシック" w:eastAsia="ＭＳ Ｐゴシック" w:hAnsi="ＭＳ Ｐゴシック" w:hint="eastAsia"/>
          <w:sz w:val="36"/>
          <w:szCs w:val="36"/>
          <w:bdr w:val="single" w:sz="4" w:space="0" w:color="auto"/>
        </w:rPr>
        <w:t>名</w:t>
      </w:r>
      <w:r w:rsidR="00815451">
        <w:rPr>
          <w:rFonts w:ascii="ＭＳ Ｐゴシック" w:eastAsia="ＭＳ Ｐゴシック" w:hAnsi="ＭＳ Ｐゴシック" w:hint="eastAsia"/>
          <w:sz w:val="36"/>
          <w:szCs w:val="36"/>
        </w:rPr>
        <w:t xml:space="preserve">　　　　</w:t>
      </w:r>
      <w:r w:rsidRPr="009E578D">
        <w:rPr>
          <w:rFonts w:ascii="ＭＳ Ｐゴシック" w:eastAsia="ＭＳ Ｐゴシック" w:hAnsi="ＭＳ Ｐゴシック" w:hint="eastAsia"/>
          <w:sz w:val="36"/>
          <w:szCs w:val="36"/>
        </w:rPr>
        <w:t>実践者研修修了</w:t>
      </w:r>
      <w:r w:rsidR="00B4534E">
        <w:rPr>
          <w:rFonts w:ascii="ＭＳ Ｐゴシック" w:eastAsia="ＭＳ Ｐゴシック" w:hAnsi="ＭＳ Ｐゴシック" w:hint="eastAsia"/>
          <w:sz w:val="36"/>
          <w:szCs w:val="36"/>
        </w:rPr>
        <w:t>者</w:t>
      </w:r>
      <w:r w:rsidR="009E578D" w:rsidRPr="009E578D">
        <w:rPr>
          <w:rFonts w:ascii="ＭＳ Ｐゴシック" w:eastAsia="ＭＳ Ｐゴシック" w:hAnsi="ＭＳ Ｐゴシック" w:hint="eastAsia"/>
          <w:sz w:val="36"/>
          <w:szCs w:val="36"/>
        </w:rPr>
        <w:t xml:space="preserve">　　</w:t>
      </w:r>
      <w:r w:rsidR="007353F1" w:rsidRPr="007353F1">
        <w:rPr>
          <w:rFonts w:ascii="ＭＳ Ｐゴシック" w:eastAsia="ＭＳ Ｐゴシック" w:hAnsi="ＭＳ Ｐゴシック" w:hint="eastAsia"/>
          <w:sz w:val="36"/>
          <w:szCs w:val="36"/>
          <w:bdr w:val="single" w:sz="4" w:space="0" w:color="auto"/>
        </w:rPr>
        <w:t>786</w:t>
      </w:r>
      <w:r w:rsidR="009E578D" w:rsidRPr="007353F1">
        <w:rPr>
          <w:rFonts w:ascii="ＭＳ Ｐゴシック" w:eastAsia="ＭＳ Ｐゴシック" w:hAnsi="ＭＳ Ｐゴシック" w:hint="eastAsia"/>
          <w:sz w:val="36"/>
          <w:szCs w:val="36"/>
          <w:bdr w:val="single" w:sz="4" w:space="0" w:color="auto"/>
        </w:rPr>
        <w:t>名</w:t>
      </w:r>
    </w:p>
    <w:p w:rsidR="00590F16" w:rsidRDefault="00590F16" w:rsidP="00590F16">
      <w:pPr>
        <w:pStyle w:val="af2"/>
        <w:ind w:firstLineChars="300" w:firstLine="1080"/>
        <w:rPr>
          <w:rFonts w:ascii="ＭＳ Ｐゴシック" w:eastAsia="ＭＳ Ｐゴシック" w:hAnsi="ＭＳ Ｐゴシック"/>
          <w:sz w:val="36"/>
          <w:szCs w:val="36"/>
        </w:rPr>
      </w:pPr>
    </w:p>
    <w:p w:rsidR="009A3185" w:rsidRDefault="00C75F39" w:rsidP="00815451">
      <w:pPr>
        <w:ind w:firstLineChars="200" w:firstLine="420"/>
        <w:jc w:val="left"/>
        <w:rPr>
          <w:rFonts w:ascii="メイリオ" w:eastAsia="メイリオ" w:hAnsi="メイリオ"/>
          <w:sz w:val="32"/>
          <w:szCs w:val="32"/>
        </w:rPr>
      </w:pPr>
      <w:r>
        <w:rPr>
          <w:rFonts w:ascii="ＭＳ ゴシック" w:eastAsia="ＭＳ ゴシック" w:hAnsi="ＭＳ ゴシック"/>
          <w:noProof/>
        </w:rPr>
        <w:lastRenderedPageBreak/>
        <mc:AlternateContent>
          <mc:Choice Requires="wps">
            <w:drawing>
              <wp:anchor distT="0" distB="0" distL="114300" distR="114300" simplePos="0" relativeHeight="251656704" behindDoc="0" locked="0" layoutInCell="1" allowOverlap="1" wp14:anchorId="189D7E03" wp14:editId="6CF7F1BC">
                <wp:simplePos x="0" y="0"/>
                <wp:positionH relativeFrom="column">
                  <wp:posOffset>-72390</wp:posOffset>
                </wp:positionH>
                <wp:positionV relativeFrom="paragraph">
                  <wp:posOffset>167640</wp:posOffset>
                </wp:positionV>
                <wp:extent cx="219075" cy="209550"/>
                <wp:effectExtent l="0" t="0" r="28575"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F1B0AA" id="Rectangle 11" o:spid="_x0000_s1026" style="position:absolute;left:0;text-align:left;margin-left:-5.7pt;margin-top:13.2pt;width:17.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" fillcolor="#bfbfbf [2412]" strokecolor="#7f7f7f [1612]">
                <v:textbox inset="5.85pt,.7pt,5.85pt,.7pt"/>
              </v:rect>
            </w:pict>
          </mc:Fallback>
        </mc:AlternateContent>
      </w:r>
      <w:r w:rsidR="001941F1">
        <w:rPr>
          <w:rFonts w:ascii="メイリオ" w:eastAsia="メイリオ" w:hAnsi="メイリオ" w:hint="eastAsia"/>
          <w:sz w:val="32"/>
          <w:szCs w:val="32"/>
        </w:rPr>
        <w:t>プロジェクトからの連絡</w:t>
      </w:r>
    </w:p>
    <w:p w:rsidR="007D4D3A" w:rsidRPr="00D1101E" w:rsidRDefault="00483B86" w:rsidP="007D4D3A">
      <w:pPr>
        <w:jc w:val="left"/>
        <w:rPr>
          <w:rFonts w:ascii="メイリオ" w:eastAsia="メイリオ" w:hAnsi="メイリオ"/>
          <w:sz w:val="24"/>
          <w:szCs w:val="24"/>
        </w:rPr>
      </w:pPr>
      <w:r>
        <w:rPr>
          <w:rFonts w:ascii="メイリオ" w:eastAsia="メイリオ" w:hAnsi="メイリオ" w:hint="eastAsia"/>
          <w:b/>
          <w:color w:val="404040" w:themeColor="text1" w:themeTint="BF"/>
          <w:sz w:val="28"/>
          <w:szCs w:val="28"/>
        </w:rPr>
        <w:t>１．</w:t>
      </w:r>
      <w:r w:rsidR="002E0842" w:rsidRPr="002E0842">
        <w:rPr>
          <w:rFonts w:ascii="メイリオ" w:eastAsia="メイリオ" w:hAnsi="メイリオ" w:hint="eastAsia"/>
          <w:b/>
          <w:color w:val="404040" w:themeColor="text1" w:themeTint="BF"/>
          <w:sz w:val="28"/>
          <w:szCs w:val="28"/>
        </w:rPr>
        <w:t>応用開発班</w:t>
      </w:r>
      <w:r w:rsidR="00C75F39">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79232" behindDoc="0" locked="0" layoutInCell="1" allowOverlap="1" wp14:anchorId="7F019F6C" wp14:editId="7C4DE240">
                <wp:simplePos x="0" y="0"/>
                <wp:positionH relativeFrom="column">
                  <wp:posOffset>-85090</wp:posOffset>
                </wp:positionH>
                <wp:positionV relativeFrom="paragraph">
                  <wp:posOffset>324484</wp:posOffset>
                </wp:positionV>
                <wp:extent cx="6334125" cy="0"/>
                <wp:effectExtent l="0" t="0" r="952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9A7A32" id="AutoShape 16" o:spid="_x0000_s1026" type="#_x0000_t32" style="position:absolute;left:0;text-align:left;margin-left:-6.7pt;margin-top:25.55pt;width:498.75pt;height:0;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ikNwIAAHE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" strokecolor="#953735"/>
            </w:pict>
          </mc:Fallback>
        </mc:AlternateContent>
      </w:r>
      <w:r w:rsidR="002E0842">
        <w:rPr>
          <w:rFonts w:ascii="メイリオ" w:eastAsia="メイリオ" w:hAnsi="メイリオ"/>
          <w:sz w:val="24"/>
          <w:szCs w:val="24"/>
        </w:rPr>
        <w:t xml:space="preserve"> </w:t>
      </w:r>
      <w:r w:rsidR="002E0842" w:rsidRPr="002E0842">
        <w:rPr>
          <w:rFonts w:ascii="メイリオ" w:eastAsia="メイリオ" w:hAnsi="メイリオ" w:hint="eastAsia"/>
          <w:b/>
          <w:sz w:val="28"/>
          <w:szCs w:val="28"/>
        </w:rPr>
        <w:t>チームから</w:t>
      </w:r>
      <w:r w:rsidR="002E0842">
        <w:rPr>
          <w:rFonts w:ascii="メイリオ" w:eastAsia="メイリオ" w:hAnsi="メイリオ" w:hint="eastAsia"/>
          <w:b/>
          <w:sz w:val="28"/>
          <w:szCs w:val="28"/>
        </w:rPr>
        <w:t xml:space="preserve">　　　　　　</w:t>
      </w:r>
      <w:r w:rsidR="00D1101E" w:rsidRPr="00D1101E">
        <w:rPr>
          <w:rFonts w:ascii="メイリオ" w:eastAsia="メイリオ" w:hAnsi="メイリオ" w:hint="eastAsia"/>
          <w:sz w:val="24"/>
          <w:szCs w:val="24"/>
        </w:rPr>
        <w:t>応用開発班</w:t>
      </w:r>
      <w:r w:rsidR="0097386D">
        <w:rPr>
          <w:rFonts w:ascii="メイリオ" w:eastAsia="メイリオ" w:hAnsi="メイリオ" w:hint="eastAsia"/>
          <w:sz w:val="24"/>
          <w:szCs w:val="24"/>
        </w:rPr>
        <w:t>長</w:t>
      </w:r>
      <w:r w:rsidR="00D1101E">
        <w:rPr>
          <w:rFonts w:ascii="メイリオ" w:eastAsia="メイリオ" w:hAnsi="メイリオ" w:hint="eastAsia"/>
          <w:sz w:val="24"/>
          <w:szCs w:val="24"/>
        </w:rPr>
        <w:t xml:space="preserve">　</w:t>
      </w:r>
      <w:r w:rsidR="00D1101E" w:rsidRPr="00D1101E">
        <w:rPr>
          <w:rFonts w:ascii="メイリオ" w:eastAsia="メイリオ" w:hAnsi="メイリオ" w:hint="eastAsia"/>
          <w:sz w:val="24"/>
          <w:szCs w:val="24"/>
        </w:rPr>
        <w:t>塩田　繁人</w:t>
      </w:r>
    </w:p>
    <w:p w:rsidR="002E0842" w:rsidRPr="002E0842" w:rsidRDefault="002E0842" w:rsidP="002E0842">
      <w:pPr>
        <w:rPr>
          <w:rFonts w:asciiTheme="majorEastAsia" w:eastAsiaTheme="majorEastAsia" w:hAnsiTheme="majorEastAsia"/>
          <w:b/>
          <w:sz w:val="24"/>
          <w:szCs w:val="24"/>
        </w:rPr>
      </w:pPr>
      <w:r w:rsidRPr="002E0842">
        <w:rPr>
          <w:rFonts w:asciiTheme="majorEastAsia" w:eastAsiaTheme="majorEastAsia" w:hAnsiTheme="majorEastAsia"/>
          <w:b/>
          <w:sz w:val="24"/>
          <w:szCs w:val="24"/>
        </w:rPr>
        <w:t>10</w:t>
      </w:r>
      <w:r w:rsidR="008A095B">
        <w:rPr>
          <w:rFonts w:asciiTheme="majorEastAsia" w:eastAsiaTheme="majorEastAsia" w:hAnsiTheme="majorEastAsia" w:hint="eastAsia"/>
          <w:b/>
          <w:sz w:val="24"/>
          <w:szCs w:val="24"/>
        </w:rPr>
        <w:t>月から「生活行為向上マネジメントの展開」が協会誌で</w:t>
      </w:r>
      <w:r w:rsidR="0022239D">
        <w:rPr>
          <w:rFonts w:asciiTheme="majorEastAsia" w:eastAsiaTheme="majorEastAsia" w:hAnsiTheme="majorEastAsia" w:hint="eastAsia"/>
          <w:b/>
          <w:sz w:val="24"/>
          <w:szCs w:val="24"/>
        </w:rPr>
        <w:t>連載開始しています</w:t>
      </w:r>
      <w:r w:rsidR="00F04DD9">
        <w:rPr>
          <w:rFonts w:asciiTheme="majorEastAsia" w:eastAsiaTheme="majorEastAsia" w:hAnsiTheme="majorEastAsia" w:hint="eastAsia"/>
          <w:b/>
          <w:sz w:val="24"/>
          <w:szCs w:val="24"/>
        </w:rPr>
        <w:t>．</w:t>
      </w:r>
      <w:r w:rsidR="0022239D">
        <w:rPr>
          <w:rFonts w:asciiTheme="majorEastAsia" w:eastAsiaTheme="majorEastAsia" w:hAnsiTheme="majorEastAsia" w:hint="eastAsia"/>
          <w:b/>
          <w:sz w:val="24"/>
          <w:szCs w:val="24"/>
        </w:rPr>
        <w:t>参考にして下さい</w:t>
      </w:r>
      <w:r w:rsidR="00F04DD9">
        <w:rPr>
          <w:rFonts w:asciiTheme="majorEastAsia" w:eastAsiaTheme="majorEastAsia" w:hAnsiTheme="majorEastAsia" w:hint="eastAsia"/>
          <w:b/>
          <w:sz w:val="24"/>
          <w:szCs w:val="24"/>
        </w:rPr>
        <w:t>．</w:t>
      </w:r>
    </w:p>
    <w:p w:rsidR="004F7C7B" w:rsidRPr="00EB1F5B" w:rsidRDefault="004F7C7B" w:rsidP="004F7C7B">
      <w:pPr>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２．</w:t>
      </w:r>
      <w:r w:rsidRPr="004F7C7B">
        <w:rPr>
          <w:rFonts w:ascii="メイリオ" w:eastAsia="メイリオ" w:hAnsi="メイリオ" w:hint="eastAsia"/>
          <w:b/>
          <w:color w:val="404040" w:themeColor="text1" w:themeTint="BF"/>
          <w:sz w:val="28"/>
          <w:szCs w:val="28"/>
        </w:rPr>
        <w:t>関連事業班からのお願い</w:t>
      </w:r>
      <w:r>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98688" behindDoc="0" locked="0" layoutInCell="1" allowOverlap="1" wp14:anchorId="52EDA05E" wp14:editId="012E1E61">
                <wp:simplePos x="0" y="0"/>
                <wp:positionH relativeFrom="column">
                  <wp:posOffset>-73025</wp:posOffset>
                </wp:positionH>
                <wp:positionV relativeFrom="paragraph">
                  <wp:posOffset>375284</wp:posOffset>
                </wp:positionV>
                <wp:extent cx="6334125" cy="0"/>
                <wp:effectExtent l="0" t="0" r="9525" b="190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E5468E" id="AutoShape 16" o:spid="_x0000_s1026" type="#_x0000_t32" style="position:absolute;left:0;text-align:left;margin-left:-5.75pt;margin-top:29.55pt;width:498.75pt;height:0;z-index:251698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TNwIAAHI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" strokecolor="#953735"/>
            </w:pict>
          </mc:Fallback>
        </mc:AlternateContent>
      </w:r>
      <w:r>
        <w:rPr>
          <w:rFonts w:ascii="メイリオ" w:eastAsia="メイリオ" w:hAnsi="メイリオ" w:hint="eastAsia"/>
          <w:b/>
          <w:color w:val="404040" w:themeColor="text1" w:themeTint="BF"/>
          <w:sz w:val="28"/>
          <w:szCs w:val="28"/>
        </w:rPr>
        <w:t xml:space="preserve">　　　　</w:t>
      </w:r>
      <w:r w:rsidR="0097386D" w:rsidRPr="0097386D">
        <w:rPr>
          <w:rFonts w:ascii="メイリオ" w:eastAsia="メイリオ" w:hAnsi="メイリオ" w:cs="メイリオ" w:hint="eastAsia"/>
          <w:sz w:val="24"/>
          <w:szCs w:val="24"/>
        </w:rPr>
        <w:t>生活行為向上リハ対応班</w:t>
      </w:r>
      <w:r w:rsidR="0097386D">
        <w:rPr>
          <w:rFonts w:ascii="メイリオ" w:eastAsia="メイリオ" w:hAnsi="メイリオ" w:cs="メイリオ" w:hint="eastAsia"/>
          <w:sz w:val="24"/>
          <w:szCs w:val="24"/>
        </w:rPr>
        <w:t xml:space="preserve">長　</w:t>
      </w:r>
      <w:r>
        <w:rPr>
          <w:rFonts w:ascii="メイリオ" w:eastAsia="メイリオ" w:hAnsi="メイリオ" w:cs="メイリオ" w:hint="eastAsia"/>
          <w:sz w:val="24"/>
          <w:szCs w:val="24"/>
        </w:rPr>
        <w:t>紅野　勉</w:t>
      </w:r>
    </w:p>
    <w:p w:rsidR="004F7C7B" w:rsidRPr="004F7C7B" w:rsidRDefault="004F7C7B" w:rsidP="004F7C7B">
      <w:pPr>
        <w:rPr>
          <w:rFonts w:asciiTheme="majorEastAsia" w:eastAsiaTheme="majorEastAsia" w:hAnsiTheme="majorEastAsia"/>
          <w:b/>
          <w:sz w:val="24"/>
          <w:szCs w:val="24"/>
        </w:rPr>
      </w:pPr>
      <w:r w:rsidRPr="004F7C7B">
        <w:rPr>
          <w:rFonts w:asciiTheme="majorEastAsia" w:eastAsiaTheme="majorEastAsia" w:hAnsiTheme="majorEastAsia" w:hint="eastAsia"/>
          <w:b/>
          <w:sz w:val="24"/>
          <w:szCs w:val="24"/>
        </w:rPr>
        <w:t>「生活行為向上リハに関するアンケート調査にご協力ください」</w:t>
      </w:r>
    </w:p>
    <w:p w:rsidR="004F7C7B" w:rsidRDefault="004F7C7B" w:rsidP="004F7C7B">
      <w:pPr>
        <w:ind w:firstLineChars="100" w:firstLine="210"/>
        <w:rPr>
          <w:rFonts w:asciiTheme="majorEastAsia" w:eastAsiaTheme="majorEastAsia" w:hAnsiTheme="majorEastAsia"/>
        </w:rPr>
        <w:sectPr w:rsidR="004F7C7B" w:rsidSect="00630A17">
          <w:type w:val="continuous"/>
          <w:pgSz w:w="11906" w:h="16838" w:code="9"/>
          <w:pgMar w:top="1134" w:right="1134" w:bottom="1134" w:left="1134" w:header="851" w:footer="992" w:gutter="0"/>
          <w:cols w:space="425"/>
          <w:docGrid w:type="linesAndChars" w:linePitch="310"/>
        </w:sectPr>
      </w:pPr>
    </w:p>
    <w:p w:rsidR="004F7C7B" w:rsidRPr="004F7C7B" w:rsidRDefault="004F7C7B" w:rsidP="004F7C7B">
      <w:pPr>
        <w:ind w:firstLineChars="100" w:firstLine="210"/>
        <w:rPr>
          <w:rFonts w:asciiTheme="majorEastAsia" w:eastAsiaTheme="majorEastAsia" w:hAnsiTheme="majorEastAsia"/>
        </w:rPr>
      </w:pPr>
      <w:r w:rsidRPr="004F7C7B">
        <w:rPr>
          <w:rFonts w:asciiTheme="majorEastAsia" w:eastAsiaTheme="majorEastAsia" w:hAnsiTheme="majorEastAsia" w:hint="eastAsia"/>
        </w:rPr>
        <w:lastRenderedPageBreak/>
        <w:t>平成２７年の介護報酬改定から半年が経過しました</w:t>
      </w:r>
      <w:r w:rsidR="006A0848">
        <w:rPr>
          <w:rFonts w:asciiTheme="majorEastAsia" w:eastAsiaTheme="majorEastAsia" w:hAnsiTheme="majorEastAsia" w:hint="eastAsia"/>
        </w:rPr>
        <w:t>．</w:t>
      </w:r>
      <w:r w:rsidRPr="004F7C7B">
        <w:rPr>
          <w:rFonts w:asciiTheme="majorEastAsia" w:eastAsiaTheme="majorEastAsia" w:hAnsiTheme="majorEastAsia" w:hint="eastAsia"/>
        </w:rPr>
        <w:t>中でも通所リハにおける生活行為向上リハビリテーション実施加算の新設は大きなトピックスですが</w:t>
      </w:r>
      <w:r w:rsidR="006A0848">
        <w:rPr>
          <w:rFonts w:asciiTheme="majorEastAsia" w:eastAsiaTheme="majorEastAsia" w:hAnsiTheme="majorEastAsia" w:hint="eastAsia"/>
        </w:rPr>
        <w:t>,</w:t>
      </w:r>
      <w:r w:rsidRPr="004F7C7B">
        <w:rPr>
          <w:rFonts w:asciiTheme="majorEastAsia" w:eastAsiaTheme="majorEastAsia" w:hAnsiTheme="majorEastAsia" w:hint="eastAsia"/>
        </w:rPr>
        <w:t>その算定状況は明らかになっておりません</w:t>
      </w:r>
      <w:r w:rsidR="006A0848">
        <w:rPr>
          <w:rFonts w:asciiTheme="majorEastAsia" w:eastAsiaTheme="majorEastAsia" w:hAnsiTheme="majorEastAsia" w:hint="eastAsia"/>
        </w:rPr>
        <w:t>．</w:t>
      </w:r>
      <w:r w:rsidRPr="004F7C7B">
        <w:rPr>
          <w:rFonts w:asciiTheme="majorEastAsia" w:eastAsiaTheme="majorEastAsia" w:hAnsiTheme="majorEastAsia" w:hint="eastAsia"/>
        </w:rPr>
        <w:t>そこで</w:t>
      </w:r>
      <w:r w:rsidR="006A0848">
        <w:rPr>
          <w:rFonts w:asciiTheme="majorEastAsia" w:eastAsiaTheme="majorEastAsia" w:hAnsiTheme="majorEastAsia" w:hint="eastAsia"/>
        </w:rPr>
        <w:t>,</w:t>
      </w:r>
      <w:r w:rsidRPr="004F7C7B">
        <w:rPr>
          <w:rFonts w:asciiTheme="majorEastAsia" w:eastAsiaTheme="majorEastAsia" w:hAnsiTheme="majorEastAsia" w:hint="eastAsia"/>
        </w:rPr>
        <w:t>関連事業班では当該加算を算定している事業所に対し</w:t>
      </w:r>
      <w:r w:rsidR="006A0848">
        <w:rPr>
          <w:rFonts w:asciiTheme="majorEastAsia" w:eastAsiaTheme="majorEastAsia" w:hAnsiTheme="majorEastAsia" w:hint="eastAsia"/>
        </w:rPr>
        <w:t>,</w:t>
      </w:r>
      <w:r w:rsidRPr="004F7C7B">
        <w:rPr>
          <w:rFonts w:asciiTheme="majorEastAsia" w:eastAsiaTheme="majorEastAsia" w:hAnsiTheme="majorEastAsia" w:hint="eastAsia"/>
        </w:rPr>
        <w:t>①算定に関する取組みなどを明らかにし</w:t>
      </w:r>
      <w:r w:rsidR="006A0848">
        <w:rPr>
          <w:rFonts w:asciiTheme="majorEastAsia" w:eastAsiaTheme="majorEastAsia" w:hAnsiTheme="majorEastAsia" w:hint="eastAsia"/>
        </w:rPr>
        <w:t>,</w:t>
      </w:r>
      <w:r w:rsidRPr="004F7C7B">
        <w:rPr>
          <w:rFonts w:asciiTheme="majorEastAsia" w:eastAsiaTheme="majorEastAsia" w:hAnsiTheme="majorEastAsia" w:hint="eastAsia"/>
        </w:rPr>
        <w:t>②算定できていない事業所への情報提供等を目的としてアンケート調査を実施することになりました</w:t>
      </w:r>
      <w:r w:rsidR="006A0848">
        <w:rPr>
          <w:rFonts w:asciiTheme="majorEastAsia" w:eastAsiaTheme="majorEastAsia" w:hAnsiTheme="majorEastAsia" w:hint="eastAsia"/>
        </w:rPr>
        <w:t>．</w:t>
      </w:r>
      <w:r w:rsidR="0022239D">
        <w:rPr>
          <w:rFonts w:asciiTheme="majorEastAsia" w:eastAsiaTheme="majorEastAsia" w:hAnsiTheme="majorEastAsia" w:hint="eastAsia"/>
        </w:rPr>
        <w:t>11</w:t>
      </w:r>
      <w:r w:rsidRPr="004F7C7B">
        <w:rPr>
          <w:rFonts w:asciiTheme="majorEastAsia" w:eastAsiaTheme="majorEastAsia" w:hAnsiTheme="majorEastAsia" w:hint="eastAsia"/>
        </w:rPr>
        <w:t>月</w:t>
      </w:r>
      <w:r w:rsidR="0022239D">
        <w:rPr>
          <w:rFonts w:asciiTheme="majorEastAsia" w:eastAsiaTheme="majorEastAsia" w:hAnsiTheme="majorEastAsia" w:hint="eastAsia"/>
        </w:rPr>
        <w:t>17日</w:t>
      </w:r>
      <w:r w:rsidRPr="004F7C7B">
        <w:rPr>
          <w:rFonts w:asciiTheme="majorEastAsia" w:eastAsiaTheme="majorEastAsia" w:hAnsiTheme="majorEastAsia" w:hint="eastAsia"/>
        </w:rPr>
        <w:lastRenderedPageBreak/>
        <w:t>に各士会のMTDLP推進委員を通じて調査の依頼をいたしま</w:t>
      </w:r>
      <w:r w:rsidR="0022239D">
        <w:rPr>
          <w:rFonts w:asciiTheme="majorEastAsia" w:eastAsiaTheme="majorEastAsia" w:hAnsiTheme="majorEastAsia" w:hint="eastAsia"/>
        </w:rPr>
        <w:t>した．</w:t>
      </w:r>
      <w:r w:rsidRPr="004F7C7B">
        <w:rPr>
          <w:rFonts w:asciiTheme="majorEastAsia" w:eastAsiaTheme="majorEastAsia" w:hAnsiTheme="majorEastAsia" w:hint="eastAsia"/>
        </w:rPr>
        <w:t>調査票が届いた事業所の作業療法士の方には積極的なご協力をお願いいたします</w:t>
      </w:r>
      <w:r w:rsidR="006A0848">
        <w:rPr>
          <w:rFonts w:asciiTheme="majorEastAsia" w:eastAsiaTheme="majorEastAsia" w:hAnsiTheme="majorEastAsia" w:hint="eastAsia"/>
        </w:rPr>
        <w:t>．</w:t>
      </w:r>
    </w:p>
    <w:p w:rsidR="004F7C7B" w:rsidRPr="004F7C7B" w:rsidRDefault="004F7C7B" w:rsidP="004F7C7B">
      <w:pPr>
        <w:ind w:firstLineChars="100" w:firstLine="210"/>
        <w:rPr>
          <w:rFonts w:asciiTheme="majorEastAsia" w:eastAsiaTheme="majorEastAsia" w:hAnsiTheme="majorEastAsia"/>
        </w:rPr>
      </w:pPr>
      <w:r w:rsidRPr="004F7C7B">
        <w:rPr>
          <w:rFonts w:asciiTheme="majorEastAsia" w:eastAsiaTheme="majorEastAsia" w:hAnsiTheme="majorEastAsia" w:hint="eastAsia"/>
        </w:rPr>
        <w:t>なお</w:t>
      </w:r>
      <w:r w:rsidR="006A0848">
        <w:rPr>
          <w:rFonts w:asciiTheme="majorEastAsia" w:eastAsiaTheme="majorEastAsia" w:hAnsiTheme="majorEastAsia" w:hint="eastAsia"/>
        </w:rPr>
        <w:t>,</w:t>
      </w:r>
      <w:r w:rsidRPr="004F7C7B">
        <w:rPr>
          <w:rFonts w:asciiTheme="majorEastAsia" w:eastAsiaTheme="majorEastAsia" w:hAnsiTheme="majorEastAsia" w:hint="eastAsia"/>
        </w:rPr>
        <w:t>調査対象の事業所は</w:t>
      </w:r>
      <w:r w:rsidR="006A0848">
        <w:rPr>
          <w:rFonts w:asciiTheme="majorEastAsia" w:eastAsiaTheme="majorEastAsia" w:hAnsiTheme="majorEastAsia" w:hint="eastAsia"/>
        </w:rPr>
        <w:t>,</w:t>
      </w:r>
      <w:r w:rsidRPr="004F7C7B">
        <w:rPr>
          <w:rFonts w:asciiTheme="majorEastAsia" w:eastAsiaTheme="majorEastAsia" w:hAnsiTheme="majorEastAsia" w:hint="eastAsia"/>
        </w:rPr>
        <w:t>各士会１～２箇所を想定しています</w:t>
      </w:r>
      <w:r w:rsidR="006A0848">
        <w:rPr>
          <w:rFonts w:asciiTheme="majorEastAsia" w:eastAsiaTheme="majorEastAsia" w:hAnsiTheme="majorEastAsia" w:hint="eastAsia"/>
        </w:rPr>
        <w:t>．</w:t>
      </w:r>
      <w:r w:rsidRPr="004F7C7B">
        <w:rPr>
          <w:rFonts w:asciiTheme="majorEastAsia" w:eastAsiaTheme="majorEastAsia" w:hAnsiTheme="majorEastAsia" w:hint="eastAsia"/>
        </w:rPr>
        <w:t>平成２７年１１月３０日現在の状況について１２月２５日までにお答えいただきますよう</w:t>
      </w:r>
      <w:r w:rsidR="006A0848">
        <w:rPr>
          <w:rFonts w:asciiTheme="majorEastAsia" w:eastAsiaTheme="majorEastAsia" w:hAnsiTheme="majorEastAsia" w:hint="eastAsia"/>
        </w:rPr>
        <w:t>,</w:t>
      </w:r>
      <w:r w:rsidRPr="004F7C7B">
        <w:rPr>
          <w:rFonts w:asciiTheme="majorEastAsia" w:eastAsiaTheme="majorEastAsia" w:hAnsiTheme="majorEastAsia" w:hint="eastAsia"/>
        </w:rPr>
        <w:t>お願い申し上げます</w:t>
      </w:r>
      <w:r w:rsidR="006A0848">
        <w:rPr>
          <w:rFonts w:asciiTheme="majorEastAsia" w:eastAsiaTheme="majorEastAsia" w:hAnsiTheme="majorEastAsia" w:hint="eastAsia"/>
        </w:rPr>
        <w:t>．</w:t>
      </w:r>
    </w:p>
    <w:p w:rsidR="004F7C7B" w:rsidRDefault="004F7C7B" w:rsidP="00EB1F5B">
      <w:pPr>
        <w:rPr>
          <w:rFonts w:ascii="メイリオ" w:eastAsia="メイリオ" w:hAnsi="メイリオ"/>
          <w:b/>
          <w:color w:val="404040" w:themeColor="text1" w:themeTint="BF"/>
          <w:sz w:val="28"/>
          <w:szCs w:val="28"/>
        </w:rPr>
        <w:sectPr w:rsidR="004F7C7B" w:rsidSect="004F7C7B">
          <w:type w:val="continuous"/>
          <w:pgSz w:w="11906" w:h="16838" w:code="9"/>
          <w:pgMar w:top="1134" w:right="1134" w:bottom="1134" w:left="1134" w:header="851" w:footer="992" w:gutter="0"/>
          <w:cols w:num="2" w:space="425"/>
          <w:docGrid w:type="linesAndChars" w:linePitch="310"/>
        </w:sectPr>
      </w:pPr>
    </w:p>
    <w:p w:rsidR="00B26859" w:rsidRDefault="00B26859" w:rsidP="00B26859">
      <w:pPr>
        <w:jc w:val="center"/>
        <w:rPr>
          <w:b/>
        </w:rPr>
      </w:pPr>
    </w:p>
    <w:p w:rsidR="00B26859" w:rsidRPr="001D3D1C" w:rsidRDefault="00F923CA" w:rsidP="001D3D1C">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26859" w:rsidRPr="001D3D1C">
        <w:rPr>
          <w:rFonts w:asciiTheme="majorEastAsia" w:eastAsiaTheme="majorEastAsia" w:hAnsiTheme="majorEastAsia" w:hint="eastAsia"/>
          <w:b/>
          <w:sz w:val="24"/>
          <w:szCs w:val="24"/>
        </w:rPr>
        <w:t>生活行為向上リハビリテーション実務者研修会」のご案内</w:t>
      </w:r>
    </w:p>
    <w:p w:rsidR="001D3D1C" w:rsidRDefault="001D3D1C" w:rsidP="00B26859">
      <w:pPr>
        <w:ind w:firstLineChars="100" w:firstLine="210"/>
        <w:rPr>
          <w:rFonts w:asciiTheme="majorEastAsia" w:eastAsiaTheme="majorEastAsia" w:hAnsiTheme="majorEastAsia"/>
        </w:rPr>
        <w:sectPr w:rsidR="001D3D1C" w:rsidSect="007B2506">
          <w:type w:val="continuous"/>
          <w:pgSz w:w="11906" w:h="16838" w:code="9"/>
          <w:pgMar w:top="1134" w:right="1134" w:bottom="1134" w:left="1134" w:header="851" w:footer="992" w:gutter="0"/>
          <w:cols w:space="425"/>
          <w:docGrid w:type="linesAndChars" w:linePitch="310"/>
        </w:sectPr>
      </w:pPr>
    </w:p>
    <w:p w:rsidR="00B26859" w:rsidRPr="001D3D1C" w:rsidRDefault="00B26859" w:rsidP="00B26859">
      <w:pPr>
        <w:ind w:firstLineChars="100" w:firstLine="210"/>
        <w:rPr>
          <w:rFonts w:asciiTheme="majorEastAsia" w:eastAsiaTheme="majorEastAsia" w:hAnsiTheme="majorEastAsia"/>
        </w:rPr>
      </w:pPr>
      <w:r w:rsidRPr="001D3D1C">
        <w:rPr>
          <w:rFonts w:asciiTheme="majorEastAsia" w:eastAsiaTheme="majorEastAsia" w:hAnsiTheme="majorEastAsia" w:hint="eastAsia"/>
        </w:rPr>
        <w:lastRenderedPageBreak/>
        <w:t>新たに介護報酬に体系化された「生活行為向上リハビリテーション実施加算」について</w:t>
      </w:r>
      <w:r w:rsidR="00F923CA">
        <w:rPr>
          <w:rFonts w:asciiTheme="majorEastAsia" w:eastAsiaTheme="majorEastAsia" w:hAnsiTheme="majorEastAsia" w:hint="eastAsia"/>
        </w:rPr>
        <w:t>，</w:t>
      </w:r>
      <w:r w:rsidRPr="001D3D1C">
        <w:rPr>
          <w:rFonts w:asciiTheme="majorEastAsia" w:eastAsiaTheme="majorEastAsia" w:hAnsiTheme="majorEastAsia" w:hint="eastAsia"/>
        </w:rPr>
        <w:t>通所リハビリテーションに携わる作業療法士を対象に</w:t>
      </w:r>
      <w:r w:rsidR="00F923CA">
        <w:rPr>
          <w:rFonts w:asciiTheme="majorEastAsia" w:eastAsiaTheme="majorEastAsia" w:hAnsiTheme="majorEastAsia" w:hint="eastAsia"/>
        </w:rPr>
        <w:t>，</w:t>
      </w:r>
      <w:r w:rsidRPr="001D3D1C">
        <w:rPr>
          <w:rFonts w:asciiTheme="majorEastAsia" w:eastAsiaTheme="majorEastAsia" w:hAnsiTheme="majorEastAsia" w:hint="eastAsia"/>
        </w:rPr>
        <w:t>標記の研修会を下記の通り開催いたします</w:t>
      </w:r>
      <w:r w:rsidR="00F923CA">
        <w:rPr>
          <w:rFonts w:asciiTheme="majorEastAsia" w:eastAsiaTheme="majorEastAsia" w:hAnsiTheme="majorEastAsia" w:hint="eastAsia"/>
        </w:rPr>
        <w:t>．</w:t>
      </w:r>
    </w:p>
    <w:p w:rsidR="00B26859" w:rsidRPr="001D3D1C" w:rsidRDefault="00B26859" w:rsidP="00B26859">
      <w:pPr>
        <w:ind w:firstLineChars="100" w:firstLine="210"/>
        <w:rPr>
          <w:rFonts w:asciiTheme="majorEastAsia" w:eastAsiaTheme="majorEastAsia" w:hAnsiTheme="majorEastAsia"/>
        </w:rPr>
      </w:pPr>
      <w:r w:rsidRPr="001D3D1C">
        <w:rPr>
          <w:rFonts w:asciiTheme="majorEastAsia" w:eastAsiaTheme="majorEastAsia" w:hAnsiTheme="majorEastAsia" w:hint="eastAsia"/>
        </w:rPr>
        <w:t>この研修ではMTDLPをベースとした生活行為向上リハビリテーションへの対応やリハビリテーションマネジメントとの整合性</w:t>
      </w:r>
      <w:r w:rsidR="00F923CA">
        <w:rPr>
          <w:rFonts w:asciiTheme="majorEastAsia" w:eastAsiaTheme="majorEastAsia" w:hAnsiTheme="majorEastAsia" w:hint="eastAsia"/>
        </w:rPr>
        <w:t>，</w:t>
      </w:r>
      <w:r w:rsidRPr="001D3D1C">
        <w:rPr>
          <w:rFonts w:asciiTheme="majorEastAsia" w:eastAsiaTheme="majorEastAsia" w:hAnsiTheme="majorEastAsia" w:hint="eastAsia"/>
        </w:rPr>
        <w:t>また</w:t>
      </w:r>
      <w:r w:rsidR="00F923CA">
        <w:rPr>
          <w:rFonts w:asciiTheme="majorEastAsia" w:eastAsiaTheme="majorEastAsia" w:hAnsiTheme="majorEastAsia" w:hint="eastAsia"/>
        </w:rPr>
        <w:t>，</w:t>
      </w:r>
      <w:r w:rsidRPr="001D3D1C">
        <w:rPr>
          <w:rFonts w:asciiTheme="majorEastAsia" w:eastAsiaTheme="majorEastAsia" w:hAnsiTheme="majorEastAsia" w:hint="eastAsia"/>
        </w:rPr>
        <w:t>実践</w:t>
      </w:r>
      <w:r w:rsidRPr="001D3D1C">
        <w:rPr>
          <w:rFonts w:asciiTheme="majorEastAsia" w:eastAsiaTheme="majorEastAsia" w:hAnsiTheme="majorEastAsia" w:hint="eastAsia"/>
        </w:rPr>
        <w:lastRenderedPageBreak/>
        <w:t>している施設の取り組みや事例報告を通して</w:t>
      </w:r>
      <w:r w:rsidR="00F923CA">
        <w:rPr>
          <w:rFonts w:asciiTheme="majorEastAsia" w:eastAsiaTheme="majorEastAsia" w:hAnsiTheme="majorEastAsia" w:hint="eastAsia"/>
        </w:rPr>
        <w:t>，</w:t>
      </w:r>
      <w:r w:rsidRPr="001D3D1C">
        <w:rPr>
          <w:rFonts w:asciiTheme="majorEastAsia" w:eastAsiaTheme="majorEastAsia" w:hAnsiTheme="majorEastAsia" w:hint="eastAsia"/>
        </w:rPr>
        <w:t>当該加算を積極的に算定できることを目標として企画いたしました</w:t>
      </w:r>
      <w:r w:rsidR="00F923CA">
        <w:rPr>
          <w:rFonts w:asciiTheme="majorEastAsia" w:eastAsiaTheme="majorEastAsia" w:hAnsiTheme="majorEastAsia" w:hint="eastAsia"/>
        </w:rPr>
        <w:t>．</w:t>
      </w:r>
    </w:p>
    <w:p w:rsidR="00B26859" w:rsidRPr="001D3D1C" w:rsidRDefault="00B26859" w:rsidP="00B26859">
      <w:pPr>
        <w:rPr>
          <w:rFonts w:asciiTheme="majorEastAsia" w:eastAsiaTheme="majorEastAsia" w:hAnsiTheme="majorEastAsia"/>
        </w:rPr>
      </w:pPr>
      <w:r w:rsidRPr="001D3D1C">
        <w:rPr>
          <w:rFonts w:asciiTheme="majorEastAsia" w:eastAsiaTheme="majorEastAsia" w:hAnsiTheme="majorEastAsia" w:hint="eastAsia"/>
        </w:rPr>
        <w:t xml:space="preserve">　会場には</w:t>
      </w:r>
      <w:r w:rsidR="00F923CA">
        <w:rPr>
          <w:rFonts w:asciiTheme="majorEastAsia" w:eastAsiaTheme="majorEastAsia" w:hAnsiTheme="majorEastAsia" w:hint="eastAsia"/>
        </w:rPr>
        <w:t>，</w:t>
      </w:r>
      <w:r w:rsidRPr="001D3D1C">
        <w:rPr>
          <w:rFonts w:asciiTheme="majorEastAsia" w:eastAsiaTheme="majorEastAsia" w:hAnsiTheme="majorEastAsia" w:hint="eastAsia"/>
        </w:rPr>
        <w:t>まだ余裕がございますので</w:t>
      </w:r>
      <w:r w:rsidR="00F923CA">
        <w:rPr>
          <w:rFonts w:asciiTheme="majorEastAsia" w:eastAsiaTheme="majorEastAsia" w:hAnsiTheme="majorEastAsia" w:hint="eastAsia"/>
        </w:rPr>
        <w:t>，</w:t>
      </w:r>
      <w:r w:rsidRPr="001D3D1C">
        <w:rPr>
          <w:rFonts w:asciiTheme="majorEastAsia" w:eastAsiaTheme="majorEastAsia" w:hAnsiTheme="majorEastAsia" w:hint="eastAsia"/>
        </w:rPr>
        <w:t>多数ご参加いただきますよう</w:t>
      </w:r>
      <w:r w:rsidR="00F923CA">
        <w:rPr>
          <w:rFonts w:asciiTheme="majorEastAsia" w:eastAsiaTheme="majorEastAsia" w:hAnsiTheme="majorEastAsia" w:hint="eastAsia"/>
        </w:rPr>
        <w:t>，</w:t>
      </w:r>
      <w:r w:rsidRPr="001D3D1C">
        <w:rPr>
          <w:rFonts w:asciiTheme="majorEastAsia" w:eastAsiaTheme="majorEastAsia" w:hAnsiTheme="majorEastAsia" w:hint="eastAsia"/>
        </w:rPr>
        <w:t>お待ちしています</w:t>
      </w:r>
      <w:r w:rsidR="00F923CA">
        <w:rPr>
          <w:rFonts w:asciiTheme="majorEastAsia" w:eastAsiaTheme="majorEastAsia" w:hAnsiTheme="majorEastAsia" w:hint="eastAsia"/>
        </w:rPr>
        <w:t>．</w:t>
      </w:r>
    </w:p>
    <w:p w:rsidR="00B26859" w:rsidRPr="001D3D1C" w:rsidRDefault="00B26859" w:rsidP="00B26859">
      <w:pPr>
        <w:rPr>
          <w:rFonts w:asciiTheme="majorEastAsia" w:eastAsiaTheme="majorEastAsia" w:hAnsiTheme="majorEastAsia"/>
        </w:rPr>
      </w:pPr>
      <w:r w:rsidRPr="001D3D1C">
        <w:rPr>
          <w:rFonts w:asciiTheme="majorEastAsia" w:eastAsiaTheme="majorEastAsia" w:hAnsiTheme="majorEastAsia" w:hint="eastAsia"/>
        </w:rPr>
        <w:t>なお</w:t>
      </w:r>
      <w:r w:rsidR="00F923CA">
        <w:rPr>
          <w:rFonts w:asciiTheme="majorEastAsia" w:eastAsiaTheme="majorEastAsia" w:hAnsiTheme="majorEastAsia" w:hint="eastAsia"/>
        </w:rPr>
        <w:t>，</w:t>
      </w:r>
      <w:r w:rsidRPr="001D3D1C">
        <w:rPr>
          <w:rFonts w:asciiTheme="majorEastAsia" w:eastAsiaTheme="majorEastAsia" w:hAnsiTheme="majorEastAsia" w:hint="eastAsia"/>
        </w:rPr>
        <w:t>申込みについては</w:t>
      </w:r>
      <w:r w:rsidR="00F923CA">
        <w:rPr>
          <w:rFonts w:asciiTheme="majorEastAsia" w:eastAsiaTheme="majorEastAsia" w:hAnsiTheme="majorEastAsia" w:hint="eastAsia"/>
        </w:rPr>
        <w:t>，</w:t>
      </w:r>
      <w:r w:rsidRPr="001D3D1C">
        <w:rPr>
          <w:rFonts w:asciiTheme="majorEastAsia" w:eastAsiaTheme="majorEastAsia" w:hAnsiTheme="majorEastAsia" w:hint="eastAsia"/>
        </w:rPr>
        <w:t>OT協会のホームページからログオンしてください</w:t>
      </w:r>
      <w:r w:rsidR="00F923CA">
        <w:rPr>
          <w:rFonts w:asciiTheme="majorEastAsia" w:eastAsiaTheme="majorEastAsia" w:hAnsiTheme="majorEastAsia" w:hint="eastAsia"/>
        </w:rPr>
        <w:t>．</w:t>
      </w:r>
    </w:p>
    <w:p w:rsidR="001D3D1C" w:rsidRDefault="001D3D1C" w:rsidP="00EB1F5B">
      <w:pPr>
        <w:rPr>
          <w:rFonts w:ascii="メイリオ" w:eastAsia="メイリオ" w:hAnsi="メイリオ"/>
          <w:b/>
          <w:color w:val="404040" w:themeColor="text1" w:themeTint="BF"/>
          <w:sz w:val="28"/>
          <w:szCs w:val="28"/>
        </w:rPr>
        <w:sectPr w:rsidR="001D3D1C" w:rsidSect="001D3D1C">
          <w:type w:val="continuous"/>
          <w:pgSz w:w="11906" w:h="16838" w:code="9"/>
          <w:pgMar w:top="1134" w:right="1134" w:bottom="1134" w:left="1134" w:header="851" w:footer="992" w:gutter="0"/>
          <w:cols w:num="2" w:space="425"/>
          <w:docGrid w:type="linesAndChars" w:linePitch="310"/>
        </w:sectPr>
      </w:pPr>
    </w:p>
    <w:p w:rsidR="00F923CA" w:rsidRDefault="00F923CA" w:rsidP="00F923CA"/>
    <w:p w:rsidR="00F923CA" w:rsidRDefault="00F923CA" w:rsidP="00F923CA">
      <w:pPr>
        <w:rPr>
          <w:rFonts w:ascii="メイリオ" w:eastAsia="メイリオ" w:hAnsi="メイリオ"/>
          <w:b/>
          <w:color w:val="404040" w:themeColor="text1" w:themeTint="BF"/>
          <w:sz w:val="28"/>
          <w:szCs w:val="28"/>
        </w:rPr>
      </w:pPr>
      <w:r>
        <w:rPr>
          <w:rFonts w:hint="eastAsia"/>
          <w:noProof/>
        </w:rPr>
        <mc:AlternateContent>
          <mc:Choice Requires="wps">
            <w:drawing>
              <wp:anchor distT="0" distB="0" distL="114300" distR="114300" simplePos="0" relativeHeight="251706880" behindDoc="0" locked="0" layoutInCell="1" allowOverlap="1" wp14:anchorId="2143D132" wp14:editId="41BD23BC">
                <wp:simplePos x="0" y="0"/>
                <wp:positionH relativeFrom="margin">
                  <wp:posOffset>-85725</wp:posOffset>
                </wp:positionH>
                <wp:positionV relativeFrom="paragraph">
                  <wp:posOffset>37465</wp:posOffset>
                </wp:positionV>
                <wp:extent cx="6610350" cy="21145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610350"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23CA" w:rsidRPr="00F923CA" w:rsidRDefault="00F923CA" w:rsidP="00F923CA">
                            <w:pPr>
                              <w:rPr>
                                <w:rFonts w:asciiTheme="majorEastAsia" w:eastAsiaTheme="majorEastAsia" w:hAnsiTheme="majorEastAsia"/>
                              </w:rPr>
                            </w:pPr>
                            <w:r w:rsidRPr="00F923CA">
                              <w:rPr>
                                <w:rFonts w:asciiTheme="majorEastAsia" w:eastAsiaTheme="majorEastAsia" w:hAnsiTheme="majorEastAsia" w:hint="eastAsia"/>
                              </w:rPr>
                              <w:t>日時：平成28年1月24日（日）　午前９時３０分～１６時１０分　（受付９時～）</w:t>
                            </w:r>
                          </w:p>
                          <w:p w:rsidR="00F923CA" w:rsidRPr="00F923CA" w:rsidRDefault="00F923CA" w:rsidP="00F923CA">
                            <w:pPr>
                              <w:rPr>
                                <w:rFonts w:asciiTheme="majorEastAsia" w:eastAsiaTheme="majorEastAsia" w:hAnsiTheme="majorEastAsia"/>
                              </w:rPr>
                            </w:pPr>
                            <w:r w:rsidRPr="00F923CA">
                              <w:rPr>
                                <w:rFonts w:asciiTheme="majorEastAsia" w:eastAsiaTheme="majorEastAsia" w:hAnsiTheme="majorEastAsia" w:hint="eastAsia"/>
                              </w:rPr>
                              <w:t>会場：首都大学東京　荒川キャンパス　大視聴覚室（〒116-8551　東京都荒川区東尾久7-2-10）</w:t>
                            </w:r>
                          </w:p>
                          <w:p w:rsidR="00F923CA" w:rsidRPr="00F923CA" w:rsidRDefault="00F923CA" w:rsidP="00F923CA">
                            <w:pPr>
                              <w:rPr>
                                <w:rFonts w:asciiTheme="majorEastAsia" w:eastAsiaTheme="majorEastAsia" w:hAnsiTheme="majorEastAsia"/>
                              </w:rPr>
                            </w:pPr>
                            <w:r w:rsidRPr="00F923CA">
                              <w:rPr>
                                <w:rFonts w:asciiTheme="majorEastAsia" w:eastAsiaTheme="majorEastAsia" w:hAnsiTheme="majorEastAsia" w:hint="eastAsia"/>
                              </w:rPr>
                              <w:t>内容：１）生活行為向上リハビリテーションの概略について</w:t>
                            </w:r>
                          </w:p>
                          <w:p w:rsidR="00F923CA" w:rsidRPr="00F923CA" w:rsidRDefault="00F923CA" w:rsidP="00F923CA">
                            <w:pPr>
                              <w:ind w:firstLineChars="300" w:firstLine="630"/>
                              <w:rPr>
                                <w:rFonts w:asciiTheme="majorEastAsia" w:eastAsiaTheme="majorEastAsia" w:hAnsiTheme="majorEastAsia"/>
                              </w:rPr>
                            </w:pPr>
                            <w:r w:rsidRPr="00F923CA">
                              <w:rPr>
                                <w:rFonts w:asciiTheme="majorEastAsia" w:eastAsiaTheme="majorEastAsia" w:hAnsiTheme="majorEastAsia" w:hint="eastAsia"/>
                              </w:rPr>
                              <w:t>２）ＭＴＤＬＰの生活行為向上リハビリテーションへの応用について</w:t>
                            </w:r>
                          </w:p>
                          <w:p w:rsidR="00F923CA" w:rsidRPr="00F923CA" w:rsidRDefault="00F923CA" w:rsidP="00F923CA">
                            <w:pPr>
                              <w:ind w:firstLineChars="300" w:firstLine="630"/>
                              <w:rPr>
                                <w:rFonts w:asciiTheme="majorEastAsia" w:eastAsiaTheme="majorEastAsia" w:hAnsiTheme="majorEastAsia"/>
                              </w:rPr>
                            </w:pPr>
                            <w:r w:rsidRPr="00F923CA">
                              <w:rPr>
                                <w:rFonts w:asciiTheme="majorEastAsia" w:eastAsiaTheme="majorEastAsia" w:hAnsiTheme="majorEastAsia" w:hint="eastAsia"/>
                              </w:rPr>
                              <w:t>３）リハビリテーションマネジメントおよび生活行為向上リハビリテーション実施加算の</w:t>
                            </w:r>
                          </w:p>
                          <w:p w:rsidR="00F923CA" w:rsidRPr="00F923CA" w:rsidRDefault="00F923CA" w:rsidP="00F923CA">
                            <w:pPr>
                              <w:rPr>
                                <w:rFonts w:asciiTheme="majorEastAsia" w:eastAsiaTheme="majorEastAsia" w:hAnsiTheme="majorEastAsia"/>
                              </w:rPr>
                            </w:pPr>
                            <w:r w:rsidRPr="00F923CA">
                              <w:rPr>
                                <w:rFonts w:asciiTheme="majorEastAsia" w:eastAsiaTheme="majorEastAsia" w:hAnsiTheme="majorEastAsia" w:hint="eastAsia"/>
                              </w:rPr>
                              <w:t xml:space="preserve">　　</w:t>
                            </w:r>
                            <w:r w:rsidRPr="00F923CA">
                              <w:rPr>
                                <w:rFonts w:asciiTheme="majorEastAsia" w:eastAsiaTheme="majorEastAsia" w:hAnsiTheme="majorEastAsia"/>
                              </w:rPr>
                              <w:t xml:space="preserve">　　</w:t>
                            </w:r>
                            <w:r w:rsidRPr="00F923CA">
                              <w:rPr>
                                <w:rFonts w:asciiTheme="majorEastAsia" w:eastAsiaTheme="majorEastAsia" w:hAnsiTheme="majorEastAsia" w:hint="eastAsia"/>
                              </w:rPr>
                              <w:t>算定のための工夫や取組の留意点について</w:t>
                            </w:r>
                          </w:p>
                          <w:p w:rsidR="00F923CA" w:rsidRPr="00F923CA" w:rsidRDefault="00F923CA" w:rsidP="00F923CA">
                            <w:pPr>
                              <w:ind w:firstLineChars="300" w:firstLine="630"/>
                              <w:rPr>
                                <w:rFonts w:asciiTheme="majorEastAsia" w:eastAsiaTheme="majorEastAsia" w:hAnsiTheme="majorEastAsia"/>
                              </w:rPr>
                            </w:pPr>
                            <w:r w:rsidRPr="00F923CA">
                              <w:rPr>
                                <w:rFonts w:asciiTheme="majorEastAsia" w:eastAsiaTheme="majorEastAsia" w:hAnsiTheme="majorEastAsia" w:hint="eastAsia"/>
                              </w:rPr>
                              <w:t>４）実践施設の取り組みや事例を通して生活行為向上リハビリテーションを理解する</w:t>
                            </w:r>
                          </w:p>
                          <w:p w:rsidR="00F923CA" w:rsidRPr="00F923CA" w:rsidRDefault="00F923CA" w:rsidP="00997329">
                            <w:pPr>
                              <w:ind w:left="567" w:hangingChars="270" w:hanging="567"/>
                              <w:rPr>
                                <w:rFonts w:asciiTheme="majorEastAsia" w:eastAsiaTheme="majorEastAsia" w:hAnsiTheme="majorEastAsia"/>
                              </w:rPr>
                            </w:pPr>
                            <w:r w:rsidRPr="00F923CA">
                              <w:rPr>
                                <w:rFonts w:asciiTheme="majorEastAsia" w:eastAsiaTheme="majorEastAsia" w:hAnsiTheme="majorEastAsia" w:hint="eastAsia"/>
                              </w:rPr>
                              <w:t>対象：原則としてMTDLP実践者研修を修了していて</w:t>
                            </w:r>
                            <w:r>
                              <w:rPr>
                                <w:rFonts w:asciiTheme="majorEastAsia" w:eastAsiaTheme="majorEastAsia" w:hAnsiTheme="majorEastAsia" w:hint="eastAsia"/>
                              </w:rPr>
                              <w:t>，</w:t>
                            </w:r>
                            <w:r w:rsidRPr="00F923CA">
                              <w:rPr>
                                <w:rFonts w:asciiTheme="majorEastAsia" w:eastAsiaTheme="majorEastAsia" w:hAnsiTheme="majorEastAsia" w:hint="eastAsia"/>
                              </w:rPr>
                              <w:t>通所リハビリテーションに従事している</w:t>
                            </w:r>
                            <w:r>
                              <w:rPr>
                                <w:rFonts w:asciiTheme="majorEastAsia" w:eastAsiaTheme="majorEastAsia" w:hAnsiTheme="majorEastAsia" w:hint="eastAsia"/>
                              </w:rPr>
                              <w:t>，</w:t>
                            </w:r>
                            <w:r w:rsidRPr="00F923CA">
                              <w:rPr>
                                <w:rFonts w:asciiTheme="majorEastAsia" w:eastAsiaTheme="majorEastAsia" w:hAnsiTheme="majorEastAsia" w:hint="eastAsia"/>
                              </w:rPr>
                              <w:t>若しくは今後従事する予定の作業療法士です</w:t>
                            </w:r>
                            <w:r>
                              <w:rPr>
                                <w:rFonts w:asciiTheme="majorEastAsia" w:eastAsiaTheme="majorEastAsia" w:hAnsiTheme="majorEastAsia" w:hint="eastAsia"/>
                              </w:rPr>
                              <w:t>．</w:t>
                            </w:r>
                          </w:p>
                          <w:p w:rsidR="00F923CA" w:rsidRPr="00F923CA" w:rsidRDefault="00F923CA" w:rsidP="00F923CA">
                            <w:pPr>
                              <w:rPr>
                                <w:rFonts w:asciiTheme="majorEastAsia" w:eastAsiaTheme="majorEastAsia" w:hAnsiTheme="majorEastAsia"/>
                              </w:rPr>
                            </w:pPr>
                            <w:r w:rsidRPr="00F923CA">
                              <w:rPr>
                                <w:rFonts w:asciiTheme="majorEastAsia" w:eastAsiaTheme="majorEastAsia" w:hAnsiTheme="majorEastAsia" w:hint="eastAsia"/>
                              </w:rPr>
                              <w:t>参加費：4,000円</w:t>
                            </w:r>
                            <w:r w:rsidRPr="00F923CA">
                              <w:rPr>
                                <w:rFonts w:asciiTheme="majorEastAsia" w:eastAsiaTheme="majorEastAsia" w:hAnsiTheme="majorEastAsia" w:hint="eastAsi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6.75pt;margin-top:2.95pt;width:520.5pt;height:166.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" fillcolor="white [3201]" strokeweight=".5pt">
                <v:textbox>
                  <w:txbxContent>
                    <w:p w:rsidR="00F923CA" w:rsidRPr="00F923CA" w:rsidRDefault="00F923CA" w:rsidP="00F923CA">
                      <w:pPr>
                        <w:rPr>
                          <w:rFonts w:asciiTheme="majorEastAsia" w:eastAsiaTheme="majorEastAsia" w:hAnsiTheme="majorEastAsia"/>
                        </w:rPr>
                      </w:pPr>
                      <w:bookmarkStart w:id="1" w:name="_GoBack"/>
                      <w:r w:rsidRPr="00F923CA">
                        <w:rPr>
                          <w:rFonts w:asciiTheme="majorEastAsia" w:eastAsiaTheme="majorEastAsia" w:hAnsiTheme="majorEastAsia" w:hint="eastAsia"/>
                        </w:rPr>
                        <w:t>日時：平成28年1月24日（日）　午前９時３０分～１６時１０分　（受付９時～）</w:t>
                      </w:r>
                    </w:p>
                    <w:p w:rsidR="00F923CA" w:rsidRPr="00F923CA" w:rsidRDefault="00F923CA" w:rsidP="00F923CA">
                      <w:pPr>
                        <w:rPr>
                          <w:rFonts w:asciiTheme="majorEastAsia" w:eastAsiaTheme="majorEastAsia" w:hAnsiTheme="majorEastAsia"/>
                        </w:rPr>
                      </w:pPr>
                      <w:r w:rsidRPr="00F923CA">
                        <w:rPr>
                          <w:rFonts w:asciiTheme="majorEastAsia" w:eastAsiaTheme="majorEastAsia" w:hAnsiTheme="majorEastAsia" w:hint="eastAsia"/>
                        </w:rPr>
                        <w:t>会場：首都大学東京　荒川キャンパス　大視聴覚室（〒116-8551　東京都荒川区東尾久7-2-10）</w:t>
                      </w:r>
                    </w:p>
                    <w:p w:rsidR="00F923CA" w:rsidRPr="00F923CA" w:rsidRDefault="00F923CA" w:rsidP="00F923CA">
                      <w:pPr>
                        <w:rPr>
                          <w:rFonts w:asciiTheme="majorEastAsia" w:eastAsiaTheme="majorEastAsia" w:hAnsiTheme="majorEastAsia"/>
                        </w:rPr>
                      </w:pPr>
                      <w:r w:rsidRPr="00F923CA">
                        <w:rPr>
                          <w:rFonts w:asciiTheme="majorEastAsia" w:eastAsiaTheme="majorEastAsia" w:hAnsiTheme="majorEastAsia" w:hint="eastAsia"/>
                        </w:rPr>
                        <w:t>内容：１）生活行為向上リハビリテーションの概略について</w:t>
                      </w:r>
                    </w:p>
                    <w:p w:rsidR="00F923CA" w:rsidRPr="00F923CA" w:rsidRDefault="00F923CA" w:rsidP="00F923CA">
                      <w:pPr>
                        <w:ind w:firstLineChars="300" w:firstLine="630"/>
                        <w:rPr>
                          <w:rFonts w:asciiTheme="majorEastAsia" w:eastAsiaTheme="majorEastAsia" w:hAnsiTheme="majorEastAsia"/>
                        </w:rPr>
                      </w:pPr>
                      <w:r w:rsidRPr="00F923CA">
                        <w:rPr>
                          <w:rFonts w:asciiTheme="majorEastAsia" w:eastAsiaTheme="majorEastAsia" w:hAnsiTheme="majorEastAsia" w:hint="eastAsia"/>
                        </w:rPr>
                        <w:t>２）ＭＴＤＬＰの生活行為向上リハビリテーションへの応用について</w:t>
                      </w:r>
                    </w:p>
                    <w:p w:rsidR="00F923CA" w:rsidRPr="00F923CA" w:rsidRDefault="00F923CA" w:rsidP="00F923CA">
                      <w:pPr>
                        <w:ind w:firstLineChars="300" w:firstLine="630"/>
                        <w:rPr>
                          <w:rFonts w:asciiTheme="majorEastAsia" w:eastAsiaTheme="majorEastAsia" w:hAnsiTheme="majorEastAsia"/>
                        </w:rPr>
                      </w:pPr>
                      <w:r w:rsidRPr="00F923CA">
                        <w:rPr>
                          <w:rFonts w:asciiTheme="majorEastAsia" w:eastAsiaTheme="majorEastAsia" w:hAnsiTheme="majorEastAsia" w:hint="eastAsia"/>
                        </w:rPr>
                        <w:t>３）リハビリテーションマネジメントおよび生活行為向上リハビリテーション実施加算の</w:t>
                      </w:r>
                    </w:p>
                    <w:p w:rsidR="00F923CA" w:rsidRPr="00F923CA" w:rsidRDefault="00F923CA" w:rsidP="00F923CA">
                      <w:pPr>
                        <w:rPr>
                          <w:rFonts w:asciiTheme="majorEastAsia" w:eastAsiaTheme="majorEastAsia" w:hAnsiTheme="majorEastAsia"/>
                        </w:rPr>
                      </w:pPr>
                      <w:r w:rsidRPr="00F923CA">
                        <w:rPr>
                          <w:rFonts w:asciiTheme="majorEastAsia" w:eastAsiaTheme="majorEastAsia" w:hAnsiTheme="majorEastAsia" w:hint="eastAsia"/>
                        </w:rPr>
                        <w:t xml:space="preserve">　　</w:t>
                      </w:r>
                      <w:r w:rsidRPr="00F923CA">
                        <w:rPr>
                          <w:rFonts w:asciiTheme="majorEastAsia" w:eastAsiaTheme="majorEastAsia" w:hAnsiTheme="majorEastAsia"/>
                        </w:rPr>
                        <w:t xml:space="preserve">　　</w:t>
                      </w:r>
                      <w:r w:rsidRPr="00F923CA">
                        <w:rPr>
                          <w:rFonts w:asciiTheme="majorEastAsia" w:eastAsiaTheme="majorEastAsia" w:hAnsiTheme="majorEastAsia" w:hint="eastAsia"/>
                        </w:rPr>
                        <w:t>算定のための工夫や取組の留意点について</w:t>
                      </w:r>
                    </w:p>
                    <w:p w:rsidR="00F923CA" w:rsidRPr="00F923CA" w:rsidRDefault="00F923CA" w:rsidP="00F923CA">
                      <w:pPr>
                        <w:ind w:firstLineChars="300" w:firstLine="630"/>
                        <w:rPr>
                          <w:rFonts w:asciiTheme="majorEastAsia" w:eastAsiaTheme="majorEastAsia" w:hAnsiTheme="majorEastAsia"/>
                        </w:rPr>
                      </w:pPr>
                      <w:r w:rsidRPr="00F923CA">
                        <w:rPr>
                          <w:rFonts w:asciiTheme="majorEastAsia" w:eastAsiaTheme="majorEastAsia" w:hAnsiTheme="majorEastAsia" w:hint="eastAsia"/>
                        </w:rPr>
                        <w:t>４）実践施設の取り組みや事例を通して生活行為向上リハビリテーションを理解する</w:t>
                      </w:r>
                    </w:p>
                    <w:p w:rsidR="00F923CA" w:rsidRPr="00F923CA" w:rsidRDefault="00F923CA" w:rsidP="00997329">
                      <w:pPr>
                        <w:ind w:left="567" w:hangingChars="270" w:hanging="567"/>
                        <w:rPr>
                          <w:rFonts w:asciiTheme="majorEastAsia" w:eastAsiaTheme="majorEastAsia" w:hAnsiTheme="majorEastAsia"/>
                        </w:rPr>
                      </w:pPr>
                      <w:r w:rsidRPr="00F923CA">
                        <w:rPr>
                          <w:rFonts w:asciiTheme="majorEastAsia" w:eastAsiaTheme="majorEastAsia" w:hAnsiTheme="majorEastAsia" w:hint="eastAsia"/>
                        </w:rPr>
                        <w:t>対象：原則としてMTDLP実践者研修を修了していて</w:t>
                      </w:r>
                      <w:r>
                        <w:rPr>
                          <w:rFonts w:asciiTheme="majorEastAsia" w:eastAsiaTheme="majorEastAsia" w:hAnsiTheme="majorEastAsia" w:hint="eastAsia"/>
                        </w:rPr>
                        <w:t>，</w:t>
                      </w:r>
                      <w:r w:rsidRPr="00F923CA">
                        <w:rPr>
                          <w:rFonts w:asciiTheme="majorEastAsia" w:eastAsiaTheme="majorEastAsia" w:hAnsiTheme="majorEastAsia" w:hint="eastAsia"/>
                        </w:rPr>
                        <w:t>通所リハビリテーションに従事している</w:t>
                      </w:r>
                      <w:r>
                        <w:rPr>
                          <w:rFonts w:asciiTheme="majorEastAsia" w:eastAsiaTheme="majorEastAsia" w:hAnsiTheme="majorEastAsia" w:hint="eastAsia"/>
                        </w:rPr>
                        <w:t>，</w:t>
                      </w:r>
                      <w:r w:rsidRPr="00F923CA">
                        <w:rPr>
                          <w:rFonts w:asciiTheme="majorEastAsia" w:eastAsiaTheme="majorEastAsia" w:hAnsiTheme="majorEastAsia" w:hint="eastAsia"/>
                        </w:rPr>
                        <w:t>若しくは今後従事する予定の作業療法士です</w:t>
                      </w:r>
                      <w:r>
                        <w:rPr>
                          <w:rFonts w:asciiTheme="majorEastAsia" w:eastAsiaTheme="majorEastAsia" w:hAnsiTheme="majorEastAsia" w:hint="eastAsia"/>
                        </w:rPr>
                        <w:t>．</w:t>
                      </w:r>
                    </w:p>
                    <w:p w:rsidR="00F923CA" w:rsidRPr="00F923CA" w:rsidRDefault="00F923CA" w:rsidP="00F923CA">
                      <w:pPr>
                        <w:rPr>
                          <w:rFonts w:asciiTheme="majorEastAsia" w:eastAsiaTheme="majorEastAsia" w:hAnsiTheme="majorEastAsia"/>
                        </w:rPr>
                      </w:pPr>
                      <w:r w:rsidRPr="00F923CA">
                        <w:rPr>
                          <w:rFonts w:asciiTheme="majorEastAsia" w:eastAsiaTheme="majorEastAsia" w:hAnsiTheme="majorEastAsia" w:hint="eastAsia"/>
                        </w:rPr>
                        <w:t>参加費：4,000円</w:t>
                      </w:r>
                      <w:r w:rsidRPr="00F923CA">
                        <w:rPr>
                          <w:rFonts w:asciiTheme="majorEastAsia" w:eastAsiaTheme="majorEastAsia" w:hAnsiTheme="majorEastAsia" w:hint="eastAsia"/>
                        </w:rPr>
                        <w:tab/>
                      </w:r>
                      <w:bookmarkEnd w:id="1"/>
                    </w:p>
                  </w:txbxContent>
                </v:textbox>
                <w10:wrap anchorx="margin"/>
              </v:shape>
            </w:pict>
          </mc:Fallback>
        </mc:AlternateContent>
      </w:r>
    </w:p>
    <w:p w:rsidR="00F923CA" w:rsidRDefault="00F923CA" w:rsidP="00F923CA">
      <w:pPr>
        <w:rPr>
          <w:rFonts w:ascii="メイリオ" w:eastAsia="メイリオ" w:hAnsi="メイリオ"/>
          <w:b/>
          <w:color w:val="404040" w:themeColor="text1" w:themeTint="BF"/>
          <w:sz w:val="28"/>
          <w:szCs w:val="28"/>
        </w:rPr>
      </w:pPr>
    </w:p>
    <w:p w:rsidR="00F923CA" w:rsidRDefault="00F923CA" w:rsidP="00F923CA">
      <w:pPr>
        <w:rPr>
          <w:rFonts w:ascii="メイリオ" w:eastAsia="メイリオ" w:hAnsi="メイリオ"/>
          <w:b/>
          <w:color w:val="404040" w:themeColor="text1" w:themeTint="BF"/>
          <w:sz w:val="28"/>
          <w:szCs w:val="28"/>
        </w:rPr>
      </w:pPr>
    </w:p>
    <w:p w:rsidR="00F923CA" w:rsidRDefault="00F923CA" w:rsidP="00F923CA">
      <w:pPr>
        <w:rPr>
          <w:rFonts w:ascii="メイリオ" w:eastAsia="メイリオ" w:hAnsi="メイリオ"/>
          <w:b/>
          <w:color w:val="404040" w:themeColor="text1" w:themeTint="BF"/>
          <w:sz w:val="28"/>
          <w:szCs w:val="28"/>
        </w:rPr>
      </w:pPr>
    </w:p>
    <w:p w:rsidR="00F923CA" w:rsidRDefault="00F923CA" w:rsidP="00F923CA">
      <w:pPr>
        <w:rPr>
          <w:rFonts w:ascii="メイリオ" w:eastAsia="メイリオ" w:hAnsi="メイリオ"/>
          <w:b/>
          <w:color w:val="404040" w:themeColor="text1" w:themeTint="BF"/>
          <w:sz w:val="28"/>
          <w:szCs w:val="28"/>
        </w:rPr>
      </w:pPr>
    </w:p>
    <w:p w:rsidR="00F923CA" w:rsidRPr="00B26859" w:rsidRDefault="00F923CA" w:rsidP="00F923CA">
      <w:pPr>
        <w:rPr>
          <w:rFonts w:ascii="メイリオ" w:eastAsia="メイリオ" w:hAnsi="メイリオ"/>
          <w:b/>
          <w:color w:val="404040" w:themeColor="text1" w:themeTint="BF"/>
          <w:sz w:val="28"/>
          <w:szCs w:val="28"/>
        </w:rPr>
      </w:pPr>
    </w:p>
    <w:p w:rsidR="00CF0740" w:rsidRPr="00EB1F5B" w:rsidRDefault="0097386D" w:rsidP="00EB1F5B">
      <w:pPr>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lastRenderedPageBreak/>
        <w:t>３</w:t>
      </w:r>
      <w:r w:rsidR="00483B86">
        <w:rPr>
          <w:rFonts w:ascii="メイリオ" w:eastAsia="メイリオ" w:hAnsi="メイリオ" w:hint="eastAsia"/>
          <w:b/>
          <w:color w:val="404040" w:themeColor="text1" w:themeTint="BF"/>
          <w:sz w:val="28"/>
          <w:szCs w:val="28"/>
        </w:rPr>
        <w:t>．</w:t>
      </w:r>
      <w:r w:rsidR="00C75F39">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58752" behindDoc="0" locked="0" layoutInCell="1" allowOverlap="1" wp14:anchorId="206DB82D" wp14:editId="2C3F6207">
                <wp:simplePos x="0" y="0"/>
                <wp:positionH relativeFrom="column">
                  <wp:posOffset>-73025</wp:posOffset>
                </wp:positionH>
                <wp:positionV relativeFrom="paragraph">
                  <wp:posOffset>375284</wp:posOffset>
                </wp:positionV>
                <wp:extent cx="6334125" cy="0"/>
                <wp:effectExtent l="0" t="0" r="9525"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E1064E" id="AutoShape 16" o:spid="_x0000_s1026" type="#_x0000_t32" style="position:absolute;left:0;text-align:left;margin-left:-5.75pt;margin-top:29.55pt;width:498.7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DUhxH/OAIAAHYEAAAOAAAAAAAAAAAA&#10;AAAAAC4CAABkcnMvZTJvRG9jLnhtbFBLAQItABQABgAIAAAAIQCD/IrG3QAAAAkBAAAPAAAAAAAA&#10;AAAAAAAAAJIEAABkcnMvZG93bnJldi54bWxQSwUGAAAAAAQABADzAAAAnAUAAAAA&#10;" strokecolor="#943634 [2405]"/>
            </w:pict>
          </mc:Fallback>
        </mc:AlternateContent>
      </w:r>
      <w:r w:rsidR="00302DB2">
        <w:rPr>
          <w:rFonts w:ascii="メイリオ" w:eastAsia="メイリオ" w:hAnsi="メイリオ" w:hint="eastAsia"/>
          <w:b/>
          <w:color w:val="404040" w:themeColor="text1" w:themeTint="BF"/>
          <w:sz w:val="28"/>
          <w:szCs w:val="28"/>
        </w:rPr>
        <w:t>推進連携</w:t>
      </w:r>
      <w:r w:rsidR="00CF0740" w:rsidRPr="00A06D3F">
        <w:rPr>
          <w:rFonts w:ascii="メイリオ" w:eastAsia="メイリオ" w:hAnsi="メイリオ" w:hint="eastAsia"/>
          <w:b/>
          <w:color w:val="404040" w:themeColor="text1" w:themeTint="BF"/>
          <w:sz w:val="28"/>
          <w:szCs w:val="28"/>
        </w:rPr>
        <w:t>チーム</w:t>
      </w:r>
      <w:r w:rsidR="00F55158" w:rsidRPr="00A06D3F">
        <w:rPr>
          <w:rFonts w:ascii="メイリオ" w:eastAsia="メイリオ" w:hAnsi="メイリオ" w:hint="eastAsia"/>
          <w:b/>
          <w:color w:val="404040" w:themeColor="text1" w:themeTint="BF"/>
          <w:sz w:val="28"/>
          <w:szCs w:val="28"/>
        </w:rPr>
        <w:t>から</w:t>
      </w:r>
      <w:r w:rsidR="00EB1F5B">
        <w:rPr>
          <w:rFonts w:ascii="メイリオ" w:eastAsia="メイリオ" w:hAnsi="メイリオ" w:hint="eastAsia"/>
          <w:b/>
          <w:color w:val="404040" w:themeColor="text1" w:themeTint="BF"/>
          <w:sz w:val="28"/>
          <w:szCs w:val="28"/>
        </w:rPr>
        <w:t xml:space="preserve">　　　　　　　 </w:t>
      </w:r>
      <w:r w:rsidR="00893198">
        <w:rPr>
          <w:rFonts w:ascii="メイリオ" w:eastAsia="メイリオ" w:hAnsi="メイリオ" w:hint="eastAsia"/>
          <w:b/>
          <w:color w:val="404040" w:themeColor="text1" w:themeTint="BF"/>
          <w:sz w:val="28"/>
          <w:szCs w:val="28"/>
        </w:rPr>
        <w:t xml:space="preserve">　</w:t>
      </w:r>
      <w:r w:rsidR="00890060">
        <w:rPr>
          <w:rFonts w:ascii="メイリオ" w:eastAsia="メイリオ" w:hAnsi="メイリオ" w:hint="eastAsia"/>
          <w:b/>
          <w:color w:val="404040" w:themeColor="text1" w:themeTint="BF"/>
          <w:sz w:val="28"/>
          <w:szCs w:val="28"/>
        </w:rPr>
        <w:t xml:space="preserve"> </w:t>
      </w:r>
      <w:r w:rsidR="00EB1F5B" w:rsidRPr="00DD3B0C">
        <w:rPr>
          <w:rFonts w:ascii="メイリオ" w:eastAsia="メイリオ" w:hAnsi="メイリオ" w:hint="eastAsia"/>
          <w:sz w:val="24"/>
          <w:szCs w:val="24"/>
        </w:rPr>
        <w:t>連携推進チーム　班長</w:t>
      </w:r>
      <w:r w:rsidR="00EB1F5B" w:rsidRPr="005603E2">
        <w:rPr>
          <w:rFonts w:ascii="メイリオ" w:eastAsia="メイリオ" w:hAnsi="メイリオ" w:hint="eastAsia"/>
          <w:sz w:val="24"/>
          <w:szCs w:val="24"/>
        </w:rPr>
        <w:t xml:space="preserve">　</w:t>
      </w:r>
      <w:r w:rsidR="00EB1F5B">
        <w:rPr>
          <w:rFonts w:ascii="メイリオ" w:eastAsia="メイリオ" w:hAnsi="メイリオ" w:hint="eastAsia"/>
          <w:sz w:val="24"/>
          <w:szCs w:val="24"/>
        </w:rPr>
        <w:t>濱田</w:t>
      </w:r>
      <w:r w:rsidR="00893198">
        <w:rPr>
          <w:rFonts w:ascii="メイリオ" w:eastAsia="メイリオ" w:hAnsi="メイリオ" w:hint="eastAsia"/>
          <w:sz w:val="24"/>
          <w:szCs w:val="24"/>
        </w:rPr>
        <w:t xml:space="preserve"> 正貴</w:t>
      </w:r>
    </w:p>
    <w:p w:rsidR="009D6522" w:rsidRPr="009E578D" w:rsidRDefault="009D6522" w:rsidP="008A095B">
      <w:pPr>
        <w:spacing w:line="340" w:lineRule="exact"/>
        <w:jc w:val="left"/>
        <w:rPr>
          <w:rFonts w:ascii="ＭＳ Ｐゴシック" w:eastAsia="ＭＳ Ｐゴシック" w:hAnsi="ＭＳ Ｐゴシック"/>
          <w:b/>
          <w:sz w:val="24"/>
          <w:szCs w:val="24"/>
        </w:rPr>
      </w:pPr>
      <w:r w:rsidRPr="009E578D">
        <w:rPr>
          <w:rFonts w:ascii="ＭＳ Ｐゴシック" w:eastAsia="ＭＳ Ｐゴシック" w:hAnsi="ＭＳ Ｐゴシック" w:hint="eastAsia"/>
          <w:sz w:val="24"/>
          <w:szCs w:val="24"/>
        </w:rPr>
        <w:t xml:space="preserve">　</w:t>
      </w:r>
      <w:r w:rsidRPr="009E578D">
        <w:rPr>
          <w:rFonts w:ascii="ＭＳ Ｐゴシック" w:eastAsia="ＭＳ Ｐゴシック" w:hAnsi="ＭＳ Ｐゴシック" w:hint="eastAsia"/>
          <w:b/>
          <w:sz w:val="24"/>
          <w:szCs w:val="24"/>
        </w:rPr>
        <w:t>MTDLP関係メディア</w:t>
      </w:r>
      <w:r w:rsidR="006A0848">
        <w:rPr>
          <w:rFonts w:ascii="ＭＳ Ｐゴシック" w:eastAsia="ＭＳ Ｐゴシック" w:hAnsi="ＭＳ Ｐゴシック" w:hint="eastAsia"/>
          <w:b/>
          <w:sz w:val="24"/>
          <w:szCs w:val="24"/>
        </w:rPr>
        <w:t>,</w:t>
      </w:r>
      <w:r w:rsidRPr="009E578D">
        <w:rPr>
          <w:rFonts w:ascii="ＭＳ Ｐゴシック" w:eastAsia="ＭＳ Ｐゴシック" w:hAnsi="ＭＳ Ｐゴシック" w:hint="eastAsia"/>
          <w:b/>
          <w:sz w:val="24"/>
          <w:szCs w:val="24"/>
        </w:rPr>
        <w:t>雑誌情報</w:t>
      </w:r>
    </w:p>
    <w:p w:rsidR="009D6522" w:rsidRPr="009D6522" w:rsidRDefault="009D6522" w:rsidP="009D6522">
      <w:pPr>
        <w:spacing w:line="100" w:lineRule="exact"/>
        <w:ind w:left="357"/>
        <w:jc w:val="left"/>
        <w:rPr>
          <w:rFonts w:ascii="ＭＳ Ｐゴシック" w:eastAsia="ＭＳ Ｐゴシック" w:hAnsi="ＭＳ Ｐゴシック"/>
          <w:szCs w:val="21"/>
        </w:rPr>
      </w:pPr>
    </w:p>
    <w:p w:rsidR="009D6522" w:rsidRPr="009D6522" w:rsidRDefault="009D6522" w:rsidP="009D6522">
      <w:pPr>
        <w:spacing w:line="340" w:lineRule="exact"/>
        <w:ind w:left="360"/>
        <w:jc w:val="left"/>
        <w:rPr>
          <w:rFonts w:ascii="ＭＳ Ｐゴシック" w:eastAsia="ＭＳ Ｐゴシック" w:hAnsi="ＭＳ Ｐゴシック"/>
          <w:b/>
          <w:sz w:val="22"/>
        </w:rPr>
      </w:pPr>
      <w:r w:rsidRPr="009D6522">
        <w:rPr>
          <w:rFonts w:ascii="ＭＳ Ｐゴシック" w:eastAsia="ＭＳ Ｐゴシック" w:hAnsi="ＭＳ Ｐゴシック" w:hint="eastAsia"/>
          <w:b/>
          <w:sz w:val="22"/>
        </w:rPr>
        <w:t>◎期待の新刊！</w:t>
      </w:r>
      <w:r w:rsidRPr="009D6522">
        <w:rPr>
          <w:rFonts w:ascii="ＭＳ Ｐゴシック" w:eastAsia="ＭＳ Ｐゴシック" w:hAnsi="ＭＳ Ｐゴシック" w:hint="eastAsia"/>
          <w:b/>
          <w:color w:val="31849B" w:themeColor="accent5" w:themeShade="BF"/>
          <w:sz w:val="22"/>
          <w:u w:val="single"/>
        </w:rPr>
        <w:t>「事例で学ぶ　生活行為向上マネジメント」</w:t>
      </w:r>
      <w:r w:rsidRPr="009D6522">
        <w:rPr>
          <w:rFonts w:ascii="ＭＳ Ｐゴシック" w:eastAsia="ＭＳ Ｐゴシック" w:hAnsi="ＭＳ Ｐゴシック" w:hint="eastAsia"/>
          <w:color w:val="31849B" w:themeColor="accent5" w:themeShade="BF"/>
          <w:szCs w:val="21"/>
        </w:rPr>
        <w:t xml:space="preserve">　</w:t>
      </w:r>
      <w:r w:rsidR="00BA4C75" w:rsidRPr="009D6522">
        <w:rPr>
          <w:rFonts w:ascii="ＭＳ Ｐゴシック" w:eastAsia="ＭＳ Ｐゴシック" w:hAnsi="ＭＳ Ｐゴシック" w:hint="eastAsia"/>
          <w:szCs w:val="21"/>
        </w:rPr>
        <w:t>医歯薬出版株式会社　4</w:t>
      </w:r>
      <w:r w:rsidR="002B42DA">
        <w:rPr>
          <w:rFonts w:ascii="ＭＳ Ｐゴシック" w:eastAsia="ＭＳ Ｐゴシック" w:hAnsi="ＭＳ Ｐゴシック" w:hint="eastAsia"/>
          <w:szCs w:val="21"/>
        </w:rPr>
        <w:t>,</w:t>
      </w:r>
      <w:r w:rsidR="00BA4C75" w:rsidRPr="009D6522">
        <w:rPr>
          <w:rFonts w:ascii="ＭＳ Ｐゴシック" w:eastAsia="ＭＳ Ｐゴシック" w:hAnsi="ＭＳ Ｐゴシック" w:hint="eastAsia"/>
          <w:szCs w:val="21"/>
        </w:rPr>
        <w:t>000円（税抜）</w:t>
      </w:r>
    </w:p>
    <w:p w:rsidR="009D6522" w:rsidRPr="009D6522" w:rsidRDefault="009D6522" w:rsidP="009D6522">
      <w:pPr>
        <w:spacing w:line="340" w:lineRule="exact"/>
        <w:ind w:leftChars="100" w:left="210" w:firstLineChars="300" w:firstLine="63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あの黄色本「作業の捉え方と評価・支援技術」発刊から4年</w:t>
      </w:r>
      <w:r w:rsidR="006A0848">
        <w:rPr>
          <w:rFonts w:ascii="ＭＳ Ｐゴシック" w:eastAsia="ＭＳ Ｐゴシック" w:hAnsi="ＭＳ Ｐゴシック" w:hint="eastAsia"/>
          <w:szCs w:val="21"/>
        </w:rPr>
        <w:t>,</w:t>
      </w:r>
      <w:r w:rsidRPr="009D6522">
        <w:rPr>
          <w:rFonts w:ascii="ＭＳ Ｐゴシック" w:eastAsia="ＭＳ Ｐゴシック" w:hAnsi="ＭＳ Ｐゴシック" w:hint="eastAsia"/>
          <w:szCs w:val="21"/>
        </w:rPr>
        <w:t>さらに熟成されたＭＴＤＬＰについて新</w:t>
      </w:r>
    </w:p>
    <w:p w:rsidR="009D6522" w:rsidRPr="009D6522" w:rsidRDefault="009D6522" w:rsidP="009026E3">
      <w:pPr>
        <w:spacing w:line="340" w:lineRule="exact"/>
        <w:ind w:leftChars="300" w:left="63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たに18の事例を揃えて</w:t>
      </w:r>
      <w:r w:rsidR="006A0848">
        <w:rPr>
          <w:rFonts w:ascii="ＭＳ Ｐゴシック" w:eastAsia="ＭＳ Ｐゴシック" w:hAnsi="ＭＳ Ｐゴシック" w:hint="eastAsia"/>
          <w:szCs w:val="21"/>
        </w:rPr>
        <w:t>,</w:t>
      </w:r>
      <w:r w:rsidRPr="009D6522">
        <w:rPr>
          <w:rFonts w:ascii="ＭＳ Ｐゴシック" w:eastAsia="ＭＳ Ｐゴシック" w:hAnsi="ＭＳ Ｐゴシック" w:hint="eastAsia"/>
          <w:szCs w:val="21"/>
        </w:rPr>
        <w:t>協会の著作として発刊されました</w:t>
      </w:r>
      <w:r w:rsidR="006A0848">
        <w:rPr>
          <w:rFonts w:ascii="ＭＳ Ｐゴシック" w:eastAsia="ＭＳ Ｐゴシック" w:hAnsi="ＭＳ Ｐゴシック" w:hint="eastAsia"/>
          <w:szCs w:val="21"/>
        </w:rPr>
        <w:t>．</w:t>
      </w:r>
      <w:r w:rsidRPr="009D6522">
        <w:rPr>
          <w:rFonts w:ascii="ＭＳ Ｐゴシック" w:eastAsia="ＭＳ Ｐゴシック" w:hAnsi="ＭＳ Ｐゴシック" w:hint="eastAsia"/>
          <w:szCs w:val="21"/>
        </w:rPr>
        <w:t>これからＭＴＤＬＰに取り組もうとしているＯＴ</w:t>
      </w:r>
      <w:r w:rsidR="006A0848">
        <w:rPr>
          <w:rFonts w:ascii="ＭＳ Ｐゴシック" w:eastAsia="ＭＳ Ｐゴシック" w:hAnsi="ＭＳ Ｐゴシック" w:hint="eastAsia"/>
          <w:szCs w:val="21"/>
        </w:rPr>
        <w:t>,</w:t>
      </w:r>
      <w:r w:rsidRPr="009D6522">
        <w:rPr>
          <w:rFonts w:ascii="ＭＳ Ｐゴシック" w:eastAsia="ＭＳ Ｐゴシック" w:hAnsi="ＭＳ Ｐゴシック" w:hint="eastAsia"/>
          <w:szCs w:val="21"/>
        </w:rPr>
        <w:t>養成校の教科書として</w:t>
      </w:r>
      <w:r w:rsidR="006A0848">
        <w:rPr>
          <w:rFonts w:ascii="ＭＳ Ｐゴシック" w:eastAsia="ＭＳ Ｐゴシック" w:hAnsi="ＭＳ Ｐゴシック" w:hint="eastAsia"/>
          <w:szCs w:val="21"/>
        </w:rPr>
        <w:t>,</w:t>
      </w:r>
      <w:r w:rsidRPr="009D6522">
        <w:rPr>
          <w:rFonts w:ascii="ＭＳ Ｐゴシック" w:eastAsia="ＭＳ Ｐゴシック" w:hAnsi="ＭＳ Ｐゴシック" w:hint="eastAsia"/>
          <w:szCs w:val="21"/>
        </w:rPr>
        <w:t>他職種からも注目を浴びています</w:t>
      </w:r>
      <w:r w:rsidR="006A0848">
        <w:rPr>
          <w:rFonts w:ascii="ＭＳ Ｐゴシック" w:eastAsia="ＭＳ Ｐゴシック" w:hAnsi="ＭＳ Ｐゴシック" w:hint="eastAsia"/>
          <w:szCs w:val="21"/>
        </w:rPr>
        <w:t>．</w:t>
      </w:r>
    </w:p>
    <w:p w:rsidR="009D6522" w:rsidRPr="009D6522" w:rsidRDefault="009D6522" w:rsidP="009D6522">
      <w:pPr>
        <w:spacing w:line="340" w:lineRule="exact"/>
        <w:ind w:left="360"/>
        <w:jc w:val="left"/>
        <w:rPr>
          <w:rFonts w:ascii="ＭＳ Ｐゴシック" w:eastAsia="ＭＳ Ｐゴシック" w:hAnsi="ＭＳ Ｐゴシック"/>
          <w:sz w:val="22"/>
        </w:rPr>
      </w:pPr>
    </w:p>
    <w:p w:rsidR="007B2506" w:rsidRDefault="00C75F39" w:rsidP="009D6522">
      <w:pPr>
        <w:spacing w:line="700" w:lineRule="exact"/>
        <w:rPr>
          <w:rFonts w:ascii="ＭＳ Ｐゴシック" w:eastAsia="ＭＳ Ｐゴシック" w:hAnsi="ＭＳ Ｐゴシック"/>
          <w:b/>
          <w:szCs w:val="21"/>
        </w:rPr>
      </w:pPr>
      <w:r>
        <w:rPr>
          <w:rFonts w:cs="ＭＳ Ｐゴシック"/>
          <w:noProof/>
          <w:kern w:val="0"/>
          <w:szCs w:val="20"/>
        </w:rPr>
        <mc:AlternateContent>
          <mc:Choice Requires="wps">
            <w:drawing>
              <wp:anchor distT="4294967291" distB="4294967291" distL="114300" distR="114300" simplePos="0" relativeHeight="251675136" behindDoc="0" locked="0" layoutInCell="1" allowOverlap="1" wp14:anchorId="16A06B8E" wp14:editId="234AE53A">
                <wp:simplePos x="0" y="0"/>
                <wp:positionH relativeFrom="column">
                  <wp:posOffset>-73025</wp:posOffset>
                </wp:positionH>
                <wp:positionV relativeFrom="paragraph">
                  <wp:posOffset>434974</wp:posOffset>
                </wp:positionV>
                <wp:extent cx="6334125" cy="0"/>
                <wp:effectExtent l="0" t="0" r="9525" b="190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B31C3F" id="AutoShape 16" o:spid="_x0000_s1026" type="#_x0000_t32" style="position:absolute;left:0;text-align:left;margin-left:-5.75pt;margin-top:34.25pt;width:498.75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" strokecolor="#953735"/>
            </w:pict>
          </mc:Fallback>
        </mc:AlternateContent>
      </w:r>
      <w:r w:rsidR="0097386D">
        <w:rPr>
          <w:rFonts w:ascii="メイリオ" w:eastAsia="メイリオ" w:hAnsi="メイリオ" w:hint="eastAsia"/>
          <w:b/>
          <w:sz w:val="28"/>
          <w:szCs w:val="28"/>
        </w:rPr>
        <w:t>４</w:t>
      </w:r>
      <w:r w:rsidR="00483B86" w:rsidRPr="00697F6F">
        <w:rPr>
          <w:rFonts w:ascii="メイリオ" w:eastAsia="メイリオ" w:hAnsi="メイリオ" w:hint="eastAsia"/>
          <w:b/>
          <w:sz w:val="28"/>
          <w:szCs w:val="28"/>
        </w:rPr>
        <w:t>．</w:t>
      </w:r>
      <w:r w:rsidR="00536DF7" w:rsidRPr="00697F6F">
        <w:rPr>
          <w:rFonts w:ascii="メイリオ" w:eastAsia="メイリオ" w:hAnsi="メイリオ" w:hint="eastAsia"/>
          <w:b/>
          <w:sz w:val="28"/>
          <w:szCs w:val="28"/>
        </w:rPr>
        <w:t>協会事務局からのお知らせ</w:t>
      </w:r>
      <w:r w:rsidR="00A52A84">
        <w:rPr>
          <w:rFonts w:ascii="メイリオ" w:eastAsia="メイリオ" w:hAnsi="メイリオ" w:hint="eastAsia"/>
          <w:b/>
          <w:sz w:val="28"/>
          <w:szCs w:val="28"/>
        </w:rPr>
        <w:t xml:space="preserve">　</w:t>
      </w:r>
      <w:r w:rsidR="00A52A84">
        <w:rPr>
          <w:rFonts w:ascii="ＭＳ Ｐゴシック" w:eastAsia="ＭＳ Ｐゴシック" w:hAnsi="ＭＳ Ｐゴシック" w:hint="eastAsia"/>
          <w:b/>
          <w:szCs w:val="21"/>
        </w:rPr>
        <w:t xml:space="preserve">　</w:t>
      </w:r>
    </w:p>
    <w:p w:rsidR="00C63E2E" w:rsidRPr="00EA7A93" w:rsidRDefault="00C63E2E" w:rsidP="00C63E2E">
      <w:pPr>
        <w:spacing w:line="34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①</w:t>
      </w:r>
      <w:r w:rsidRPr="003755CF">
        <w:rPr>
          <w:rFonts w:ascii="ＭＳ Ｐゴシック" w:eastAsia="ＭＳ Ｐゴシック" w:hAnsi="ＭＳ Ｐゴシック" w:hint="eastAsia"/>
          <w:b/>
          <w:sz w:val="24"/>
          <w:szCs w:val="24"/>
        </w:rPr>
        <w:t xml:space="preserve">　</w:t>
      </w:r>
      <w:r w:rsidRPr="003755CF">
        <w:rPr>
          <w:rFonts w:ascii="ＭＳ Ｐゴシック" w:eastAsia="ＭＳ Ｐゴシック" w:hAnsi="ＭＳ Ｐゴシック"/>
          <w:b/>
          <w:sz w:val="24"/>
          <w:szCs w:val="24"/>
        </w:rPr>
        <w:t>Q＆A集を掲載しま</w:t>
      </w:r>
      <w:r w:rsidRPr="003755CF">
        <w:rPr>
          <w:rFonts w:ascii="ＭＳ Ｐゴシック" w:eastAsia="ＭＳ Ｐゴシック" w:hAnsi="ＭＳ Ｐゴシック" w:hint="eastAsia"/>
          <w:b/>
          <w:sz w:val="24"/>
          <w:szCs w:val="24"/>
        </w:rPr>
        <w:t>す</w:t>
      </w:r>
    </w:p>
    <w:p w:rsidR="00697F6F" w:rsidRDefault="00697F6F" w:rsidP="006A0848">
      <w:pPr>
        <w:pStyle w:val="af2"/>
        <w:ind w:leftChars="100" w:left="424" w:hangingChars="102" w:hanging="214"/>
        <w:rPr>
          <w:rFonts w:ascii="ＭＳ Ｐゴシック" w:eastAsia="ＭＳ Ｐゴシック" w:hAnsi="ＭＳ Ｐゴシック"/>
        </w:rPr>
      </w:pPr>
      <w:r w:rsidRPr="00213552">
        <w:rPr>
          <w:rFonts w:ascii="ＭＳ Ｐゴシック" w:eastAsia="ＭＳ Ｐゴシック" w:hAnsi="ＭＳ Ｐゴシック" w:hint="eastAsia"/>
        </w:rPr>
        <w:t>※MTDLPニュース発行時点での情報です</w:t>
      </w:r>
      <w:r w:rsidR="006A0848">
        <w:rPr>
          <w:rFonts w:ascii="ＭＳ Ｐゴシック" w:eastAsia="ＭＳ Ｐゴシック" w:hAnsi="ＭＳ Ｐゴシック" w:hint="eastAsia"/>
        </w:rPr>
        <w:t>．</w:t>
      </w:r>
    </w:p>
    <w:p w:rsidR="00770D11" w:rsidRPr="00213552" w:rsidRDefault="00770D11" w:rsidP="006A0848">
      <w:pPr>
        <w:pStyle w:val="af2"/>
        <w:ind w:leftChars="100" w:left="424" w:hangingChars="102" w:hanging="214"/>
        <w:rPr>
          <w:rFonts w:ascii="ＭＳ Ｐゴシック" w:eastAsia="ＭＳ Ｐゴシック" w:hAnsi="ＭＳ Ｐゴシック"/>
        </w:rPr>
      </w:pPr>
    </w:p>
    <w:p w:rsidR="00697F6F" w:rsidRPr="00671445" w:rsidRDefault="00697F6F" w:rsidP="00697F6F">
      <w:pPr>
        <w:rPr>
          <w:rFonts w:ascii="ＭＳ Ｐゴシック" w:eastAsia="ＭＳ Ｐゴシック" w:hAnsi="ＭＳ Ｐゴシック"/>
          <w:szCs w:val="21"/>
        </w:rPr>
      </w:pPr>
      <w:r w:rsidRPr="002B42DA">
        <w:rPr>
          <w:rFonts w:ascii="ＭＳ Ｐゴシック" w:eastAsia="ＭＳ Ｐゴシック" w:hAnsi="ＭＳ Ｐゴシック"/>
          <w:b/>
          <w:szCs w:val="21"/>
          <w:bdr w:val="single" w:sz="4" w:space="0" w:color="auto"/>
          <w:shd w:val="pct15" w:color="auto" w:fill="FFFFFF"/>
        </w:rPr>
        <w:t>Q</w:t>
      </w:r>
      <w:r w:rsidR="002B42DA" w:rsidRPr="002B42DA">
        <w:rPr>
          <w:rFonts w:ascii="ＭＳ Ｐゴシック" w:eastAsia="ＭＳ Ｐゴシック" w:hAnsi="ＭＳ Ｐゴシック" w:hint="eastAsia"/>
          <w:b/>
          <w:szCs w:val="21"/>
          <w:bdr w:val="single" w:sz="4" w:space="0" w:color="auto"/>
          <w:shd w:val="pct15" w:color="auto" w:fill="FFFFFF"/>
        </w:rPr>
        <w:t>.1</w:t>
      </w:r>
      <w:r w:rsidR="00555AC0" w:rsidRPr="00555AC0">
        <w:rPr>
          <w:rFonts w:ascii="ＭＳ Ｐゴシック" w:eastAsia="ＭＳ Ｐゴシック" w:hAnsi="ＭＳ Ｐゴシック" w:hint="eastAsia"/>
          <w:szCs w:val="21"/>
        </w:rPr>
        <w:t>今年度から1年間協会を休会</w:t>
      </w:r>
      <w:r w:rsidR="00555AC0">
        <w:rPr>
          <w:rFonts w:ascii="ＭＳ Ｐゴシック" w:eastAsia="ＭＳ Ｐゴシック" w:hAnsi="ＭＳ Ｐゴシック" w:hint="eastAsia"/>
          <w:szCs w:val="21"/>
        </w:rPr>
        <w:t>しています</w:t>
      </w:r>
      <w:r w:rsidR="00555AC0" w:rsidRPr="00555AC0">
        <w:rPr>
          <w:rFonts w:ascii="ＭＳ Ｐゴシック" w:eastAsia="ＭＳ Ｐゴシック" w:hAnsi="ＭＳ Ｐゴシック" w:hint="eastAsia"/>
          <w:szCs w:val="21"/>
        </w:rPr>
        <w:t>が</w:t>
      </w:r>
      <w:r w:rsidR="00F04DD9">
        <w:rPr>
          <w:rFonts w:ascii="ＭＳ Ｐゴシック" w:eastAsia="ＭＳ Ｐゴシック" w:hAnsi="ＭＳ Ｐゴシック" w:hint="eastAsia"/>
          <w:szCs w:val="21"/>
        </w:rPr>
        <w:t>，</w:t>
      </w:r>
      <w:r w:rsidR="00555AC0" w:rsidRPr="00555AC0">
        <w:rPr>
          <w:rFonts w:ascii="ＭＳ Ｐゴシック" w:eastAsia="ＭＳ Ｐゴシック" w:hAnsi="ＭＳ Ｐゴシック" w:hint="eastAsia"/>
          <w:b/>
          <w:color w:val="00B0F0"/>
          <w:sz w:val="24"/>
          <w:szCs w:val="24"/>
          <w:u w:val="single"/>
        </w:rPr>
        <w:t>休会期間中に基礎研修会を受講</w:t>
      </w:r>
      <w:r w:rsidR="00555AC0" w:rsidRPr="00555AC0">
        <w:rPr>
          <w:rFonts w:ascii="ＭＳ Ｐゴシック" w:eastAsia="ＭＳ Ｐゴシック" w:hAnsi="ＭＳ Ｐゴシック" w:hint="eastAsia"/>
          <w:szCs w:val="21"/>
        </w:rPr>
        <w:t>できますか？</w:t>
      </w:r>
    </w:p>
    <w:p w:rsidR="00697F6F" w:rsidRPr="00213552" w:rsidRDefault="00697F6F" w:rsidP="00697F6F">
      <w:pPr>
        <w:rPr>
          <w:rFonts w:ascii="ＭＳ Ｐゴシック" w:eastAsia="ＭＳ Ｐゴシック" w:hAnsi="ＭＳ Ｐゴシック"/>
          <w:szCs w:val="21"/>
        </w:rPr>
      </w:pPr>
      <w:r w:rsidRPr="002B42DA">
        <w:rPr>
          <w:rFonts w:ascii="ＭＳ Ｐゴシック" w:eastAsia="ＭＳ Ｐゴシック" w:hAnsi="ＭＳ Ｐゴシック"/>
          <w:b/>
          <w:szCs w:val="21"/>
          <w:bdr w:val="single" w:sz="4" w:space="0" w:color="auto"/>
          <w:shd w:val="pct15" w:color="auto" w:fill="FFFFFF"/>
        </w:rPr>
        <w:t>A</w:t>
      </w:r>
      <w:r w:rsidR="002B42DA" w:rsidRPr="002B42DA">
        <w:rPr>
          <w:rFonts w:ascii="ＭＳ Ｐゴシック" w:eastAsia="ＭＳ Ｐゴシック" w:hAnsi="ＭＳ Ｐゴシック" w:hint="eastAsia"/>
          <w:b/>
          <w:szCs w:val="21"/>
          <w:bdr w:val="single" w:sz="4" w:space="0" w:color="auto"/>
          <w:shd w:val="pct15" w:color="auto" w:fill="FFFFFF"/>
        </w:rPr>
        <w:t>.</w:t>
      </w:r>
      <w:r w:rsidR="00555AC0" w:rsidRPr="00555AC0">
        <w:rPr>
          <w:rFonts w:ascii="ＭＳ Ｐゴシック" w:eastAsia="ＭＳ Ｐゴシック" w:hAnsi="ＭＳ Ｐゴシック" w:hint="eastAsia"/>
          <w:szCs w:val="21"/>
        </w:rPr>
        <w:t>休会者は</w:t>
      </w:r>
      <w:r w:rsidR="00F04DD9">
        <w:rPr>
          <w:rFonts w:ascii="ＭＳ Ｐゴシック" w:eastAsia="ＭＳ Ｐゴシック" w:hAnsi="ＭＳ Ｐゴシック" w:hint="eastAsia"/>
          <w:szCs w:val="21"/>
        </w:rPr>
        <w:t>，</w:t>
      </w:r>
      <w:r w:rsidR="00555AC0" w:rsidRPr="00555AC0">
        <w:rPr>
          <w:rFonts w:ascii="ＭＳ Ｐゴシック" w:eastAsia="ＭＳ Ｐゴシック" w:hAnsi="ＭＳ Ｐゴシック" w:hint="eastAsia"/>
          <w:szCs w:val="21"/>
        </w:rPr>
        <w:t>会員としての活動を停止している者という扱いです</w:t>
      </w:r>
      <w:r w:rsidR="00F04DD9">
        <w:rPr>
          <w:rFonts w:ascii="ＭＳ Ｐゴシック" w:eastAsia="ＭＳ Ｐゴシック" w:hAnsi="ＭＳ Ｐゴシック" w:hint="eastAsia"/>
          <w:szCs w:val="21"/>
        </w:rPr>
        <w:t>．</w:t>
      </w:r>
      <w:r w:rsidR="00555AC0" w:rsidRPr="00555AC0">
        <w:rPr>
          <w:rFonts w:ascii="ＭＳ Ｐゴシック" w:eastAsia="ＭＳ Ｐゴシック" w:hAnsi="ＭＳ Ｐゴシック" w:hint="eastAsia"/>
          <w:szCs w:val="21"/>
        </w:rPr>
        <w:t>たとえ県士会での研修会に参加できたとしても</w:t>
      </w:r>
      <w:r w:rsidR="00F04DD9">
        <w:rPr>
          <w:rFonts w:ascii="ＭＳ Ｐゴシック" w:eastAsia="ＭＳ Ｐゴシック" w:hAnsi="ＭＳ Ｐゴシック" w:hint="eastAsia"/>
          <w:szCs w:val="21"/>
        </w:rPr>
        <w:t>，</w:t>
      </w:r>
      <w:r w:rsidR="00555AC0" w:rsidRPr="00555AC0">
        <w:rPr>
          <w:rFonts w:ascii="ＭＳ Ｐゴシック" w:eastAsia="ＭＳ Ｐゴシック" w:hAnsi="ＭＳ Ｐゴシック" w:hint="eastAsia"/>
          <w:szCs w:val="21"/>
        </w:rPr>
        <w:t>協会は休会期間中となっていますので</w:t>
      </w:r>
      <w:r w:rsidR="00555AC0" w:rsidRPr="00555AC0">
        <w:rPr>
          <w:rFonts w:ascii="ＭＳ Ｐゴシック" w:eastAsia="ＭＳ Ｐゴシック" w:hAnsi="ＭＳ Ｐゴシック" w:hint="eastAsia"/>
          <w:b/>
          <w:color w:val="00B0F0"/>
          <w:sz w:val="24"/>
          <w:szCs w:val="24"/>
          <w:u w:val="single"/>
        </w:rPr>
        <w:t>修了証を発行することはできません</w:t>
      </w:r>
      <w:r w:rsidR="00F04DD9">
        <w:rPr>
          <w:rFonts w:ascii="ＭＳ Ｐゴシック" w:eastAsia="ＭＳ Ｐゴシック" w:hAnsi="ＭＳ Ｐゴシック" w:hint="eastAsia"/>
          <w:szCs w:val="21"/>
          <w:u w:val="single"/>
        </w:rPr>
        <w:t>．</w:t>
      </w:r>
    </w:p>
    <w:p w:rsidR="00697F6F" w:rsidRPr="00213552" w:rsidRDefault="00697F6F" w:rsidP="00697F6F">
      <w:pPr>
        <w:jc w:val="center"/>
        <w:rPr>
          <w:rFonts w:ascii="ＭＳ Ｐゴシック" w:eastAsia="ＭＳ Ｐゴシック" w:hAnsi="ＭＳ Ｐゴシック"/>
          <w:szCs w:val="21"/>
        </w:rPr>
      </w:pPr>
    </w:p>
    <w:p w:rsidR="00C63E2E" w:rsidRPr="00EA7A93" w:rsidRDefault="00C63E2E" w:rsidP="00C63E2E">
      <w:pPr>
        <w:spacing w:line="34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②</w:t>
      </w:r>
      <w:r w:rsidRPr="00C7055A">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事務連絡</w:t>
      </w:r>
    </w:p>
    <w:p w:rsidR="00536DF7" w:rsidRDefault="002B42DA" w:rsidP="002B42DA">
      <w:pPr>
        <w:spacing w:line="340" w:lineRule="exact"/>
        <w:ind w:left="210" w:hangingChars="100" w:hanging="210"/>
        <w:jc w:val="left"/>
        <w:rPr>
          <w:rFonts w:asciiTheme="majorEastAsia" w:eastAsiaTheme="majorEastAsia" w:hAnsiTheme="majorEastAsia"/>
          <w:color w:val="215868" w:themeColor="accent5" w:themeShade="80"/>
          <w:szCs w:val="21"/>
        </w:rPr>
      </w:pPr>
      <w:r w:rsidRPr="002B42DA">
        <w:rPr>
          <w:rFonts w:asciiTheme="majorEastAsia" w:eastAsiaTheme="majorEastAsia" w:hAnsiTheme="majorEastAsia" w:hint="eastAsia"/>
          <w:color w:val="215868" w:themeColor="accent5" w:themeShade="80"/>
          <w:szCs w:val="21"/>
        </w:rPr>
        <w:t>・</w:t>
      </w:r>
      <w:r w:rsidRPr="0056704A">
        <w:rPr>
          <w:rFonts w:asciiTheme="majorEastAsia" w:eastAsiaTheme="majorEastAsia" w:hAnsiTheme="majorEastAsia" w:hint="eastAsia"/>
          <w:b/>
          <w:color w:val="17365D" w:themeColor="text2" w:themeShade="BF"/>
          <w:szCs w:val="21"/>
        </w:rPr>
        <w:t>『作業療法マニュアル57』</w:t>
      </w:r>
      <w:r>
        <w:rPr>
          <w:rFonts w:asciiTheme="majorEastAsia" w:eastAsiaTheme="majorEastAsia" w:hAnsiTheme="majorEastAsia" w:hint="eastAsia"/>
          <w:color w:val="215868" w:themeColor="accent5" w:themeShade="80"/>
          <w:szCs w:val="21"/>
        </w:rPr>
        <w:t>を購入する際は</w:t>
      </w:r>
      <w:r w:rsidR="006A0848">
        <w:rPr>
          <w:rFonts w:asciiTheme="majorEastAsia" w:eastAsiaTheme="majorEastAsia" w:hAnsiTheme="majorEastAsia" w:hint="eastAsia"/>
          <w:color w:val="215868" w:themeColor="accent5" w:themeShade="80"/>
          <w:szCs w:val="21"/>
        </w:rPr>
        <w:t>,</w:t>
      </w:r>
      <w:r w:rsidRPr="0056704A">
        <w:rPr>
          <w:rFonts w:asciiTheme="majorEastAsia" w:eastAsiaTheme="majorEastAsia" w:hAnsiTheme="majorEastAsia" w:hint="eastAsia"/>
          <w:color w:val="215868" w:themeColor="accent5" w:themeShade="80"/>
          <w:szCs w:val="21"/>
          <w:u w:val="single"/>
        </w:rPr>
        <w:t>協会ホームページから注文書をダウンロードして</w:t>
      </w:r>
      <w:r>
        <w:rPr>
          <w:rFonts w:asciiTheme="majorEastAsia" w:eastAsiaTheme="majorEastAsia" w:hAnsiTheme="majorEastAsia" w:hint="eastAsia"/>
          <w:color w:val="215868" w:themeColor="accent5" w:themeShade="80"/>
          <w:szCs w:val="21"/>
        </w:rPr>
        <w:t>ご注文ください</w:t>
      </w:r>
      <w:r w:rsidR="006A0848">
        <w:rPr>
          <w:rFonts w:asciiTheme="majorEastAsia" w:eastAsiaTheme="majorEastAsia" w:hAnsiTheme="majorEastAsia" w:hint="eastAsia"/>
          <w:color w:val="215868" w:themeColor="accent5" w:themeShade="80"/>
          <w:szCs w:val="21"/>
        </w:rPr>
        <w:t>．</w:t>
      </w:r>
      <w:r>
        <w:rPr>
          <w:rFonts w:asciiTheme="majorEastAsia" w:eastAsiaTheme="majorEastAsia" w:hAnsiTheme="majorEastAsia" w:hint="eastAsia"/>
          <w:color w:val="215868" w:themeColor="accent5" w:themeShade="80"/>
          <w:szCs w:val="21"/>
        </w:rPr>
        <w:t>発送までには1週間～10日かかりますので</w:t>
      </w:r>
      <w:r w:rsidR="006A0848">
        <w:rPr>
          <w:rFonts w:asciiTheme="majorEastAsia" w:eastAsiaTheme="majorEastAsia" w:hAnsiTheme="majorEastAsia" w:hint="eastAsia"/>
          <w:color w:val="215868" w:themeColor="accent5" w:themeShade="80"/>
          <w:szCs w:val="21"/>
        </w:rPr>
        <w:t>,</w:t>
      </w:r>
      <w:r>
        <w:rPr>
          <w:rFonts w:asciiTheme="majorEastAsia" w:eastAsiaTheme="majorEastAsia" w:hAnsiTheme="majorEastAsia" w:hint="eastAsia"/>
          <w:color w:val="215868" w:themeColor="accent5" w:themeShade="80"/>
          <w:szCs w:val="21"/>
        </w:rPr>
        <w:t>ご注意ください</w:t>
      </w:r>
      <w:r w:rsidR="006A0848">
        <w:rPr>
          <w:rFonts w:asciiTheme="majorEastAsia" w:eastAsiaTheme="majorEastAsia" w:hAnsiTheme="majorEastAsia" w:hint="eastAsia"/>
          <w:color w:val="215868" w:themeColor="accent5" w:themeShade="80"/>
          <w:szCs w:val="21"/>
        </w:rPr>
        <w:t>．</w:t>
      </w:r>
    </w:p>
    <w:p w:rsidR="00DE7999" w:rsidRDefault="00DE7999">
      <w:pPr>
        <w:spacing w:line="340" w:lineRule="exact"/>
        <w:ind w:left="210" w:hangingChars="100" w:hanging="210"/>
        <w:jc w:val="left"/>
        <w:rPr>
          <w:rFonts w:asciiTheme="majorEastAsia" w:eastAsiaTheme="majorEastAsia" w:hAnsiTheme="majorEastAsia"/>
          <w:color w:val="215868" w:themeColor="accent5" w:themeShade="80"/>
          <w:szCs w:val="21"/>
        </w:rPr>
      </w:pPr>
    </w:p>
    <w:p w:rsidR="00F923CA" w:rsidRDefault="00F923CA">
      <w:pPr>
        <w:spacing w:line="340" w:lineRule="exact"/>
        <w:ind w:left="210" w:hangingChars="100" w:hanging="210"/>
        <w:jc w:val="left"/>
        <w:rPr>
          <w:rFonts w:asciiTheme="majorEastAsia" w:eastAsiaTheme="majorEastAsia" w:hAnsiTheme="majorEastAsia"/>
          <w:color w:val="215868" w:themeColor="accent5" w:themeShade="80"/>
          <w:szCs w:val="21"/>
        </w:rPr>
      </w:pPr>
    </w:p>
    <w:p w:rsidR="007B2506" w:rsidRPr="00FA7141" w:rsidRDefault="0097386D" w:rsidP="007B2506">
      <w:pPr>
        <w:spacing w:line="300" w:lineRule="exact"/>
        <w:jc w:val="left"/>
        <w:rPr>
          <w:rFonts w:ascii="メイリオ" w:eastAsia="メイリオ" w:hAnsi="メイリオ" w:cs="メイリオ"/>
          <w:color w:val="000000" w:themeColor="text1"/>
          <w:sz w:val="24"/>
          <w:szCs w:val="24"/>
        </w:rPr>
      </w:pPr>
      <w:r>
        <w:rPr>
          <w:rFonts w:ascii="メイリオ" w:eastAsia="メイリオ" w:hAnsi="メイリオ" w:cs="メイリオ" w:hint="eastAsia"/>
          <w:b/>
          <w:sz w:val="32"/>
          <w:szCs w:val="32"/>
        </w:rPr>
        <w:t>５</w:t>
      </w:r>
      <w:r w:rsidR="00483B86" w:rsidRPr="00697F6F">
        <w:rPr>
          <w:rFonts w:ascii="メイリオ" w:eastAsia="メイリオ" w:hAnsi="メイリオ" w:cs="メイリオ" w:hint="eastAsia"/>
          <w:b/>
          <w:sz w:val="32"/>
          <w:szCs w:val="32"/>
        </w:rPr>
        <w:t>．</w:t>
      </w:r>
      <w:r w:rsidR="0022239D">
        <w:rPr>
          <w:rFonts w:ascii="メイリオ" w:eastAsia="メイリオ" w:hAnsi="メイリオ" w:cs="メイリオ" w:hint="eastAsia"/>
          <w:b/>
          <w:sz w:val="28"/>
          <w:szCs w:val="28"/>
        </w:rPr>
        <w:t>新潟</w:t>
      </w:r>
      <w:r w:rsidR="00FA7141" w:rsidRPr="00FA7141">
        <w:rPr>
          <w:rFonts w:ascii="メイリオ" w:eastAsia="メイリオ" w:hAnsi="メイリオ" w:cs="メイリオ" w:hint="eastAsia"/>
          <w:b/>
          <w:sz w:val="28"/>
          <w:szCs w:val="28"/>
        </w:rPr>
        <w:t xml:space="preserve">県士会　</w:t>
      </w:r>
      <w:r w:rsidR="0022239D">
        <w:rPr>
          <w:rFonts w:ascii="メイリオ" w:eastAsia="メイリオ" w:hAnsi="メイリオ" w:cs="メイリオ" w:hint="eastAsia"/>
          <w:b/>
          <w:sz w:val="28"/>
          <w:szCs w:val="28"/>
        </w:rPr>
        <w:t>MTDLPコラム</w:t>
      </w:r>
      <w:r w:rsidR="0022239D">
        <w:rPr>
          <w:rFonts w:hint="eastAsia"/>
        </w:rPr>
        <w:t xml:space="preserve">　　</w:t>
      </w:r>
      <w:r>
        <w:rPr>
          <w:rFonts w:ascii="ＭＳ ゴシック" w:eastAsia="ＭＳ ゴシック" w:hAnsi="ＭＳ ゴシック" w:hint="eastAsia"/>
          <w:sz w:val="24"/>
          <w:szCs w:val="24"/>
        </w:rPr>
        <w:t>生活行為</w:t>
      </w:r>
      <w:r w:rsidR="00C2220E">
        <w:rPr>
          <w:rFonts w:ascii="ＭＳ ゴシック" w:eastAsia="ＭＳ ゴシック" w:hAnsi="ＭＳ ゴシック" w:hint="eastAsia"/>
          <w:sz w:val="24"/>
          <w:szCs w:val="24"/>
        </w:rPr>
        <w:t>向上マネジメント指導者</w:t>
      </w:r>
      <w:r w:rsidR="00C02CE2" w:rsidRPr="00691C53">
        <w:rPr>
          <w:rFonts w:ascii="メイリオ" w:eastAsia="メイリオ" w:hAnsi="メイリオ" w:cs="メイリオ" w:hint="eastAsia"/>
          <w:color w:val="000000" w:themeColor="text1"/>
          <w:sz w:val="24"/>
          <w:szCs w:val="24"/>
        </w:rPr>
        <w:t xml:space="preserve">　</w:t>
      </w:r>
      <w:r w:rsidR="0022239D">
        <w:rPr>
          <w:rFonts w:ascii="メイリオ" w:eastAsia="メイリオ" w:hAnsi="メイリオ" w:cs="メイリオ" w:hint="eastAsia"/>
          <w:color w:val="000000" w:themeColor="text1"/>
          <w:sz w:val="24"/>
          <w:szCs w:val="24"/>
        </w:rPr>
        <w:t>小山智彦</w:t>
      </w:r>
    </w:p>
    <w:p w:rsidR="007B2506" w:rsidRPr="0067190A" w:rsidRDefault="00C75F39" w:rsidP="007B2506">
      <w:pPr>
        <w:spacing w:line="300" w:lineRule="exact"/>
        <w:jc w:val="left"/>
        <w:rPr>
          <w:rFonts w:ascii="ＭＳ ゴシック" w:eastAsia="ＭＳ ゴシック" w:hAnsi="ＭＳ ゴシック"/>
          <w:b/>
          <w:sz w:val="24"/>
          <w:szCs w:val="24"/>
        </w:rPr>
      </w:pPr>
      <w:r>
        <w:rPr>
          <w:rFonts w:ascii="ＭＳ Ｐゴシック" w:eastAsia="ＭＳ Ｐゴシック" w:hAnsi="ＭＳ Ｐゴシック" w:cs="ＭＳ Ｐゴシック"/>
          <w:noProof/>
          <w:kern w:val="0"/>
          <w:szCs w:val="20"/>
        </w:rPr>
        <mc:AlternateContent>
          <mc:Choice Requires="wps">
            <w:drawing>
              <wp:anchor distT="4294967291" distB="4294967291" distL="114300" distR="114300" simplePos="0" relativeHeight="251677184" behindDoc="0" locked="0" layoutInCell="1" allowOverlap="1" wp14:anchorId="0B48B638" wp14:editId="7F833524">
                <wp:simplePos x="0" y="0"/>
                <wp:positionH relativeFrom="column">
                  <wp:posOffset>-113665</wp:posOffset>
                </wp:positionH>
                <wp:positionV relativeFrom="paragraph">
                  <wp:posOffset>88264</wp:posOffset>
                </wp:positionV>
                <wp:extent cx="6334125" cy="0"/>
                <wp:effectExtent l="0" t="0" r="9525" b="190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2C061E" id="AutoShape 16" o:spid="_x0000_s1026" type="#_x0000_t32" style="position:absolute;left:0;text-align:left;margin-left:-8.95pt;margin-top:6.95pt;width:498.75pt;height:0;z-index:251677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" strokecolor="#953735"/>
            </w:pict>
          </mc:Fallback>
        </mc:AlternateContent>
      </w:r>
    </w:p>
    <w:p w:rsidR="007B2506" w:rsidRDefault="007B2506" w:rsidP="007B2506">
      <w:pPr>
        <w:jc w:val="left"/>
        <w:rPr>
          <w:rFonts w:ascii="ＭＳ ゴシック" w:eastAsia="ＭＳ ゴシック" w:hAnsi="ＭＳ ゴシック"/>
          <w:sz w:val="20"/>
          <w:szCs w:val="20"/>
        </w:rPr>
        <w:sectPr w:rsidR="007B2506" w:rsidSect="007B2506">
          <w:type w:val="continuous"/>
          <w:pgSz w:w="11906" w:h="16838" w:code="9"/>
          <w:pgMar w:top="1134" w:right="1134" w:bottom="1134" w:left="1134" w:header="851" w:footer="992" w:gutter="0"/>
          <w:cols w:space="425"/>
          <w:docGrid w:type="linesAndChars" w:linePitch="310"/>
        </w:sectPr>
      </w:pPr>
    </w:p>
    <w:p w:rsidR="0022239D" w:rsidRPr="00555AC0" w:rsidRDefault="008A095B" w:rsidP="0022239D">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22239D" w:rsidRPr="00555AC0">
        <w:rPr>
          <w:rFonts w:ascii="ＭＳ ゴシック" w:eastAsia="ＭＳ ゴシック" w:hAnsi="ＭＳ ゴシック" w:hint="eastAsia"/>
          <w:szCs w:val="21"/>
        </w:rPr>
        <w:t>作業療法ってなんだろう･･･」</w:t>
      </w:r>
    </w:p>
    <w:p w:rsidR="0022239D" w:rsidRPr="00555AC0" w:rsidRDefault="0022239D" w:rsidP="008A095B">
      <w:pPr>
        <w:ind w:firstLineChars="100" w:firstLine="210"/>
        <w:jc w:val="left"/>
        <w:rPr>
          <w:rFonts w:ascii="ＭＳ ゴシック" w:eastAsia="ＭＳ ゴシック" w:hAnsi="ＭＳ ゴシック"/>
          <w:szCs w:val="21"/>
        </w:rPr>
      </w:pPr>
      <w:r w:rsidRPr="00555AC0">
        <w:rPr>
          <w:rFonts w:ascii="ＭＳ ゴシック" w:eastAsia="ＭＳ ゴシック" w:hAnsi="ＭＳ ゴシック" w:hint="eastAsia"/>
          <w:szCs w:val="21"/>
        </w:rPr>
        <w:t>６年前</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今の職場（老健）で働き始めた頃</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作業療法士でありながらいつも作業療法のことで悩んでいた時がありました</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恥ずかしながら</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単純に作業療法士が作業療法のことを理解していないわけなので</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実践できるはずもなく</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また他職種に分かりやすく伝えることもできませんでした</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そんな私にとって</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県士会の活動を通じてMTDLPを学び実践できたこと</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そして多くの先生方から作業療法のすばらしさを教えて頂いたことは</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私の作業療法士としての人生を大きく変える忘れられない経験になりました</w:t>
      </w:r>
      <w:r w:rsidR="00F04DD9">
        <w:rPr>
          <w:rFonts w:ascii="ＭＳ ゴシック" w:eastAsia="ＭＳ ゴシック" w:hAnsi="ＭＳ ゴシック" w:hint="eastAsia"/>
          <w:szCs w:val="21"/>
        </w:rPr>
        <w:t>．</w:t>
      </w:r>
    </w:p>
    <w:p w:rsidR="0022239D" w:rsidRPr="00555AC0" w:rsidRDefault="0022239D" w:rsidP="0022239D">
      <w:pPr>
        <w:jc w:val="left"/>
        <w:rPr>
          <w:rFonts w:ascii="ＭＳ ゴシック" w:eastAsia="ＭＳ ゴシック" w:hAnsi="ＭＳ ゴシック"/>
          <w:szCs w:val="21"/>
        </w:rPr>
      </w:pPr>
      <w:r w:rsidRPr="00555AC0">
        <w:rPr>
          <w:rFonts w:ascii="ＭＳ ゴシック" w:eastAsia="ＭＳ ゴシック" w:hAnsi="ＭＳ ゴシック" w:hint="eastAsia"/>
          <w:szCs w:val="21"/>
        </w:rPr>
        <w:t>MTDLPを現場で活用していくと</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クライエントの人生や大切にしている様々な思いを背景に</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その人固有の生活行為の目標が</w:t>
      </w:r>
      <w:r w:rsidR="008A095B">
        <w:rPr>
          <w:rFonts w:ascii="ＭＳ ゴシック" w:eastAsia="ＭＳ ゴシック" w:hAnsi="ＭＳ ゴシック" w:hint="eastAsia"/>
          <w:szCs w:val="21"/>
        </w:rPr>
        <w:t>挙げられる</w:t>
      </w:r>
      <w:r w:rsidRPr="00555AC0">
        <w:rPr>
          <w:rFonts w:ascii="ＭＳ ゴシック" w:eastAsia="ＭＳ ゴシック" w:hAnsi="ＭＳ ゴシック" w:hint="eastAsia"/>
          <w:szCs w:val="21"/>
        </w:rPr>
        <w:t>ようになります</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「またオラが作ったうんまいナスを息子に食べさせてあげたい」「皿洗いをして困っている職員を助けてあげたい</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それが江戸っ子ってもんだ」「天童よしみの珍島物語が歌いたい</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lastRenderedPageBreak/>
        <w:t>天童よしみの様に</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辛いことがあっても明るく元気に生きていきたい」･･･</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「もう何もできない」と人生を諦めていたクライエントでさえも</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心の奥にある大切な思いを語ってくれるようになりました</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そしてこれらのクライエントの思いや</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生活行為の実現に向けた作業療法の過程をMTDLPのシートを活用しながら他職種と共有し</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また連携しながら作業療法を実践することができました</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その結果</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作業療法をわかりやすく伝えることができ</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また他職種とも一緒にクライエントの思いを汲んだ支援を行う「喜び」や「感動」を共有できるようになり</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支援チーム全体の士気の向上にも繋がったと感じています</w:t>
      </w:r>
      <w:r w:rsidR="00F04DD9">
        <w:rPr>
          <w:rFonts w:ascii="ＭＳ ゴシック" w:eastAsia="ＭＳ ゴシック" w:hAnsi="ＭＳ ゴシック" w:hint="eastAsia"/>
          <w:szCs w:val="21"/>
        </w:rPr>
        <w:t>．</w:t>
      </w:r>
    </w:p>
    <w:p w:rsidR="007B2506" w:rsidRPr="00555AC0" w:rsidRDefault="0022239D" w:rsidP="008A095B">
      <w:pPr>
        <w:ind w:firstLineChars="100" w:firstLine="210"/>
        <w:jc w:val="left"/>
        <w:rPr>
          <w:rFonts w:ascii="ＭＳ ゴシック" w:eastAsia="ＭＳ ゴシック" w:hAnsi="ＭＳ ゴシック"/>
          <w:szCs w:val="21"/>
        </w:rPr>
      </w:pPr>
      <w:r w:rsidRPr="00555AC0">
        <w:rPr>
          <w:rFonts w:ascii="ＭＳ ゴシック" w:eastAsia="ＭＳ ゴシック" w:hAnsi="ＭＳ ゴシック" w:hint="eastAsia"/>
          <w:szCs w:val="21"/>
        </w:rPr>
        <w:t>今では新潟県でも着実にMTDLPの普及が進みつつあり</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職場でも後輩達がMTDLPを活用する場面が増えてきています</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６年前の私のように「作業療法ってなんだろう」と悩んでいる後輩達も</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その答えに近づいているように感じてい</w:t>
      </w:r>
      <w:r w:rsidRPr="00555AC0">
        <w:rPr>
          <w:rFonts w:ascii="ＭＳ ゴシック" w:eastAsia="ＭＳ ゴシック" w:hAnsi="ＭＳ ゴシック" w:hint="eastAsia"/>
          <w:szCs w:val="21"/>
        </w:rPr>
        <w:lastRenderedPageBreak/>
        <w:t>ます</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まだまだ未熟ですが</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私を育てて下さった先生方のように</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私もMTDLPを通して後輩達に作業療法の素晴らしさ</w:t>
      </w:r>
      <w:r w:rsidR="00F04DD9">
        <w:rPr>
          <w:rFonts w:ascii="ＭＳ ゴシック" w:eastAsia="ＭＳ ゴシック" w:hAnsi="ＭＳ ゴシック" w:hint="eastAsia"/>
          <w:szCs w:val="21"/>
        </w:rPr>
        <w:t>，</w:t>
      </w:r>
      <w:r w:rsidRPr="00555AC0">
        <w:rPr>
          <w:rFonts w:ascii="ＭＳ ゴシック" w:eastAsia="ＭＳ ゴシック" w:hAnsi="ＭＳ ゴシック" w:hint="eastAsia"/>
          <w:szCs w:val="21"/>
        </w:rPr>
        <w:t>そしてその感動を伝</w:t>
      </w:r>
      <w:r w:rsidRPr="00555AC0">
        <w:rPr>
          <w:rFonts w:ascii="ＭＳ ゴシック" w:eastAsia="ＭＳ ゴシック" w:hAnsi="ＭＳ ゴシック" w:hint="eastAsia"/>
          <w:szCs w:val="21"/>
        </w:rPr>
        <w:lastRenderedPageBreak/>
        <w:t>えることができる作業療法士を目指して</w:t>
      </w:r>
      <w:r w:rsidR="008A095B">
        <w:rPr>
          <w:rFonts w:ascii="ＭＳ ゴシック" w:eastAsia="ＭＳ ゴシック" w:hAnsi="ＭＳ ゴシック" w:hint="eastAsia"/>
          <w:szCs w:val="21"/>
        </w:rPr>
        <w:t>い</w:t>
      </w:r>
      <w:r w:rsidRPr="00555AC0">
        <w:rPr>
          <w:rFonts w:ascii="ＭＳ ゴシック" w:eastAsia="ＭＳ ゴシック" w:hAnsi="ＭＳ ゴシック" w:hint="eastAsia"/>
          <w:szCs w:val="21"/>
        </w:rPr>
        <w:t>きたいと思っています</w:t>
      </w:r>
      <w:r w:rsidR="00F04DD9">
        <w:rPr>
          <w:rFonts w:ascii="ＭＳ ゴシック" w:eastAsia="ＭＳ ゴシック" w:hAnsi="ＭＳ ゴシック" w:hint="eastAsia"/>
          <w:szCs w:val="21"/>
        </w:rPr>
        <w:t>．</w:t>
      </w:r>
    </w:p>
    <w:p w:rsidR="007B2506" w:rsidRDefault="007B2506" w:rsidP="007B2506">
      <w:pPr>
        <w:jc w:val="left"/>
        <w:rPr>
          <w:rFonts w:ascii="ＭＳ ゴシック" w:eastAsia="ＭＳ ゴシック" w:hAnsi="ＭＳ ゴシック"/>
          <w:sz w:val="20"/>
          <w:szCs w:val="20"/>
        </w:rPr>
        <w:sectPr w:rsidR="007B2506" w:rsidSect="007B2506">
          <w:type w:val="continuous"/>
          <w:pgSz w:w="11906" w:h="16838" w:code="9"/>
          <w:pgMar w:top="1134" w:right="1134" w:bottom="1134" w:left="1134" w:header="851" w:footer="992" w:gutter="0"/>
          <w:cols w:num="2" w:space="425"/>
          <w:docGrid w:type="linesAndChars" w:linePitch="310"/>
        </w:sectPr>
      </w:pPr>
    </w:p>
    <w:p w:rsidR="0055142F" w:rsidRDefault="0055142F" w:rsidP="0055142F">
      <w:pPr>
        <w:spacing w:line="300" w:lineRule="exact"/>
        <w:jc w:val="right"/>
        <w:rPr>
          <w:rFonts w:ascii="ＭＳ ゴシック" w:eastAsia="ＭＳ ゴシック" w:hAnsi="ＭＳ ゴシック"/>
          <w:color w:val="215868" w:themeColor="accent5" w:themeShade="80"/>
          <w:sz w:val="20"/>
          <w:szCs w:val="20"/>
        </w:rPr>
      </w:pPr>
    </w:p>
    <w:p w:rsidR="00B9455A" w:rsidRPr="0055142F" w:rsidRDefault="00B9455A" w:rsidP="0055142F">
      <w:pPr>
        <w:spacing w:line="300" w:lineRule="exact"/>
        <w:jc w:val="right"/>
        <w:rPr>
          <w:rFonts w:ascii="ＭＳ ゴシック" w:eastAsia="ＭＳ ゴシック" w:hAnsi="ＭＳ ゴシック"/>
          <w:color w:val="215868" w:themeColor="accent5" w:themeShade="80"/>
          <w:sz w:val="20"/>
          <w:szCs w:val="20"/>
        </w:rPr>
      </w:pPr>
    </w:p>
    <w:p w:rsidR="00691C53" w:rsidRPr="00B929EC" w:rsidRDefault="0097386D" w:rsidP="00691C53">
      <w:pPr>
        <w:pStyle w:val="af2"/>
        <w:rPr>
          <w:rFonts w:ascii="メイリオ" w:eastAsia="メイリオ" w:hAnsi="メイリオ" w:cs="メイリオ"/>
          <w:b/>
          <w:sz w:val="26"/>
          <w:szCs w:val="26"/>
        </w:rPr>
      </w:pPr>
      <w:r w:rsidRPr="00B929EC">
        <w:rPr>
          <w:rFonts w:ascii="メイリオ" w:eastAsia="メイリオ" w:hAnsi="メイリオ" w:cs="メイリオ" w:hint="eastAsia"/>
          <w:b/>
          <w:sz w:val="26"/>
          <w:szCs w:val="26"/>
        </w:rPr>
        <w:t>６</w:t>
      </w:r>
      <w:r w:rsidR="00D7593A" w:rsidRPr="00B929EC">
        <w:rPr>
          <w:rFonts w:ascii="メイリオ" w:eastAsia="メイリオ" w:hAnsi="メイリオ" w:cs="メイリオ" w:hint="eastAsia"/>
          <w:b/>
          <w:sz w:val="26"/>
          <w:szCs w:val="26"/>
        </w:rPr>
        <w:t>．</w:t>
      </w:r>
      <w:r w:rsidR="00732BCB" w:rsidRPr="00732BCB">
        <w:rPr>
          <w:rFonts w:ascii="メイリオ" w:eastAsia="メイリオ" w:hAnsi="メイリオ" w:cs="メイリオ" w:hint="eastAsia"/>
          <w:b/>
          <w:sz w:val="26"/>
          <w:szCs w:val="26"/>
        </w:rPr>
        <w:t>第2回中国ブロック合同研修会（事例検討会）報告</w:t>
      </w:r>
    </w:p>
    <w:p w:rsidR="00D7593A" w:rsidRDefault="00D7593A" w:rsidP="0097386D">
      <w:pPr>
        <w:pStyle w:val="af2"/>
        <w:jc w:val="right"/>
        <w:rPr>
          <w:rFonts w:ascii="Century" w:eastAsia="ＭＳ 明朝" w:hAnsi="Century" w:cs="Times New Roman"/>
          <w:sz w:val="20"/>
          <w:szCs w:val="20"/>
        </w:rPr>
        <w:sectPr w:rsidR="00D7593A" w:rsidSect="00630A17">
          <w:type w:val="continuous"/>
          <w:pgSz w:w="11906" w:h="16838" w:code="9"/>
          <w:pgMar w:top="1134" w:right="1134" w:bottom="1134" w:left="1134" w:header="851" w:footer="992" w:gutter="0"/>
          <w:cols w:space="425"/>
          <w:docGrid w:type="linesAndChars" w:linePitch="310"/>
        </w:sectPr>
      </w:pPr>
    </w:p>
    <w:p w:rsidR="00B929EC" w:rsidRPr="000740A7" w:rsidRDefault="00732BCB" w:rsidP="00732BCB">
      <w:pPr>
        <w:ind w:firstLineChars="100" w:firstLine="240"/>
        <w:jc w:val="right"/>
        <w:rPr>
          <w:rFonts w:ascii="メイリオ" w:eastAsia="メイリオ" w:hAnsi="メイリオ" w:cs="メイリオ"/>
          <w:sz w:val="24"/>
          <w:szCs w:val="24"/>
        </w:rPr>
      </w:pPr>
      <w:r w:rsidRPr="00732BCB">
        <w:rPr>
          <w:rFonts w:ascii="メイリオ" w:eastAsia="メイリオ" w:hAnsi="メイリオ" w:cs="メイリオ" w:hint="eastAsia"/>
          <w:sz w:val="24"/>
          <w:szCs w:val="24"/>
        </w:rPr>
        <w:lastRenderedPageBreak/>
        <w:t xml:space="preserve">岡山県MTDLP推進委員　渡辺展江　</w:t>
      </w:r>
    </w:p>
    <w:p w:rsidR="00B929EC" w:rsidRDefault="006A0848" w:rsidP="006A0848">
      <w:pPr>
        <w:ind w:firstLineChars="100" w:firstLine="210"/>
      </w:pPr>
      <w:r w:rsidRPr="006A0848">
        <w:t xml:space="preserve"> </w:t>
      </w:r>
      <w:r w:rsidR="00B929EC" w:rsidRPr="00B929EC">
        <w:rPr>
          <w:rFonts w:ascii="メイリオ" w:eastAsia="メイリオ" w:hAnsi="メイリオ" w:cs="メイリオ"/>
          <w:b/>
          <w:noProof/>
          <w:kern w:val="0"/>
          <w:sz w:val="26"/>
          <w:szCs w:val="26"/>
        </w:rPr>
        <mc:AlternateContent>
          <mc:Choice Requires="wps">
            <w:drawing>
              <wp:anchor distT="4294967291" distB="4294967291" distL="114300" distR="114300" simplePos="0" relativeHeight="251689472" behindDoc="0" locked="0" layoutInCell="1" allowOverlap="1" wp14:anchorId="6EC054E7" wp14:editId="638601F9">
                <wp:simplePos x="0" y="0"/>
                <wp:positionH relativeFrom="column">
                  <wp:posOffset>-125095</wp:posOffset>
                </wp:positionH>
                <wp:positionV relativeFrom="paragraph">
                  <wp:posOffset>55880</wp:posOffset>
                </wp:positionV>
                <wp:extent cx="6334125" cy="0"/>
                <wp:effectExtent l="0" t="0" r="952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D50DA" id="AutoShape 16" o:spid="_x0000_s1026" type="#_x0000_t32" style="position:absolute;left:0;text-align:left;margin-left:-9.85pt;margin-top:4.4pt;width:498.75pt;height:0;z-index:251689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ogOAIAAHI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" strokecolor="#953735"/>
            </w:pict>
          </mc:Fallback>
        </mc:AlternateContent>
      </w:r>
    </w:p>
    <w:p w:rsidR="000740A7" w:rsidRDefault="000740A7" w:rsidP="00B929EC">
      <w:pPr>
        <w:ind w:firstLineChars="100" w:firstLine="210"/>
        <w:sectPr w:rsidR="000740A7" w:rsidSect="00630A17">
          <w:type w:val="continuous"/>
          <w:pgSz w:w="11906" w:h="16838" w:code="9"/>
          <w:pgMar w:top="1134" w:right="1134" w:bottom="1134" w:left="1134" w:header="851" w:footer="992" w:gutter="0"/>
          <w:cols w:space="425"/>
          <w:docGrid w:type="linesAndChars" w:linePitch="310"/>
        </w:sectPr>
      </w:pPr>
    </w:p>
    <w:p w:rsidR="00732BCB" w:rsidRPr="00555AC0" w:rsidRDefault="00732BCB" w:rsidP="00732BCB">
      <w:pPr>
        <w:rPr>
          <w:rFonts w:ascii="ＭＳ Ｐゴシック" w:eastAsia="ＭＳ Ｐゴシック" w:hAnsi="ＭＳ Ｐゴシック"/>
          <w:szCs w:val="21"/>
        </w:rPr>
      </w:pPr>
      <w:r>
        <w:rPr>
          <w:rFonts w:hint="eastAsia"/>
          <w:sz w:val="28"/>
          <w:szCs w:val="28"/>
        </w:rPr>
        <w:lastRenderedPageBreak/>
        <w:t xml:space="preserve">　</w:t>
      </w:r>
      <w:r w:rsidRPr="00555AC0">
        <w:rPr>
          <w:rFonts w:ascii="ＭＳ Ｐゴシック" w:eastAsia="ＭＳ Ｐゴシック" w:hAnsi="ＭＳ Ｐゴシック" w:hint="eastAsia"/>
          <w:szCs w:val="21"/>
        </w:rPr>
        <w:t>中国ブロック（岡山・広島・山口・島根・鳥取県）では昨年度</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広島県（広島県士会主催，参加者164名）で概論と演習（2日間）を行い</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今年度は9月13日（日）に岡山県（岡山県主催）の川崎リハビリテーション学院で事例検討会を開催しました</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この研修会は</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各士会からの負担金として3万円</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参加者の会費を2千円で運営いたしました</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内容は</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10時から15時まで事例検討会（1事例45分間×5事例を10グループ）</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15時から15時45分まで事例登録の手引きの説明</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その後16時までをまとめとしました</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ファシリテーターは各県の推進委員とMTDLP指導者を各1名ずつの併せて10名です</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岡山県の推進委員が司会と運営を担当しました</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参加は</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発表者48名</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聴講者28名（岡山</w:t>
      </w:r>
      <w:r w:rsidRPr="00555AC0">
        <w:rPr>
          <w:rFonts w:ascii="ＭＳ Ｐゴシック" w:eastAsia="ＭＳ Ｐゴシック" w:hAnsi="ＭＳ Ｐゴシック" w:hint="eastAsia"/>
          <w:szCs w:val="21"/>
        </w:rPr>
        <w:lastRenderedPageBreak/>
        <w:t>県発表者40名・聴講者25名</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広島県2名・1名</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山口県4名・2名</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島根県2名・0名</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鳥取いずれも0名）でした</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他県はすでに事例検討会を実施しているためか</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岡山県以外の参加者が少なく</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岡山県まで来ていただいた各士会の推進委員・指導者には申し訳ない気持ちでした</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しかし</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会場は発表者の熱気にあふれ</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一つの県での開催に比べ多様な分野の発表やファシリテーターの意見が聞けて大変勉強になったとの感想をいただきました</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また</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推進委員同士が相談する機会や</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互いの刺激にもなるためブロック開催の意義は大きいと考えています</w:t>
      </w:r>
      <w:r w:rsidR="00F04DD9">
        <w:rPr>
          <w:rFonts w:ascii="ＭＳ Ｐゴシック" w:eastAsia="ＭＳ Ｐゴシック" w:hAnsi="ＭＳ Ｐゴシック" w:hint="eastAsia"/>
          <w:szCs w:val="21"/>
        </w:rPr>
        <w:t>．</w:t>
      </w:r>
      <w:r w:rsidRPr="00555AC0">
        <w:rPr>
          <w:rFonts w:ascii="ＭＳ Ｐゴシック" w:eastAsia="ＭＳ Ｐゴシック" w:hAnsi="ＭＳ Ｐゴシック" w:hint="eastAsia"/>
          <w:szCs w:val="21"/>
        </w:rPr>
        <w:t>来年度もすでに鳥取県主催での指導者研修を企画しています</w:t>
      </w:r>
      <w:r w:rsidR="00F04DD9">
        <w:rPr>
          <w:rFonts w:ascii="ＭＳ Ｐゴシック" w:eastAsia="ＭＳ Ｐゴシック" w:hAnsi="ＭＳ Ｐゴシック" w:hint="eastAsia"/>
          <w:szCs w:val="21"/>
        </w:rPr>
        <w:t>．</w:t>
      </w:r>
    </w:p>
    <w:p w:rsidR="000740A7" w:rsidRPr="00732BCB" w:rsidRDefault="000740A7" w:rsidP="0055142F">
      <w:pPr>
        <w:spacing w:line="300" w:lineRule="exact"/>
        <w:jc w:val="right"/>
        <w:rPr>
          <w:rFonts w:ascii="ＭＳ ゴシック" w:eastAsia="ＭＳ ゴシック" w:hAnsi="ＭＳ ゴシック"/>
          <w:color w:val="215868" w:themeColor="accent5" w:themeShade="80"/>
          <w:sz w:val="20"/>
          <w:szCs w:val="20"/>
        </w:rPr>
        <w:sectPr w:rsidR="000740A7" w:rsidRPr="00732BCB" w:rsidSect="000740A7">
          <w:type w:val="continuous"/>
          <w:pgSz w:w="11906" w:h="16838" w:code="9"/>
          <w:pgMar w:top="1134" w:right="1134" w:bottom="1134" w:left="1134" w:header="851" w:footer="992" w:gutter="0"/>
          <w:cols w:num="2" w:space="425"/>
          <w:docGrid w:type="linesAndChars" w:linePitch="310"/>
        </w:sectPr>
      </w:pPr>
    </w:p>
    <w:p w:rsidR="00D7593A" w:rsidRDefault="00732BCB" w:rsidP="0055142F">
      <w:pPr>
        <w:spacing w:line="300" w:lineRule="exact"/>
        <w:jc w:val="right"/>
        <w:rPr>
          <w:rFonts w:ascii="ＭＳ ゴシック" w:eastAsia="ＭＳ ゴシック" w:hAnsi="ＭＳ ゴシック"/>
          <w:color w:val="215868" w:themeColor="accent5" w:themeShade="80"/>
          <w:sz w:val="20"/>
          <w:szCs w:val="20"/>
        </w:rPr>
      </w:pPr>
      <w:r>
        <w:rPr>
          <w:rFonts w:ascii="ＭＳ ゴシック" w:eastAsia="ＭＳ ゴシック" w:hAnsi="ＭＳ ゴシック"/>
          <w:noProof/>
          <w:color w:val="215868" w:themeColor="accent5" w:themeShade="80"/>
          <w:sz w:val="20"/>
          <w:szCs w:val="20"/>
        </w:rPr>
        <w:lastRenderedPageBreak/>
        <w:drawing>
          <wp:anchor distT="0" distB="0" distL="114300" distR="114300" simplePos="0" relativeHeight="251703808" behindDoc="0" locked="0" layoutInCell="1" allowOverlap="1" wp14:anchorId="20B84EE5" wp14:editId="59B76634">
            <wp:simplePos x="0" y="0"/>
            <wp:positionH relativeFrom="column">
              <wp:posOffset>3175</wp:posOffset>
            </wp:positionH>
            <wp:positionV relativeFrom="paragraph">
              <wp:posOffset>285750</wp:posOffset>
            </wp:positionV>
            <wp:extent cx="2664460" cy="1999615"/>
            <wp:effectExtent l="0" t="0" r="2540" b="63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4460" cy="199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93A" w:rsidRDefault="0010458A" w:rsidP="0055142F">
      <w:pPr>
        <w:spacing w:line="300" w:lineRule="exact"/>
        <w:jc w:val="right"/>
        <w:rPr>
          <w:rFonts w:ascii="ＭＳ ゴシック" w:eastAsia="ＭＳ ゴシック" w:hAnsi="ＭＳ ゴシック"/>
          <w:color w:val="215868" w:themeColor="accent5" w:themeShade="80"/>
          <w:sz w:val="20"/>
          <w:szCs w:val="20"/>
        </w:rPr>
      </w:pPr>
      <w:r>
        <w:rPr>
          <w:rFonts w:ascii="ＭＳ ゴシック" w:eastAsia="ＭＳ ゴシック" w:hAnsi="ＭＳ ゴシック"/>
          <w:noProof/>
          <w:color w:val="215868" w:themeColor="accent5" w:themeShade="80"/>
          <w:sz w:val="20"/>
          <w:szCs w:val="20"/>
        </w:rPr>
        <w:drawing>
          <wp:anchor distT="0" distB="0" distL="114300" distR="114300" simplePos="0" relativeHeight="251704832" behindDoc="0" locked="0" layoutInCell="1" allowOverlap="1" wp14:anchorId="1A6A679B" wp14:editId="7F156239">
            <wp:simplePos x="0" y="0"/>
            <wp:positionH relativeFrom="column">
              <wp:posOffset>360045</wp:posOffset>
            </wp:positionH>
            <wp:positionV relativeFrom="paragraph">
              <wp:posOffset>38100</wp:posOffset>
            </wp:positionV>
            <wp:extent cx="2566670" cy="2011680"/>
            <wp:effectExtent l="0" t="0" r="5080" b="762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67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93A" w:rsidRPr="0055142F" w:rsidRDefault="00D7593A" w:rsidP="00D7593A">
      <w:pPr>
        <w:spacing w:line="300" w:lineRule="exact"/>
        <w:jc w:val="left"/>
        <w:rPr>
          <w:rFonts w:ascii="ＭＳ ゴシック" w:eastAsia="ＭＳ ゴシック" w:hAnsi="ＭＳ ゴシック"/>
          <w:color w:val="215868" w:themeColor="accent5" w:themeShade="80"/>
          <w:sz w:val="20"/>
          <w:szCs w:val="20"/>
        </w:rPr>
      </w:pPr>
    </w:p>
    <w:p w:rsidR="0055142F" w:rsidRDefault="0055142F" w:rsidP="0055142F">
      <w:pPr>
        <w:spacing w:line="300" w:lineRule="exact"/>
        <w:jc w:val="left"/>
        <w:rPr>
          <w:rFonts w:ascii="ＭＳ ゴシック" w:eastAsia="ＭＳ ゴシック" w:hAnsi="ＭＳ ゴシック"/>
          <w:szCs w:val="21"/>
        </w:rPr>
        <w:sectPr w:rsidR="0055142F" w:rsidSect="00630A17">
          <w:type w:val="continuous"/>
          <w:pgSz w:w="11906" w:h="16838" w:code="9"/>
          <w:pgMar w:top="1134" w:right="1134" w:bottom="1134" w:left="1134" w:header="851" w:footer="992" w:gutter="0"/>
          <w:cols w:space="425"/>
          <w:docGrid w:type="linesAndChars" w:linePitch="310"/>
        </w:sectPr>
      </w:pPr>
    </w:p>
    <w:p w:rsidR="00732BCB" w:rsidRDefault="00F52B31" w:rsidP="008145C3">
      <w:pPr>
        <w:spacing w:line="300" w:lineRule="exact"/>
        <w:jc w:val="right"/>
        <w:rPr>
          <w:rFonts w:ascii="ＭＳ ゴシック" w:eastAsia="ＭＳ ゴシック" w:hAnsi="ＭＳ ゴシック"/>
          <w:color w:val="215868" w:themeColor="accent5" w:themeShade="80"/>
          <w:sz w:val="20"/>
          <w:szCs w:val="20"/>
        </w:rPr>
      </w:pPr>
      <w:r w:rsidRPr="00CB7670">
        <w:rPr>
          <w:rFonts w:ascii="ＭＳ ゴシック" w:eastAsia="ＭＳ ゴシック" w:hAnsi="ＭＳ ゴシック" w:hint="eastAsia"/>
          <w:color w:val="215868" w:themeColor="accent5" w:themeShade="80"/>
          <w:sz w:val="20"/>
          <w:szCs w:val="20"/>
        </w:rPr>
        <w:lastRenderedPageBreak/>
        <w:t xml:space="preserve">　</w:t>
      </w:r>
    </w:p>
    <w:p w:rsidR="00732BCB" w:rsidRDefault="00732BCB" w:rsidP="008145C3">
      <w:pPr>
        <w:spacing w:line="300" w:lineRule="exact"/>
        <w:jc w:val="right"/>
        <w:rPr>
          <w:rFonts w:ascii="ＭＳ ゴシック" w:eastAsia="ＭＳ ゴシック" w:hAnsi="ＭＳ ゴシック"/>
          <w:color w:val="215868" w:themeColor="accent5" w:themeShade="80"/>
          <w:sz w:val="20"/>
          <w:szCs w:val="20"/>
        </w:rPr>
      </w:pPr>
    </w:p>
    <w:p w:rsidR="00732BCB" w:rsidRDefault="00732BCB" w:rsidP="008145C3">
      <w:pPr>
        <w:spacing w:line="300" w:lineRule="exact"/>
        <w:jc w:val="right"/>
        <w:rPr>
          <w:rFonts w:ascii="ＭＳ ゴシック" w:eastAsia="ＭＳ ゴシック" w:hAnsi="ＭＳ ゴシック"/>
          <w:color w:val="215868" w:themeColor="accent5" w:themeShade="80"/>
          <w:sz w:val="20"/>
          <w:szCs w:val="20"/>
        </w:rPr>
      </w:pPr>
    </w:p>
    <w:p w:rsidR="00732BCB" w:rsidRDefault="00732BCB" w:rsidP="008145C3">
      <w:pPr>
        <w:spacing w:line="300" w:lineRule="exact"/>
        <w:jc w:val="right"/>
        <w:rPr>
          <w:rFonts w:ascii="ＭＳ ゴシック" w:eastAsia="ＭＳ ゴシック" w:hAnsi="ＭＳ ゴシック"/>
          <w:color w:val="215868" w:themeColor="accent5" w:themeShade="80"/>
          <w:sz w:val="20"/>
          <w:szCs w:val="20"/>
        </w:rPr>
      </w:pPr>
    </w:p>
    <w:p w:rsidR="00732BCB" w:rsidRDefault="00732BCB" w:rsidP="008145C3">
      <w:pPr>
        <w:spacing w:line="300" w:lineRule="exact"/>
        <w:jc w:val="right"/>
        <w:rPr>
          <w:rFonts w:ascii="ＭＳ ゴシック" w:eastAsia="ＭＳ ゴシック" w:hAnsi="ＭＳ ゴシック"/>
          <w:color w:val="215868" w:themeColor="accent5" w:themeShade="80"/>
          <w:sz w:val="20"/>
          <w:szCs w:val="20"/>
        </w:rPr>
      </w:pPr>
    </w:p>
    <w:p w:rsidR="00732BCB" w:rsidRDefault="00732BCB" w:rsidP="008145C3">
      <w:pPr>
        <w:spacing w:line="300" w:lineRule="exact"/>
        <w:jc w:val="right"/>
        <w:rPr>
          <w:rFonts w:ascii="ＭＳ ゴシック" w:eastAsia="ＭＳ ゴシック" w:hAnsi="ＭＳ ゴシック"/>
          <w:color w:val="215868" w:themeColor="accent5" w:themeShade="80"/>
          <w:sz w:val="20"/>
          <w:szCs w:val="20"/>
        </w:rPr>
      </w:pPr>
    </w:p>
    <w:p w:rsidR="00732BCB" w:rsidRDefault="00732BCB" w:rsidP="008145C3">
      <w:pPr>
        <w:spacing w:line="300" w:lineRule="exact"/>
        <w:jc w:val="right"/>
        <w:rPr>
          <w:rFonts w:ascii="ＭＳ ゴシック" w:eastAsia="ＭＳ ゴシック" w:hAnsi="ＭＳ ゴシック"/>
          <w:color w:val="215868" w:themeColor="accent5" w:themeShade="80"/>
          <w:sz w:val="20"/>
          <w:szCs w:val="20"/>
        </w:rPr>
      </w:pPr>
    </w:p>
    <w:p w:rsidR="0010458A" w:rsidRDefault="0010458A" w:rsidP="008145C3">
      <w:pPr>
        <w:spacing w:line="300" w:lineRule="exact"/>
        <w:jc w:val="right"/>
        <w:rPr>
          <w:rFonts w:ascii="ＭＳ ゴシック" w:eastAsia="ＭＳ ゴシック" w:hAnsi="ＭＳ ゴシック"/>
          <w:color w:val="215868" w:themeColor="accent5" w:themeShade="80"/>
          <w:sz w:val="20"/>
          <w:szCs w:val="20"/>
        </w:rPr>
      </w:pPr>
    </w:p>
    <w:p w:rsidR="0010458A" w:rsidRDefault="0010458A" w:rsidP="008145C3">
      <w:pPr>
        <w:spacing w:line="300" w:lineRule="exact"/>
        <w:jc w:val="right"/>
        <w:rPr>
          <w:rFonts w:ascii="ＭＳ ゴシック" w:eastAsia="ＭＳ ゴシック" w:hAnsi="ＭＳ ゴシック"/>
          <w:color w:val="215868" w:themeColor="accent5" w:themeShade="80"/>
          <w:sz w:val="20"/>
          <w:szCs w:val="20"/>
        </w:rPr>
      </w:pPr>
    </w:p>
    <w:p w:rsidR="008145C3" w:rsidRPr="00942990" w:rsidRDefault="00CB7670" w:rsidP="008145C3">
      <w:pPr>
        <w:spacing w:line="300" w:lineRule="exact"/>
        <w:jc w:val="right"/>
        <w:rPr>
          <w:rFonts w:ascii="Arial" w:hAnsi="Arial" w:cs="Arial"/>
          <w:color w:val="215868" w:themeColor="accent5" w:themeShade="80"/>
          <w:sz w:val="22"/>
        </w:rPr>
      </w:pPr>
      <w:r w:rsidRPr="00942990">
        <w:rPr>
          <w:rFonts w:ascii="メイリオ" w:eastAsia="メイリオ" w:hAnsi="メイリオ" w:hint="eastAsia"/>
          <w:color w:val="215868" w:themeColor="accent5" w:themeShade="80"/>
          <w:sz w:val="22"/>
        </w:rPr>
        <w:t>編集／生活行為向上マネジメント</w:t>
      </w:r>
      <w:r w:rsidR="00942990" w:rsidRPr="00942990">
        <w:rPr>
          <w:rFonts w:ascii="メイリオ" w:eastAsia="メイリオ" w:hAnsi="メイリオ" w:hint="eastAsia"/>
          <w:color w:val="215868" w:themeColor="accent5" w:themeShade="80"/>
          <w:sz w:val="20"/>
          <w:szCs w:val="20"/>
        </w:rPr>
        <w:t>連携推進</w:t>
      </w:r>
      <w:r w:rsidR="008145C3" w:rsidRPr="00942990">
        <w:rPr>
          <w:rFonts w:ascii="メイリオ" w:eastAsia="メイリオ" w:hAnsi="メイリオ" w:hint="eastAsia"/>
          <w:color w:val="215868" w:themeColor="accent5" w:themeShade="80"/>
          <w:sz w:val="22"/>
        </w:rPr>
        <w:t>チーム（担当：濱田）</w:t>
      </w:r>
    </w:p>
    <w:sectPr w:rsidR="008145C3" w:rsidRPr="00942990" w:rsidSect="00630A17">
      <w:type w:val="continuous"/>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6E" w:rsidRDefault="00881F6E" w:rsidP="005C1484">
      <w:r>
        <w:separator/>
      </w:r>
    </w:p>
  </w:endnote>
  <w:endnote w:type="continuationSeparator" w:id="0">
    <w:p w:rsidR="00881F6E" w:rsidRDefault="00881F6E" w:rsidP="005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平成角ｺﾞｼｯｸ体W9">
    <w:altName w:val="ＭＳ ゴシック"/>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6E" w:rsidRDefault="00881F6E" w:rsidP="005C1484">
      <w:r>
        <w:separator/>
      </w:r>
    </w:p>
  </w:footnote>
  <w:footnote w:type="continuationSeparator" w:id="0">
    <w:p w:rsidR="00881F6E" w:rsidRDefault="00881F6E" w:rsidP="005C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30"/>
    <w:multiLevelType w:val="hybridMultilevel"/>
    <w:tmpl w:val="ACF851F4"/>
    <w:lvl w:ilvl="0" w:tplc="BA4A5F30">
      <w:start w:val="2"/>
      <w:numFmt w:val="decimalFullWidth"/>
      <w:lvlText w:val="%1．"/>
      <w:lvlJc w:val="left"/>
      <w:pPr>
        <w:ind w:left="420" w:hanging="420"/>
      </w:pPr>
      <w:rPr>
        <w:rFonts w:hint="default"/>
      </w:rPr>
    </w:lvl>
    <w:lvl w:ilvl="1" w:tplc="5E487A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24104"/>
    <w:multiLevelType w:val="hybridMultilevel"/>
    <w:tmpl w:val="B98A99BE"/>
    <w:lvl w:ilvl="0" w:tplc="76C4B2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31CA2"/>
    <w:multiLevelType w:val="hybridMultilevel"/>
    <w:tmpl w:val="44CA6C5E"/>
    <w:lvl w:ilvl="0" w:tplc="13E45ED0">
      <w:start w:val="1"/>
      <w:numFmt w:val="decimalFullWidth"/>
      <w:lvlText w:val="%1．"/>
      <w:lvlJc w:val="left"/>
      <w:pPr>
        <w:ind w:left="420" w:hanging="420"/>
      </w:pPr>
      <w:rPr>
        <w:rFonts w:hint="default"/>
      </w:rPr>
    </w:lvl>
    <w:lvl w:ilvl="1" w:tplc="F4B67F74">
      <w:start w:val="1"/>
      <w:numFmt w:val="decimalEnclosedCircle"/>
      <w:lvlText w:val="%2"/>
      <w:lvlJc w:val="left"/>
      <w:pPr>
        <w:ind w:left="780" w:hanging="360"/>
      </w:pPr>
      <w:rPr>
        <w:rFonts w:ascii="ＭＳ ゴシック" w:eastAsia="ＭＳ ゴシック" w:hAnsi="ＭＳ ゴシック"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42244"/>
    <w:multiLevelType w:val="hybridMultilevel"/>
    <w:tmpl w:val="729EB570"/>
    <w:lvl w:ilvl="0" w:tplc="6E565490">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30E52"/>
    <w:multiLevelType w:val="hybridMultilevel"/>
    <w:tmpl w:val="73947CE8"/>
    <w:lvl w:ilvl="0" w:tplc="B2EC8568">
      <w:start w:val="1"/>
      <w:numFmt w:val="bullet"/>
      <w:lvlText w:val="●"/>
      <w:lvlJc w:val="left"/>
      <w:pPr>
        <w:ind w:left="4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148F63D5"/>
    <w:multiLevelType w:val="hybridMultilevel"/>
    <w:tmpl w:val="24B46404"/>
    <w:lvl w:ilvl="0" w:tplc="C6DC8E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421405"/>
    <w:multiLevelType w:val="hybridMultilevel"/>
    <w:tmpl w:val="F038484A"/>
    <w:lvl w:ilvl="0" w:tplc="A446B316">
      <w:start w:val="3"/>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EE0633"/>
    <w:multiLevelType w:val="hybridMultilevel"/>
    <w:tmpl w:val="B4F6F51E"/>
    <w:lvl w:ilvl="0" w:tplc="DA08F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5A07DDD"/>
    <w:multiLevelType w:val="hybridMultilevel"/>
    <w:tmpl w:val="2D963858"/>
    <w:lvl w:ilvl="0" w:tplc="E6445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640674"/>
    <w:multiLevelType w:val="hybridMultilevel"/>
    <w:tmpl w:val="4C62CD00"/>
    <w:lvl w:ilvl="0" w:tplc="88E8C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9C216A"/>
    <w:multiLevelType w:val="hybridMultilevel"/>
    <w:tmpl w:val="E63632E4"/>
    <w:lvl w:ilvl="0" w:tplc="661A934A">
      <w:start w:val="1"/>
      <w:numFmt w:val="decimalFullWidth"/>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1">
    <w:nsid w:val="4A7C3EBB"/>
    <w:multiLevelType w:val="hybridMultilevel"/>
    <w:tmpl w:val="CA967748"/>
    <w:lvl w:ilvl="0" w:tplc="E04E8AF2">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BC655C"/>
    <w:multiLevelType w:val="hybridMultilevel"/>
    <w:tmpl w:val="1DB631F8"/>
    <w:lvl w:ilvl="0" w:tplc="5224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A547B3"/>
    <w:multiLevelType w:val="hybridMultilevel"/>
    <w:tmpl w:val="D9DA10DC"/>
    <w:lvl w:ilvl="0" w:tplc="98EAD54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9203523"/>
    <w:multiLevelType w:val="hybridMultilevel"/>
    <w:tmpl w:val="6DFE4AEE"/>
    <w:lvl w:ilvl="0" w:tplc="BE1C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771673"/>
    <w:multiLevelType w:val="hybridMultilevel"/>
    <w:tmpl w:val="4C00F86A"/>
    <w:lvl w:ilvl="0" w:tplc="FD3473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BA7204"/>
    <w:multiLevelType w:val="hybridMultilevel"/>
    <w:tmpl w:val="20A0006E"/>
    <w:lvl w:ilvl="0" w:tplc="C2C6B018">
      <w:start w:val="1"/>
      <w:numFmt w:val="decimalEnclosedCircle"/>
      <w:lvlText w:val="%1"/>
      <w:lvlJc w:val="left"/>
      <w:pPr>
        <w:ind w:left="786" w:hanging="360"/>
      </w:pPr>
      <w:rPr>
        <w:rFonts w:ascii="ＭＳ ゴシック" w:eastAsia="ＭＳ ゴシック" w:hAnsi="ＭＳ ゴシック" w:cstheme="minorBidi"/>
      </w:rPr>
    </w:lvl>
    <w:lvl w:ilvl="1" w:tplc="04090001">
      <w:start w:val="1"/>
      <w:numFmt w:val="bullet"/>
      <w:lvlText w:val=""/>
      <w:lvlJc w:val="left"/>
      <w:pPr>
        <w:ind w:left="1416" w:hanging="570"/>
      </w:pPr>
      <w:rPr>
        <w:rFonts w:ascii="Wingdings" w:hAnsi="Wingdings" w:hint="default"/>
      </w:rPr>
    </w:lvl>
    <w:lvl w:ilvl="2" w:tplc="08366920">
      <w:start w:val="2"/>
      <w:numFmt w:val="decimalFullWidth"/>
      <w:lvlText w:val="%3．"/>
      <w:lvlJc w:val="left"/>
      <w:pPr>
        <w:ind w:left="1836" w:hanging="57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2"/>
  </w:num>
  <w:num w:numId="2">
    <w:abstractNumId w:val="16"/>
  </w:num>
  <w:num w:numId="3">
    <w:abstractNumId w:val="8"/>
  </w:num>
  <w:num w:numId="4">
    <w:abstractNumId w:val="14"/>
  </w:num>
  <w:num w:numId="5">
    <w:abstractNumId w:val="10"/>
  </w:num>
  <w:num w:numId="6">
    <w:abstractNumId w:val="9"/>
  </w:num>
  <w:num w:numId="7">
    <w:abstractNumId w:val="1"/>
  </w:num>
  <w:num w:numId="8">
    <w:abstractNumId w:val="7"/>
  </w:num>
  <w:num w:numId="9">
    <w:abstractNumId w:val="0"/>
  </w:num>
  <w:num w:numId="10">
    <w:abstractNumId w:val="15"/>
  </w:num>
  <w:num w:numId="11">
    <w:abstractNumId w:val="5"/>
  </w:num>
  <w:num w:numId="12">
    <w:abstractNumId w:val="4"/>
  </w:num>
  <w:num w:numId="13">
    <w:abstractNumId w:val="2"/>
  </w:num>
  <w:num w:numId="14">
    <w:abstractNumId w:val="11"/>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7E"/>
    <w:rsid w:val="000004FC"/>
    <w:rsid w:val="00012773"/>
    <w:rsid w:val="00013CE2"/>
    <w:rsid w:val="00020113"/>
    <w:rsid w:val="00052639"/>
    <w:rsid w:val="00052B96"/>
    <w:rsid w:val="000566A0"/>
    <w:rsid w:val="0006506C"/>
    <w:rsid w:val="000740A7"/>
    <w:rsid w:val="00076C1C"/>
    <w:rsid w:val="00082B85"/>
    <w:rsid w:val="00093C65"/>
    <w:rsid w:val="000B7781"/>
    <w:rsid w:val="000C3B4F"/>
    <w:rsid w:val="000C4895"/>
    <w:rsid w:val="000D0B9A"/>
    <w:rsid w:val="000D3007"/>
    <w:rsid w:val="000E357E"/>
    <w:rsid w:val="000E5897"/>
    <w:rsid w:val="000F329D"/>
    <w:rsid w:val="000F3614"/>
    <w:rsid w:val="000F40BE"/>
    <w:rsid w:val="00103724"/>
    <w:rsid w:val="00103F35"/>
    <w:rsid w:val="0010458A"/>
    <w:rsid w:val="00110727"/>
    <w:rsid w:val="001144E9"/>
    <w:rsid w:val="001146D5"/>
    <w:rsid w:val="00124783"/>
    <w:rsid w:val="0013068A"/>
    <w:rsid w:val="001344FA"/>
    <w:rsid w:val="0014367F"/>
    <w:rsid w:val="00143C73"/>
    <w:rsid w:val="001502E0"/>
    <w:rsid w:val="0015121C"/>
    <w:rsid w:val="00152C1E"/>
    <w:rsid w:val="00171920"/>
    <w:rsid w:val="00174FDB"/>
    <w:rsid w:val="00192C85"/>
    <w:rsid w:val="001941F1"/>
    <w:rsid w:val="001A0960"/>
    <w:rsid w:val="001A53A7"/>
    <w:rsid w:val="001B1257"/>
    <w:rsid w:val="001C1DCB"/>
    <w:rsid w:val="001C1E11"/>
    <w:rsid w:val="001C2FE7"/>
    <w:rsid w:val="001D1D85"/>
    <w:rsid w:val="001D23D2"/>
    <w:rsid w:val="001D246C"/>
    <w:rsid w:val="001D3D1C"/>
    <w:rsid w:val="001D6679"/>
    <w:rsid w:val="001E0F9F"/>
    <w:rsid w:val="001E55C7"/>
    <w:rsid w:val="001E5EC4"/>
    <w:rsid w:val="001E76F1"/>
    <w:rsid w:val="001F5E9E"/>
    <w:rsid w:val="00203A66"/>
    <w:rsid w:val="00204285"/>
    <w:rsid w:val="00213552"/>
    <w:rsid w:val="00215B22"/>
    <w:rsid w:val="0022239D"/>
    <w:rsid w:val="00224AAD"/>
    <w:rsid w:val="0022756E"/>
    <w:rsid w:val="002540FD"/>
    <w:rsid w:val="00263BEB"/>
    <w:rsid w:val="0027177B"/>
    <w:rsid w:val="00277CDC"/>
    <w:rsid w:val="00282B62"/>
    <w:rsid w:val="00291AA4"/>
    <w:rsid w:val="002971F8"/>
    <w:rsid w:val="002A7B3D"/>
    <w:rsid w:val="002B2065"/>
    <w:rsid w:val="002B42DA"/>
    <w:rsid w:val="002C414D"/>
    <w:rsid w:val="002D2240"/>
    <w:rsid w:val="002E0842"/>
    <w:rsid w:val="002E11E6"/>
    <w:rsid w:val="002E2D8A"/>
    <w:rsid w:val="002E766F"/>
    <w:rsid w:val="002F3ED5"/>
    <w:rsid w:val="002F4F13"/>
    <w:rsid w:val="00302DB2"/>
    <w:rsid w:val="00311B67"/>
    <w:rsid w:val="003369F0"/>
    <w:rsid w:val="00340493"/>
    <w:rsid w:val="0034111A"/>
    <w:rsid w:val="00347057"/>
    <w:rsid w:val="00347BDF"/>
    <w:rsid w:val="00355AFD"/>
    <w:rsid w:val="003679C7"/>
    <w:rsid w:val="00377DE0"/>
    <w:rsid w:val="00382107"/>
    <w:rsid w:val="00382892"/>
    <w:rsid w:val="0038787E"/>
    <w:rsid w:val="00396A9D"/>
    <w:rsid w:val="003B05B9"/>
    <w:rsid w:val="003B2FA2"/>
    <w:rsid w:val="003B373B"/>
    <w:rsid w:val="003B37DB"/>
    <w:rsid w:val="003B3D36"/>
    <w:rsid w:val="003C46D8"/>
    <w:rsid w:val="003C617C"/>
    <w:rsid w:val="003D4E2E"/>
    <w:rsid w:val="003D6910"/>
    <w:rsid w:val="003E43E6"/>
    <w:rsid w:val="003E55E5"/>
    <w:rsid w:val="003E7BA7"/>
    <w:rsid w:val="00401C81"/>
    <w:rsid w:val="004139C2"/>
    <w:rsid w:val="0041620A"/>
    <w:rsid w:val="00417708"/>
    <w:rsid w:val="00421778"/>
    <w:rsid w:val="00424ABD"/>
    <w:rsid w:val="00425082"/>
    <w:rsid w:val="004256AA"/>
    <w:rsid w:val="00427562"/>
    <w:rsid w:val="004276AF"/>
    <w:rsid w:val="00435A86"/>
    <w:rsid w:val="00450064"/>
    <w:rsid w:val="00454C3F"/>
    <w:rsid w:val="004560E6"/>
    <w:rsid w:val="004570FE"/>
    <w:rsid w:val="00461BB4"/>
    <w:rsid w:val="00462CA1"/>
    <w:rsid w:val="00464158"/>
    <w:rsid w:val="00464A18"/>
    <w:rsid w:val="00473178"/>
    <w:rsid w:val="00473267"/>
    <w:rsid w:val="0047564C"/>
    <w:rsid w:val="00483B86"/>
    <w:rsid w:val="00484574"/>
    <w:rsid w:val="0048586D"/>
    <w:rsid w:val="0048637D"/>
    <w:rsid w:val="004B0A54"/>
    <w:rsid w:val="004B1C77"/>
    <w:rsid w:val="004C1F4D"/>
    <w:rsid w:val="004C6594"/>
    <w:rsid w:val="004D4EBA"/>
    <w:rsid w:val="004F02E3"/>
    <w:rsid w:val="004F2204"/>
    <w:rsid w:val="004F5BA1"/>
    <w:rsid w:val="004F7C7B"/>
    <w:rsid w:val="00511ABD"/>
    <w:rsid w:val="005139A9"/>
    <w:rsid w:val="00516030"/>
    <w:rsid w:val="00523394"/>
    <w:rsid w:val="00536DF7"/>
    <w:rsid w:val="005378B4"/>
    <w:rsid w:val="005451FC"/>
    <w:rsid w:val="00545C03"/>
    <w:rsid w:val="00546962"/>
    <w:rsid w:val="0055142F"/>
    <w:rsid w:val="00555AC0"/>
    <w:rsid w:val="00557673"/>
    <w:rsid w:val="005603E2"/>
    <w:rsid w:val="0056704A"/>
    <w:rsid w:val="00567496"/>
    <w:rsid w:val="00575042"/>
    <w:rsid w:val="00582C72"/>
    <w:rsid w:val="00590F16"/>
    <w:rsid w:val="00593A5B"/>
    <w:rsid w:val="00594C96"/>
    <w:rsid w:val="005975E5"/>
    <w:rsid w:val="005A0D67"/>
    <w:rsid w:val="005A50AB"/>
    <w:rsid w:val="005B0AE8"/>
    <w:rsid w:val="005C1484"/>
    <w:rsid w:val="005C6977"/>
    <w:rsid w:val="005D62F0"/>
    <w:rsid w:val="005E07BD"/>
    <w:rsid w:val="005E3B2D"/>
    <w:rsid w:val="005E5B53"/>
    <w:rsid w:val="005F14B4"/>
    <w:rsid w:val="005F292D"/>
    <w:rsid w:val="005F2FD7"/>
    <w:rsid w:val="005F4791"/>
    <w:rsid w:val="005F6966"/>
    <w:rsid w:val="005F6DCF"/>
    <w:rsid w:val="00602434"/>
    <w:rsid w:val="00602BD5"/>
    <w:rsid w:val="00615141"/>
    <w:rsid w:val="00621C86"/>
    <w:rsid w:val="00623A9B"/>
    <w:rsid w:val="00626AB2"/>
    <w:rsid w:val="00630A17"/>
    <w:rsid w:val="006459D1"/>
    <w:rsid w:val="00650736"/>
    <w:rsid w:val="00652F55"/>
    <w:rsid w:val="0065552C"/>
    <w:rsid w:val="00662A82"/>
    <w:rsid w:val="006713A8"/>
    <w:rsid w:val="00671445"/>
    <w:rsid w:val="0067190A"/>
    <w:rsid w:val="00682204"/>
    <w:rsid w:val="00691C53"/>
    <w:rsid w:val="00697F6F"/>
    <w:rsid w:val="006A0848"/>
    <w:rsid w:val="006A5458"/>
    <w:rsid w:val="006A7A8F"/>
    <w:rsid w:val="006B3782"/>
    <w:rsid w:val="006B577F"/>
    <w:rsid w:val="006C064E"/>
    <w:rsid w:val="006C1E49"/>
    <w:rsid w:val="006C36B1"/>
    <w:rsid w:val="006D5FF3"/>
    <w:rsid w:val="006D6151"/>
    <w:rsid w:val="006E4CC3"/>
    <w:rsid w:val="00703FC2"/>
    <w:rsid w:val="00714963"/>
    <w:rsid w:val="00721273"/>
    <w:rsid w:val="00721F3A"/>
    <w:rsid w:val="00724144"/>
    <w:rsid w:val="00732BCB"/>
    <w:rsid w:val="007353F1"/>
    <w:rsid w:val="00751A40"/>
    <w:rsid w:val="00762A0E"/>
    <w:rsid w:val="00770D11"/>
    <w:rsid w:val="00785EF6"/>
    <w:rsid w:val="007A1A9A"/>
    <w:rsid w:val="007A1AE8"/>
    <w:rsid w:val="007A2C74"/>
    <w:rsid w:val="007B2506"/>
    <w:rsid w:val="007C3978"/>
    <w:rsid w:val="007D02CC"/>
    <w:rsid w:val="007D4D3A"/>
    <w:rsid w:val="007D682F"/>
    <w:rsid w:val="007E130B"/>
    <w:rsid w:val="007E5FC1"/>
    <w:rsid w:val="008028D2"/>
    <w:rsid w:val="00802D93"/>
    <w:rsid w:val="0080410F"/>
    <w:rsid w:val="008044F0"/>
    <w:rsid w:val="008145C3"/>
    <w:rsid w:val="00815451"/>
    <w:rsid w:val="00815C18"/>
    <w:rsid w:val="008238F0"/>
    <w:rsid w:val="00832613"/>
    <w:rsid w:val="008360B5"/>
    <w:rsid w:val="008370FA"/>
    <w:rsid w:val="008406BC"/>
    <w:rsid w:val="0086381B"/>
    <w:rsid w:val="00865C4C"/>
    <w:rsid w:val="00875B57"/>
    <w:rsid w:val="00881F6E"/>
    <w:rsid w:val="00890060"/>
    <w:rsid w:val="00893198"/>
    <w:rsid w:val="00896A89"/>
    <w:rsid w:val="008A095B"/>
    <w:rsid w:val="008B2ABF"/>
    <w:rsid w:val="008B3176"/>
    <w:rsid w:val="008B6C59"/>
    <w:rsid w:val="008C36E7"/>
    <w:rsid w:val="008C39A3"/>
    <w:rsid w:val="008D0B77"/>
    <w:rsid w:val="008D64E9"/>
    <w:rsid w:val="008D6DC2"/>
    <w:rsid w:val="008E4C5E"/>
    <w:rsid w:val="009026E3"/>
    <w:rsid w:val="0090577D"/>
    <w:rsid w:val="009108B7"/>
    <w:rsid w:val="00912E46"/>
    <w:rsid w:val="00923D7E"/>
    <w:rsid w:val="009244F2"/>
    <w:rsid w:val="0092493D"/>
    <w:rsid w:val="00925CBF"/>
    <w:rsid w:val="00934709"/>
    <w:rsid w:val="00934944"/>
    <w:rsid w:val="00942990"/>
    <w:rsid w:val="00966200"/>
    <w:rsid w:val="00966E16"/>
    <w:rsid w:val="00967E9F"/>
    <w:rsid w:val="009721F0"/>
    <w:rsid w:val="0097386D"/>
    <w:rsid w:val="00973B68"/>
    <w:rsid w:val="00974538"/>
    <w:rsid w:val="009835BF"/>
    <w:rsid w:val="0099149C"/>
    <w:rsid w:val="00996F88"/>
    <w:rsid w:val="00997329"/>
    <w:rsid w:val="00997680"/>
    <w:rsid w:val="009A1162"/>
    <w:rsid w:val="009A3185"/>
    <w:rsid w:val="009A6C84"/>
    <w:rsid w:val="009B363A"/>
    <w:rsid w:val="009D10C3"/>
    <w:rsid w:val="009D268C"/>
    <w:rsid w:val="009D6522"/>
    <w:rsid w:val="009E578D"/>
    <w:rsid w:val="009E7905"/>
    <w:rsid w:val="009F7F9A"/>
    <w:rsid w:val="00A03265"/>
    <w:rsid w:val="00A06D3F"/>
    <w:rsid w:val="00A073FD"/>
    <w:rsid w:val="00A109B1"/>
    <w:rsid w:val="00A12A2C"/>
    <w:rsid w:val="00A31EF7"/>
    <w:rsid w:val="00A32BE8"/>
    <w:rsid w:val="00A33603"/>
    <w:rsid w:val="00A4740C"/>
    <w:rsid w:val="00A476BD"/>
    <w:rsid w:val="00A52A84"/>
    <w:rsid w:val="00A56A16"/>
    <w:rsid w:val="00A64F54"/>
    <w:rsid w:val="00A7252E"/>
    <w:rsid w:val="00A734DE"/>
    <w:rsid w:val="00A80707"/>
    <w:rsid w:val="00A8621D"/>
    <w:rsid w:val="00A86948"/>
    <w:rsid w:val="00A9758B"/>
    <w:rsid w:val="00AB2F43"/>
    <w:rsid w:val="00AC2926"/>
    <w:rsid w:val="00AD412E"/>
    <w:rsid w:val="00AE0C42"/>
    <w:rsid w:val="00AE130C"/>
    <w:rsid w:val="00AE1455"/>
    <w:rsid w:val="00B0422C"/>
    <w:rsid w:val="00B07193"/>
    <w:rsid w:val="00B10EEE"/>
    <w:rsid w:val="00B17809"/>
    <w:rsid w:val="00B202E2"/>
    <w:rsid w:val="00B26859"/>
    <w:rsid w:val="00B3620F"/>
    <w:rsid w:val="00B4534E"/>
    <w:rsid w:val="00B60AF3"/>
    <w:rsid w:val="00B644F2"/>
    <w:rsid w:val="00B65938"/>
    <w:rsid w:val="00B67604"/>
    <w:rsid w:val="00B715AF"/>
    <w:rsid w:val="00B734B3"/>
    <w:rsid w:val="00B82906"/>
    <w:rsid w:val="00B929EC"/>
    <w:rsid w:val="00B92AFF"/>
    <w:rsid w:val="00B9455A"/>
    <w:rsid w:val="00BA44D5"/>
    <w:rsid w:val="00BA4C75"/>
    <w:rsid w:val="00BA75A2"/>
    <w:rsid w:val="00BC4549"/>
    <w:rsid w:val="00BD5A0A"/>
    <w:rsid w:val="00BE1835"/>
    <w:rsid w:val="00C02CE2"/>
    <w:rsid w:val="00C04C0A"/>
    <w:rsid w:val="00C04CC4"/>
    <w:rsid w:val="00C0565B"/>
    <w:rsid w:val="00C1073A"/>
    <w:rsid w:val="00C16250"/>
    <w:rsid w:val="00C2220E"/>
    <w:rsid w:val="00C226CE"/>
    <w:rsid w:val="00C26CE0"/>
    <w:rsid w:val="00C36C79"/>
    <w:rsid w:val="00C43CBB"/>
    <w:rsid w:val="00C463D5"/>
    <w:rsid w:val="00C63E2E"/>
    <w:rsid w:val="00C6621A"/>
    <w:rsid w:val="00C727A3"/>
    <w:rsid w:val="00C75F39"/>
    <w:rsid w:val="00C805F5"/>
    <w:rsid w:val="00C91C81"/>
    <w:rsid w:val="00C948D1"/>
    <w:rsid w:val="00C94CE5"/>
    <w:rsid w:val="00CA1966"/>
    <w:rsid w:val="00CA1E5C"/>
    <w:rsid w:val="00CA213F"/>
    <w:rsid w:val="00CA5EB3"/>
    <w:rsid w:val="00CA7486"/>
    <w:rsid w:val="00CB4B13"/>
    <w:rsid w:val="00CB7670"/>
    <w:rsid w:val="00CC2015"/>
    <w:rsid w:val="00CC6FAA"/>
    <w:rsid w:val="00CC73BD"/>
    <w:rsid w:val="00CE0F2F"/>
    <w:rsid w:val="00CF0740"/>
    <w:rsid w:val="00CF3C73"/>
    <w:rsid w:val="00D05315"/>
    <w:rsid w:val="00D1101E"/>
    <w:rsid w:val="00D13AB0"/>
    <w:rsid w:val="00D4481C"/>
    <w:rsid w:val="00D61B59"/>
    <w:rsid w:val="00D61EAF"/>
    <w:rsid w:val="00D63006"/>
    <w:rsid w:val="00D63015"/>
    <w:rsid w:val="00D7168A"/>
    <w:rsid w:val="00D7593A"/>
    <w:rsid w:val="00D80748"/>
    <w:rsid w:val="00D86378"/>
    <w:rsid w:val="00D870DD"/>
    <w:rsid w:val="00DA0327"/>
    <w:rsid w:val="00DA1237"/>
    <w:rsid w:val="00DA7626"/>
    <w:rsid w:val="00DB1F79"/>
    <w:rsid w:val="00DB5198"/>
    <w:rsid w:val="00DB55C7"/>
    <w:rsid w:val="00DC51AA"/>
    <w:rsid w:val="00DC57CB"/>
    <w:rsid w:val="00DD3A59"/>
    <w:rsid w:val="00DD3B0C"/>
    <w:rsid w:val="00DD6D1B"/>
    <w:rsid w:val="00DE5C14"/>
    <w:rsid w:val="00DE7999"/>
    <w:rsid w:val="00DF2F6C"/>
    <w:rsid w:val="00DF6EAF"/>
    <w:rsid w:val="00E0091C"/>
    <w:rsid w:val="00E04764"/>
    <w:rsid w:val="00E04928"/>
    <w:rsid w:val="00E10EA6"/>
    <w:rsid w:val="00E15C63"/>
    <w:rsid w:val="00E22818"/>
    <w:rsid w:val="00E24DB1"/>
    <w:rsid w:val="00E2787B"/>
    <w:rsid w:val="00E411D7"/>
    <w:rsid w:val="00E43E34"/>
    <w:rsid w:val="00E4658F"/>
    <w:rsid w:val="00E544ED"/>
    <w:rsid w:val="00E670C8"/>
    <w:rsid w:val="00E72C2A"/>
    <w:rsid w:val="00E75F94"/>
    <w:rsid w:val="00E76330"/>
    <w:rsid w:val="00E76F60"/>
    <w:rsid w:val="00E83149"/>
    <w:rsid w:val="00E84872"/>
    <w:rsid w:val="00E870B6"/>
    <w:rsid w:val="00E9275C"/>
    <w:rsid w:val="00EA1370"/>
    <w:rsid w:val="00EA19A9"/>
    <w:rsid w:val="00EA4EA3"/>
    <w:rsid w:val="00EB12E3"/>
    <w:rsid w:val="00EB1746"/>
    <w:rsid w:val="00EB1F5B"/>
    <w:rsid w:val="00EB7381"/>
    <w:rsid w:val="00EC461D"/>
    <w:rsid w:val="00EC47AF"/>
    <w:rsid w:val="00ED0AA1"/>
    <w:rsid w:val="00ED2CB5"/>
    <w:rsid w:val="00ED4517"/>
    <w:rsid w:val="00ED4913"/>
    <w:rsid w:val="00ED6689"/>
    <w:rsid w:val="00EE43AB"/>
    <w:rsid w:val="00EE620D"/>
    <w:rsid w:val="00EE7C6E"/>
    <w:rsid w:val="00EF7A79"/>
    <w:rsid w:val="00F03690"/>
    <w:rsid w:val="00F04250"/>
    <w:rsid w:val="00F04DD9"/>
    <w:rsid w:val="00F11B81"/>
    <w:rsid w:val="00F12C4E"/>
    <w:rsid w:val="00F14783"/>
    <w:rsid w:val="00F23AB3"/>
    <w:rsid w:val="00F261DA"/>
    <w:rsid w:val="00F26862"/>
    <w:rsid w:val="00F30A95"/>
    <w:rsid w:val="00F34166"/>
    <w:rsid w:val="00F374D4"/>
    <w:rsid w:val="00F4016E"/>
    <w:rsid w:val="00F50C97"/>
    <w:rsid w:val="00F50F14"/>
    <w:rsid w:val="00F51A43"/>
    <w:rsid w:val="00F52B31"/>
    <w:rsid w:val="00F55158"/>
    <w:rsid w:val="00F70D1B"/>
    <w:rsid w:val="00F73282"/>
    <w:rsid w:val="00F802E1"/>
    <w:rsid w:val="00F923CA"/>
    <w:rsid w:val="00FA7141"/>
    <w:rsid w:val="00FB0BB4"/>
    <w:rsid w:val="00FB13D1"/>
    <w:rsid w:val="00FB4475"/>
    <w:rsid w:val="00FB7C60"/>
    <w:rsid w:val="00FC0F47"/>
    <w:rsid w:val="00FC56B6"/>
    <w:rsid w:val="00FD359A"/>
    <w:rsid w:val="00FD7719"/>
    <w:rsid w:val="00FE040C"/>
    <w:rsid w:val="00FE0E99"/>
    <w:rsid w:val="00FE4E73"/>
    <w:rsid w:val="00FE5142"/>
    <w:rsid w:val="00FE7649"/>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 w:type="paragraph" w:styleId="af2">
    <w:name w:val="No Spacing"/>
    <w:uiPriority w:val="1"/>
    <w:qFormat/>
    <w:rsid w:val="00F70D1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 w:type="paragraph" w:styleId="af2">
    <w:name w:val="No Spacing"/>
    <w:uiPriority w:val="1"/>
    <w:qFormat/>
    <w:rsid w:val="00F70D1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24">
      <w:bodyDiv w:val="1"/>
      <w:marLeft w:val="0"/>
      <w:marRight w:val="0"/>
      <w:marTop w:val="0"/>
      <w:marBottom w:val="0"/>
      <w:divBdr>
        <w:top w:val="none" w:sz="0" w:space="0" w:color="auto"/>
        <w:left w:val="none" w:sz="0" w:space="0" w:color="auto"/>
        <w:bottom w:val="none" w:sz="0" w:space="0" w:color="auto"/>
        <w:right w:val="none" w:sz="0" w:space="0" w:color="auto"/>
      </w:divBdr>
      <w:divsChild>
        <w:div w:id="578828929">
          <w:marLeft w:val="0"/>
          <w:marRight w:val="0"/>
          <w:marTop w:val="0"/>
          <w:marBottom w:val="0"/>
          <w:divBdr>
            <w:top w:val="none" w:sz="0" w:space="0" w:color="auto"/>
            <w:left w:val="none" w:sz="0" w:space="0" w:color="auto"/>
            <w:bottom w:val="none" w:sz="0" w:space="0" w:color="auto"/>
            <w:right w:val="none" w:sz="0" w:space="0" w:color="auto"/>
          </w:divBdr>
          <w:divsChild>
            <w:div w:id="532884847">
              <w:marLeft w:val="0"/>
              <w:marRight w:val="0"/>
              <w:marTop w:val="0"/>
              <w:marBottom w:val="0"/>
              <w:divBdr>
                <w:top w:val="none" w:sz="0" w:space="0" w:color="auto"/>
                <w:left w:val="none" w:sz="0" w:space="0" w:color="auto"/>
                <w:bottom w:val="none" w:sz="0" w:space="0" w:color="auto"/>
                <w:right w:val="none" w:sz="0" w:space="0" w:color="auto"/>
              </w:divBdr>
              <w:divsChild>
                <w:div w:id="115955165">
                  <w:marLeft w:val="0"/>
                  <w:marRight w:val="0"/>
                  <w:marTop w:val="0"/>
                  <w:marBottom w:val="0"/>
                  <w:divBdr>
                    <w:top w:val="none" w:sz="0" w:space="0" w:color="auto"/>
                    <w:left w:val="none" w:sz="0" w:space="0" w:color="auto"/>
                    <w:bottom w:val="none" w:sz="0" w:space="0" w:color="auto"/>
                    <w:right w:val="none" w:sz="0" w:space="0" w:color="auto"/>
                  </w:divBdr>
                  <w:divsChild>
                    <w:div w:id="1666860304">
                      <w:marLeft w:val="0"/>
                      <w:marRight w:val="0"/>
                      <w:marTop w:val="0"/>
                      <w:marBottom w:val="0"/>
                      <w:divBdr>
                        <w:top w:val="none" w:sz="0" w:space="0" w:color="auto"/>
                        <w:left w:val="none" w:sz="0" w:space="0" w:color="auto"/>
                        <w:bottom w:val="none" w:sz="0" w:space="0" w:color="auto"/>
                        <w:right w:val="none" w:sz="0" w:space="0" w:color="auto"/>
                      </w:divBdr>
                      <w:divsChild>
                        <w:div w:id="2103407440">
                          <w:marLeft w:val="0"/>
                          <w:marRight w:val="0"/>
                          <w:marTop w:val="0"/>
                          <w:marBottom w:val="0"/>
                          <w:divBdr>
                            <w:top w:val="none" w:sz="0" w:space="0" w:color="auto"/>
                            <w:left w:val="none" w:sz="0" w:space="0" w:color="auto"/>
                            <w:bottom w:val="none" w:sz="0" w:space="0" w:color="auto"/>
                            <w:right w:val="none" w:sz="0" w:space="0" w:color="auto"/>
                          </w:divBdr>
                          <w:divsChild>
                            <w:div w:id="1301571254">
                              <w:marLeft w:val="0"/>
                              <w:marRight w:val="0"/>
                              <w:marTop w:val="0"/>
                              <w:marBottom w:val="0"/>
                              <w:divBdr>
                                <w:top w:val="none" w:sz="0" w:space="0" w:color="auto"/>
                                <w:left w:val="none" w:sz="0" w:space="0" w:color="auto"/>
                                <w:bottom w:val="none" w:sz="0" w:space="0" w:color="auto"/>
                                <w:right w:val="none" w:sz="0" w:space="0" w:color="auto"/>
                              </w:divBdr>
                              <w:divsChild>
                                <w:div w:id="1405565618">
                                  <w:marLeft w:val="0"/>
                                  <w:marRight w:val="0"/>
                                  <w:marTop w:val="0"/>
                                  <w:marBottom w:val="0"/>
                                  <w:divBdr>
                                    <w:top w:val="none" w:sz="0" w:space="0" w:color="auto"/>
                                    <w:left w:val="none" w:sz="0" w:space="0" w:color="auto"/>
                                    <w:bottom w:val="none" w:sz="0" w:space="0" w:color="auto"/>
                                    <w:right w:val="none" w:sz="0" w:space="0" w:color="auto"/>
                                  </w:divBdr>
                                  <w:divsChild>
                                    <w:div w:id="16723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61793">
      <w:bodyDiv w:val="1"/>
      <w:marLeft w:val="0"/>
      <w:marRight w:val="0"/>
      <w:marTop w:val="0"/>
      <w:marBottom w:val="0"/>
      <w:divBdr>
        <w:top w:val="none" w:sz="0" w:space="0" w:color="auto"/>
        <w:left w:val="none" w:sz="0" w:space="0" w:color="auto"/>
        <w:bottom w:val="none" w:sz="0" w:space="0" w:color="auto"/>
        <w:right w:val="none" w:sz="0" w:space="0" w:color="auto"/>
      </w:divBdr>
    </w:div>
    <w:div w:id="100296858">
      <w:bodyDiv w:val="1"/>
      <w:marLeft w:val="0"/>
      <w:marRight w:val="0"/>
      <w:marTop w:val="0"/>
      <w:marBottom w:val="0"/>
      <w:divBdr>
        <w:top w:val="none" w:sz="0" w:space="0" w:color="auto"/>
        <w:left w:val="none" w:sz="0" w:space="0" w:color="auto"/>
        <w:bottom w:val="none" w:sz="0" w:space="0" w:color="auto"/>
        <w:right w:val="none" w:sz="0" w:space="0" w:color="auto"/>
      </w:divBdr>
      <w:divsChild>
        <w:div w:id="110520057">
          <w:marLeft w:val="0"/>
          <w:marRight w:val="0"/>
          <w:marTop w:val="0"/>
          <w:marBottom w:val="0"/>
          <w:divBdr>
            <w:top w:val="none" w:sz="0" w:space="0" w:color="auto"/>
            <w:left w:val="none" w:sz="0" w:space="0" w:color="auto"/>
            <w:bottom w:val="none" w:sz="0" w:space="0" w:color="auto"/>
            <w:right w:val="none" w:sz="0" w:space="0" w:color="auto"/>
          </w:divBdr>
          <w:divsChild>
            <w:div w:id="1109740489">
              <w:marLeft w:val="0"/>
              <w:marRight w:val="0"/>
              <w:marTop w:val="0"/>
              <w:marBottom w:val="0"/>
              <w:divBdr>
                <w:top w:val="none" w:sz="0" w:space="0" w:color="auto"/>
                <w:left w:val="none" w:sz="0" w:space="0" w:color="auto"/>
                <w:bottom w:val="none" w:sz="0" w:space="0" w:color="auto"/>
                <w:right w:val="none" w:sz="0" w:space="0" w:color="auto"/>
              </w:divBdr>
              <w:divsChild>
                <w:div w:id="636498375">
                  <w:marLeft w:val="0"/>
                  <w:marRight w:val="0"/>
                  <w:marTop w:val="0"/>
                  <w:marBottom w:val="0"/>
                  <w:divBdr>
                    <w:top w:val="none" w:sz="0" w:space="0" w:color="auto"/>
                    <w:left w:val="none" w:sz="0" w:space="0" w:color="auto"/>
                    <w:bottom w:val="none" w:sz="0" w:space="0" w:color="auto"/>
                    <w:right w:val="none" w:sz="0" w:space="0" w:color="auto"/>
                  </w:divBdr>
                  <w:divsChild>
                    <w:div w:id="1634023776">
                      <w:marLeft w:val="0"/>
                      <w:marRight w:val="-3600"/>
                      <w:marTop w:val="0"/>
                      <w:marBottom w:val="0"/>
                      <w:divBdr>
                        <w:top w:val="none" w:sz="0" w:space="0" w:color="auto"/>
                        <w:left w:val="none" w:sz="0" w:space="0" w:color="auto"/>
                        <w:bottom w:val="none" w:sz="0" w:space="0" w:color="auto"/>
                        <w:right w:val="none" w:sz="0" w:space="0" w:color="auto"/>
                      </w:divBdr>
                      <w:divsChild>
                        <w:div w:id="2050832437">
                          <w:marLeft w:val="-15"/>
                          <w:marRight w:val="3585"/>
                          <w:marTop w:val="0"/>
                          <w:marBottom w:val="0"/>
                          <w:divBdr>
                            <w:top w:val="none" w:sz="0" w:space="0" w:color="auto"/>
                            <w:left w:val="none" w:sz="0" w:space="0" w:color="auto"/>
                            <w:bottom w:val="none" w:sz="0" w:space="0" w:color="auto"/>
                            <w:right w:val="none" w:sz="0" w:space="0" w:color="auto"/>
                          </w:divBdr>
                          <w:divsChild>
                            <w:div w:id="174611082">
                              <w:marLeft w:val="-210"/>
                              <w:marRight w:val="-210"/>
                              <w:marTop w:val="0"/>
                              <w:marBottom w:val="540"/>
                              <w:divBdr>
                                <w:top w:val="none" w:sz="0" w:space="0" w:color="auto"/>
                                <w:left w:val="none" w:sz="0" w:space="0" w:color="auto"/>
                                <w:bottom w:val="none" w:sz="0" w:space="0" w:color="auto"/>
                                <w:right w:val="none" w:sz="0" w:space="0" w:color="auto"/>
                              </w:divBdr>
                              <w:divsChild>
                                <w:div w:id="1310793620">
                                  <w:marLeft w:val="0"/>
                                  <w:marRight w:val="0"/>
                                  <w:marTop w:val="0"/>
                                  <w:marBottom w:val="0"/>
                                  <w:divBdr>
                                    <w:top w:val="none" w:sz="0" w:space="0" w:color="auto"/>
                                    <w:left w:val="none" w:sz="0" w:space="0" w:color="auto"/>
                                    <w:bottom w:val="none" w:sz="0" w:space="0" w:color="auto"/>
                                    <w:right w:val="none" w:sz="0" w:space="0" w:color="auto"/>
                                  </w:divBdr>
                                  <w:divsChild>
                                    <w:div w:id="839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74025">
      <w:bodyDiv w:val="1"/>
      <w:marLeft w:val="0"/>
      <w:marRight w:val="0"/>
      <w:marTop w:val="0"/>
      <w:marBottom w:val="0"/>
      <w:divBdr>
        <w:top w:val="none" w:sz="0" w:space="0" w:color="auto"/>
        <w:left w:val="none" w:sz="0" w:space="0" w:color="auto"/>
        <w:bottom w:val="none" w:sz="0" w:space="0" w:color="auto"/>
        <w:right w:val="none" w:sz="0" w:space="0" w:color="auto"/>
      </w:divBdr>
    </w:div>
    <w:div w:id="406805956">
      <w:bodyDiv w:val="1"/>
      <w:marLeft w:val="0"/>
      <w:marRight w:val="0"/>
      <w:marTop w:val="0"/>
      <w:marBottom w:val="0"/>
      <w:divBdr>
        <w:top w:val="none" w:sz="0" w:space="0" w:color="auto"/>
        <w:left w:val="none" w:sz="0" w:space="0" w:color="auto"/>
        <w:bottom w:val="none" w:sz="0" w:space="0" w:color="auto"/>
        <w:right w:val="none" w:sz="0" w:space="0" w:color="auto"/>
      </w:divBdr>
    </w:div>
    <w:div w:id="496962049">
      <w:bodyDiv w:val="1"/>
      <w:marLeft w:val="0"/>
      <w:marRight w:val="0"/>
      <w:marTop w:val="0"/>
      <w:marBottom w:val="0"/>
      <w:divBdr>
        <w:top w:val="none" w:sz="0" w:space="0" w:color="auto"/>
        <w:left w:val="none" w:sz="0" w:space="0" w:color="auto"/>
        <w:bottom w:val="none" w:sz="0" w:space="0" w:color="auto"/>
        <w:right w:val="none" w:sz="0" w:space="0" w:color="auto"/>
      </w:divBdr>
    </w:div>
    <w:div w:id="586622826">
      <w:bodyDiv w:val="1"/>
      <w:marLeft w:val="0"/>
      <w:marRight w:val="0"/>
      <w:marTop w:val="0"/>
      <w:marBottom w:val="0"/>
      <w:divBdr>
        <w:top w:val="none" w:sz="0" w:space="0" w:color="auto"/>
        <w:left w:val="none" w:sz="0" w:space="0" w:color="auto"/>
        <w:bottom w:val="none" w:sz="0" w:space="0" w:color="auto"/>
        <w:right w:val="none" w:sz="0" w:space="0" w:color="auto"/>
      </w:divBdr>
    </w:div>
    <w:div w:id="600375509">
      <w:bodyDiv w:val="1"/>
      <w:marLeft w:val="0"/>
      <w:marRight w:val="0"/>
      <w:marTop w:val="0"/>
      <w:marBottom w:val="0"/>
      <w:divBdr>
        <w:top w:val="none" w:sz="0" w:space="0" w:color="auto"/>
        <w:left w:val="none" w:sz="0" w:space="0" w:color="auto"/>
        <w:bottom w:val="none" w:sz="0" w:space="0" w:color="auto"/>
        <w:right w:val="none" w:sz="0" w:space="0" w:color="auto"/>
      </w:divBdr>
      <w:divsChild>
        <w:div w:id="149953752">
          <w:marLeft w:val="0"/>
          <w:marRight w:val="0"/>
          <w:marTop w:val="0"/>
          <w:marBottom w:val="0"/>
          <w:divBdr>
            <w:top w:val="none" w:sz="0" w:space="0" w:color="auto"/>
            <w:left w:val="none" w:sz="0" w:space="0" w:color="auto"/>
            <w:bottom w:val="none" w:sz="0" w:space="0" w:color="auto"/>
            <w:right w:val="none" w:sz="0" w:space="0" w:color="auto"/>
          </w:divBdr>
          <w:divsChild>
            <w:div w:id="7677745">
              <w:marLeft w:val="0"/>
              <w:marRight w:val="0"/>
              <w:marTop w:val="0"/>
              <w:marBottom w:val="0"/>
              <w:divBdr>
                <w:top w:val="none" w:sz="0" w:space="0" w:color="auto"/>
                <w:left w:val="none" w:sz="0" w:space="0" w:color="auto"/>
                <w:bottom w:val="none" w:sz="0" w:space="0" w:color="auto"/>
                <w:right w:val="none" w:sz="0" w:space="0" w:color="auto"/>
              </w:divBdr>
              <w:divsChild>
                <w:div w:id="1899394159">
                  <w:marLeft w:val="0"/>
                  <w:marRight w:val="0"/>
                  <w:marTop w:val="0"/>
                  <w:marBottom w:val="0"/>
                  <w:divBdr>
                    <w:top w:val="none" w:sz="0" w:space="0" w:color="auto"/>
                    <w:left w:val="none" w:sz="0" w:space="0" w:color="auto"/>
                    <w:bottom w:val="none" w:sz="0" w:space="0" w:color="auto"/>
                    <w:right w:val="none" w:sz="0" w:space="0" w:color="auto"/>
                  </w:divBdr>
                  <w:divsChild>
                    <w:div w:id="218982744">
                      <w:marLeft w:val="0"/>
                      <w:marRight w:val="-3600"/>
                      <w:marTop w:val="0"/>
                      <w:marBottom w:val="0"/>
                      <w:divBdr>
                        <w:top w:val="none" w:sz="0" w:space="0" w:color="auto"/>
                        <w:left w:val="none" w:sz="0" w:space="0" w:color="auto"/>
                        <w:bottom w:val="none" w:sz="0" w:space="0" w:color="auto"/>
                        <w:right w:val="none" w:sz="0" w:space="0" w:color="auto"/>
                      </w:divBdr>
                      <w:divsChild>
                        <w:div w:id="831674645">
                          <w:marLeft w:val="-15"/>
                          <w:marRight w:val="3585"/>
                          <w:marTop w:val="0"/>
                          <w:marBottom w:val="0"/>
                          <w:divBdr>
                            <w:top w:val="none" w:sz="0" w:space="0" w:color="auto"/>
                            <w:left w:val="none" w:sz="0" w:space="0" w:color="auto"/>
                            <w:bottom w:val="none" w:sz="0" w:space="0" w:color="auto"/>
                            <w:right w:val="none" w:sz="0" w:space="0" w:color="auto"/>
                          </w:divBdr>
                          <w:divsChild>
                            <w:div w:id="1889753736">
                              <w:marLeft w:val="-210"/>
                              <w:marRight w:val="-210"/>
                              <w:marTop w:val="0"/>
                              <w:marBottom w:val="540"/>
                              <w:divBdr>
                                <w:top w:val="none" w:sz="0" w:space="0" w:color="auto"/>
                                <w:left w:val="none" w:sz="0" w:space="0" w:color="auto"/>
                                <w:bottom w:val="none" w:sz="0" w:space="0" w:color="auto"/>
                                <w:right w:val="none" w:sz="0" w:space="0" w:color="auto"/>
                              </w:divBdr>
                              <w:divsChild>
                                <w:div w:id="2029140245">
                                  <w:marLeft w:val="0"/>
                                  <w:marRight w:val="0"/>
                                  <w:marTop w:val="0"/>
                                  <w:marBottom w:val="0"/>
                                  <w:divBdr>
                                    <w:top w:val="none" w:sz="0" w:space="0" w:color="auto"/>
                                    <w:left w:val="none" w:sz="0" w:space="0" w:color="auto"/>
                                    <w:bottom w:val="none" w:sz="0" w:space="0" w:color="auto"/>
                                    <w:right w:val="none" w:sz="0" w:space="0" w:color="auto"/>
                                  </w:divBdr>
                                  <w:divsChild>
                                    <w:div w:id="13339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308143">
      <w:bodyDiv w:val="1"/>
      <w:marLeft w:val="0"/>
      <w:marRight w:val="0"/>
      <w:marTop w:val="0"/>
      <w:marBottom w:val="0"/>
      <w:divBdr>
        <w:top w:val="none" w:sz="0" w:space="0" w:color="auto"/>
        <w:left w:val="none" w:sz="0" w:space="0" w:color="auto"/>
        <w:bottom w:val="none" w:sz="0" w:space="0" w:color="auto"/>
        <w:right w:val="none" w:sz="0" w:space="0" w:color="auto"/>
      </w:divBdr>
    </w:div>
    <w:div w:id="738525381">
      <w:bodyDiv w:val="1"/>
      <w:marLeft w:val="0"/>
      <w:marRight w:val="0"/>
      <w:marTop w:val="0"/>
      <w:marBottom w:val="0"/>
      <w:divBdr>
        <w:top w:val="none" w:sz="0" w:space="0" w:color="auto"/>
        <w:left w:val="none" w:sz="0" w:space="0" w:color="auto"/>
        <w:bottom w:val="none" w:sz="0" w:space="0" w:color="auto"/>
        <w:right w:val="none" w:sz="0" w:space="0" w:color="auto"/>
      </w:divBdr>
    </w:div>
    <w:div w:id="756172326">
      <w:bodyDiv w:val="1"/>
      <w:marLeft w:val="0"/>
      <w:marRight w:val="0"/>
      <w:marTop w:val="0"/>
      <w:marBottom w:val="0"/>
      <w:divBdr>
        <w:top w:val="none" w:sz="0" w:space="0" w:color="auto"/>
        <w:left w:val="none" w:sz="0" w:space="0" w:color="auto"/>
        <w:bottom w:val="none" w:sz="0" w:space="0" w:color="auto"/>
        <w:right w:val="none" w:sz="0" w:space="0" w:color="auto"/>
      </w:divBdr>
    </w:div>
    <w:div w:id="1011495862">
      <w:bodyDiv w:val="1"/>
      <w:marLeft w:val="0"/>
      <w:marRight w:val="0"/>
      <w:marTop w:val="0"/>
      <w:marBottom w:val="0"/>
      <w:divBdr>
        <w:top w:val="none" w:sz="0" w:space="0" w:color="auto"/>
        <w:left w:val="none" w:sz="0" w:space="0" w:color="auto"/>
        <w:bottom w:val="none" w:sz="0" w:space="0" w:color="auto"/>
        <w:right w:val="none" w:sz="0" w:space="0" w:color="auto"/>
      </w:divBdr>
      <w:divsChild>
        <w:div w:id="1410078199">
          <w:marLeft w:val="0"/>
          <w:marRight w:val="0"/>
          <w:marTop w:val="0"/>
          <w:marBottom w:val="0"/>
          <w:divBdr>
            <w:top w:val="none" w:sz="0" w:space="0" w:color="auto"/>
            <w:left w:val="none" w:sz="0" w:space="0" w:color="auto"/>
            <w:bottom w:val="none" w:sz="0" w:space="0" w:color="auto"/>
            <w:right w:val="none" w:sz="0" w:space="0" w:color="auto"/>
          </w:divBdr>
          <w:divsChild>
            <w:div w:id="2055539168">
              <w:marLeft w:val="0"/>
              <w:marRight w:val="0"/>
              <w:marTop w:val="0"/>
              <w:marBottom w:val="0"/>
              <w:divBdr>
                <w:top w:val="none" w:sz="0" w:space="0" w:color="auto"/>
                <w:left w:val="none" w:sz="0" w:space="0" w:color="auto"/>
                <w:bottom w:val="none" w:sz="0" w:space="0" w:color="auto"/>
                <w:right w:val="none" w:sz="0" w:space="0" w:color="auto"/>
              </w:divBdr>
              <w:divsChild>
                <w:div w:id="6829320">
                  <w:marLeft w:val="0"/>
                  <w:marRight w:val="0"/>
                  <w:marTop w:val="0"/>
                  <w:marBottom w:val="0"/>
                  <w:divBdr>
                    <w:top w:val="none" w:sz="0" w:space="0" w:color="auto"/>
                    <w:left w:val="none" w:sz="0" w:space="0" w:color="auto"/>
                    <w:bottom w:val="none" w:sz="0" w:space="0" w:color="auto"/>
                    <w:right w:val="none" w:sz="0" w:space="0" w:color="auto"/>
                  </w:divBdr>
                  <w:divsChild>
                    <w:div w:id="199972917">
                      <w:marLeft w:val="0"/>
                      <w:marRight w:val="0"/>
                      <w:marTop w:val="0"/>
                      <w:marBottom w:val="0"/>
                      <w:divBdr>
                        <w:top w:val="none" w:sz="0" w:space="0" w:color="auto"/>
                        <w:left w:val="none" w:sz="0" w:space="0" w:color="auto"/>
                        <w:bottom w:val="none" w:sz="0" w:space="0" w:color="auto"/>
                        <w:right w:val="none" w:sz="0" w:space="0" w:color="auto"/>
                      </w:divBdr>
                      <w:divsChild>
                        <w:div w:id="1893349807">
                          <w:marLeft w:val="0"/>
                          <w:marRight w:val="0"/>
                          <w:marTop w:val="0"/>
                          <w:marBottom w:val="0"/>
                          <w:divBdr>
                            <w:top w:val="none" w:sz="0" w:space="0" w:color="auto"/>
                            <w:left w:val="none" w:sz="0" w:space="0" w:color="auto"/>
                            <w:bottom w:val="none" w:sz="0" w:space="0" w:color="auto"/>
                            <w:right w:val="none" w:sz="0" w:space="0" w:color="auto"/>
                          </w:divBdr>
                          <w:divsChild>
                            <w:div w:id="1373649213">
                              <w:marLeft w:val="0"/>
                              <w:marRight w:val="0"/>
                              <w:marTop w:val="0"/>
                              <w:marBottom w:val="0"/>
                              <w:divBdr>
                                <w:top w:val="none" w:sz="0" w:space="0" w:color="auto"/>
                                <w:left w:val="none" w:sz="0" w:space="0" w:color="auto"/>
                                <w:bottom w:val="none" w:sz="0" w:space="0" w:color="auto"/>
                                <w:right w:val="none" w:sz="0" w:space="0" w:color="auto"/>
                              </w:divBdr>
                              <w:divsChild>
                                <w:div w:id="433325252">
                                  <w:marLeft w:val="0"/>
                                  <w:marRight w:val="0"/>
                                  <w:marTop w:val="0"/>
                                  <w:marBottom w:val="0"/>
                                  <w:divBdr>
                                    <w:top w:val="none" w:sz="0" w:space="0" w:color="auto"/>
                                    <w:left w:val="none" w:sz="0" w:space="0" w:color="auto"/>
                                    <w:bottom w:val="none" w:sz="0" w:space="0" w:color="auto"/>
                                    <w:right w:val="none" w:sz="0" w:space="0" w:color="auto"/>
                                  </w:divBdr>
                                  <w:divsChild>
                                    <w:div w:id="1139802683">
                                      <w:marLeft w:val="0"/>
                                      <w:marRight w:val="0"/>
                                      <w:marTop w:val="0"/>
                                      <w:marBottom w:val="0"/>
                                      <w:divBdr>
                                        <w:top w:val="none" w:sz="0" w:space="0" w:color="auto"/>
                                        <w:left w:val="none" w:sz="0" w:space="0" w:color="auto"/>
                                        <w:bottom w:val="none" w:sz="0" w:space="0" w:color="auto"/>
                                        <w:right w:val="none" w:sz="0" w:space="0" w:color="auto"/>
                                      </w:divBdr>
                                      <w:divsChild>
                                        <w:div w:id="1930576225">
                                          <w:marLeft w:val="0"/>
                                          <w:marRight w:val="0"/>
                                          <w:marTop w:val="0"/>
                                          <w:marBottom w:val="0"/>
                                          <w:divBdr>
                                            <w:top w:val="none" w:sz="0" w:space="0" w:color="auto"/>
                                            <w:left w:val="none" w:sz="0" w:space="0" w:color="auto"/>
                                            <w:bottom w:val="none" w:sz="0" w:space="0" w:color="auto"/>
                                            <w:right w:val="none" w:sz="0" w:space="0" w:color="auto"/>
                                          </w:divBdr>
                                          <w:divsChild>
                                            <w:div w:id="2060976504">
                                              <w:marLeft w:val="0"/>
                                              <w:marRight w:val="0"/>
                                              <w:marTop w:val="0"/>
                                              <w:marBottom w:val="0"/>
                                              <w:divBdr>
                                                <w:top w:val="none" w:sz="0" w:space="0" w:color="auto"/>
                                                <w:left w:val="none" w:sz="0" w:space="0" w:color="auto"/>
                                                <w:bottom w:val="none" w:sz="0" w:space="0" w:color="auto"/>
                                                <w:right w:val="none" w:sz="0" w:space="0" w:color="auto"/>
                                              </w:divBdr>
                                              <w:divsChild>
                                                <w:div w:id="298920035">
                                                  <w:marLeft w:val="0"/>
                                                  <w:marRight w:val="0"/>
                                                  <w:marTop w:val="0"/>
                                                  <w:marBottom w:val="0"/>
                                                  <w:divBdr>
                                                    <w:top w:val="none" w:sz="0" w:space="0" w:color="auto"/>
                                                    <w:left w:val="none" w:sz="0" w:space="0" w:color="auto"/>
                                                    <w:bottom w:val="none" w:sz="0" w:space="0" w:color="auto"/>
                                                    <w:right w:val="none" w:sz="0" w:space="0" w:color="auto"/>
                                                  </w:divBdr>
                                                </w:div>
                                                <w:div w:id="34817602">
                                                  <w:marLeft w:val="0"/>
                                                  <w:marRight w:val="0"/>
                                                  <w:marTop w:val="0"/>
                                                  <w:marBottom w:val="0"/>
                                                  <w:divBdr>
                                                    <w:top w:val="none" w:sz="0" w:space="0" w:color="auto"/>
                                                    <w:left w:val="none" w:sz="0" w:space="0" w:color="auto"/>
                                                    <w:bottom w:val="none" w:sz="0" w:space="0" w:color="auto"/>
                                                    <w:right w:val="none" w:sz="0" w:space="0" w:color="auto"/>
                                                  </w:divBdr>
                                                </w:div>
                                                <w:div w:id="1627200039">
                                                  <w:marLeft w:val="0"/>
                                                  <w:marRight w:val="0"/>
                                                  <w:marTop w:val="0"/>
                                                  <w:marBottom w:val="0"/>
                                                  <w:divBdr>
                                                    <w:top w:val="none" w:sz="0" w:space="0" w:color="auto"/>
                                                    <w:left w:val="none" w:sz="0" w:space="0" w:color="auto"/>
                                                    <w:bottom w:val="none" w:sz="0" w:space="0" w:color="auto"/>
                                                    <w:right w:val="none" w:sz="0" w:space="0" w:color="auto"/>
                                                  </w:divBdr>
                                                </w:div>
                                                <w:div w:id="1265184504">
                                                  <w:marLeft w:val="0"/>
                                                  <w:marRight w:val="0"/>
                                                  <w:marTop w:val="0"/>
                                                  <w:marBottom w:val="0"/>
                                                  <w:divBdr>
                                                    <w:top w:val="none" w:sz="0" w:space="0" w:color="auto"/>
                                                    <w:left w:val="none" w:sz="0" w:space="0" w:color="auto"/>
                                                    <w:bottom w:val="none" w:sz="0" w:space="0" w:color="auto"/>
                                                    <w:right w:val="none" w:sz="0" w:space="0" w:color="auto"/>
                                                  </w:divBdr>
                                                </w:div>
                                                <w:div w:id="1759867996">
                                                  <w:marLeft w:val="0"/>
                                                  <w:marRight w:val="0"/>
                                                  <w:marTop w:val="0"/>
                                                  <w:marBottom w:val="0"/>
                                                  <w:divBdr>
                                                    <w:top w:val="none" w:sz="0" w:space="0" w:color="auto"/>
                                                    <w:left w:val="none" w:sz="0" w:space="0" w:color="auto"/>
                                                    <w:bottom w:val="none" w:sz="0" w:space="0" w:color="auto"/>
                                                    <w:right w:val="none" w:sz="0" w:space="0" w:color="auto"/>
                                                  </w:divBdr>
                                                </w:div>
                                                <w:div w:id="594678796">
                                                  <w:marLeft w:val="0"/>
                                                  <w:marRight w:val="0"/>
                                                  <w:marTop w:val="0"/>
                                                  <w:marBottom w:val="0"/>
                                                  <w:divBdr>
                                                    <w:top w:val="none" w:sz="0" w:space="0" w:color="auto"/>
                                                    <w:left w:val="none" w:sz="0" w:space="0" w:color="auto"/>
                                                    <w:bottom w:val="none" w:sz="0" w:space="0" w:color="auto"/>
                                                    <w:right w:val="none" w:sz="0" w:space="0" w:color="auto"/>
                                                  </w:divBdr>
                                                </w:div>
                                                <w:div w:id="396515443">
                                                  <w:marLeft w:val="0"/>
                                                  <w:marRight w:val="0"/>
                                                  <w:marTop w:val="0"/>
                                                  <w:marBottom w:val="0"/>
                                                  <w:divBdr>
                                                    <w:top w:val="none" w:sz="0" w:space="0" w:color="auto"/>
                                                    <w:left w:val="none" w:sz="0" w:space="0" w:color="auto"/>
                                                    <w:bottom w:val="none" w:sz="0" w:space="0" w:color="auto"/>
                                                    <w:right w:val="none" w:sz="0" w:space="0" w:color="auto"/>
                                                  </w:divBdr>
                                                </w:div>
                                                <w:div w:id="11376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052456">
      <w:bodyDiv w:val="1"/>
      <w:marLeft w:val="0"/>
      <w:marRight w:val="0"/>
      <w:marTop w:val="0"/>
      <w:marBottom w:val="0"/>
      <w:divBdr>
        <w:top w:val="none" w:sz="0" w:space="0" w:color="auto"/>
        <w:left w:val="none" w:sz="0" w:space="0" w:color="auto"/>
        <w:bottom w:val="none" w:sz="0" w:space="0" w:color="auto"/>
        <w:right w:val="none" w:sz="0" w:space="0" w:color="auto"/>
      </w:divBdr>
    </w:div>
    <w:div w:id="1178933583">
      <w:bodyDiv w:val="1"/>
      <w:marLeft w:val="0"/>
      <w:marRight w:val="0"/>
      <w:marTop w:val="0"/>
      <w:marBottom w:val="0"/>
      <w:divBdr>
        <w:top w:val="none" w:sz="0" w:space="0" w:color="auto"/>
        <w:left w:val="none" w:sz="0" w:space="0" w:color="auto"/>
        <w:bottom w:val="none" w:sz="0" w:space="0" w:color="auto"/>
        <w:right w:val="none" w:sz="0" w:space="0" w:color="auto"/>
      </w:divBdr>
    </w:div>
    <w:div w:id="1196164083">
      <w:bodyDiv w:val="1"/>
      <w:marLeft w:val="0"/>
      <w:marRight w:val="0"/>
      <w:marTop w:val="0"/>
      <w:marBottom w:val="0"/>
      <w:divBdr>
        <w:top w:val="none" w:sz="0" w:space="0" w:color="auto"/>
        <w:left w:val="none" w:sz="0" w:space="0" w:color="auto"/>
        <w:bottom w:val="none" w:sz="0" w:space="0" w:color="auto"/>
        <w:right w:val="none" w:sz="0" w:space="0" w:color="auto"/>
      </w:divBdr>
    </w:div>
    <w:div w:id="1198422161">
      <w:bodyDiv w:val="1"/>
      <w:marLeft w:val="0"/>
      <w:marRight w:val="0"/>
      <w:marTop w:val="0"/>
      <w:marBottom w:val="0"/>
      <w:divBdr>
        <w:top w:val="none" w:sz="0" w:space="0" w:color="auto"/>
        <w:left w:val="none" w:sz="0" w:space="0" w:color="auto"/>
        <w:bottom w:val="none" w:sz="0" w:space="0" w:color="auto"/>
        <w:right w:val="none" w:sz="0" w:space="0" w:color="auto"/>
      </w:divBdr>
      <w:divsChild>
        <w:div w:id="1305620462">
          <w:marLeft w:val="0"/>
          <w:marRight w:val="0"/>
          <w:marTop w:val="0"/>
          <w:marBottom w:val="0"/>
          <w:divBdr>
            <w:top w:val="none" w:sz="0" w:space="0" w:color="auto"/>
            <w:left w:val="none" w:sz="0" w:space="0" w:color="auto"/>
            <w:bottom w:val="none" w:sz="0" w:space="0" w:color="auto"/>
            <w:right w:val="none" w:sz="0" w:space="0" w:color="auto"/>
          </w:divBdr>
          <w:divsChild>
            <w:div w:id="1615599062">
              <w:marLeft w:val="0"/>
              <w:marRight w:val="0"/>
              <w:marTop w:val="0"/>
              <w:marBottom w:val="0"/>
              <w:divBdr>
                <w:top w:val="none" w:sz="0" w:space="0" w:color="auto"/>
                <w:left w:val="none" w:sz="0" w:space="0" w:color="auto"/>
                <w:bottom w:val="none" w:sz="0" w:space="0" w:color="auto"/>
                <w:right w:val="none" w:sz="0" w:space="0" w:color="auto"/>
              </w:divBdr>
              <w:divsChild>
                <w:div w:id="349986665">
                  <w:marLeft w:val="0"/>
                  <w:marRight w:val="0"/>
                  <w:marTop w:val="0"/>
                  <w:marBottom w:val="0"/>
                  <w:divBdr>
                    <w:top w:val="none" w:sz="0" w:space="0" w:color="auto"/>
                    <w:left w:val="none" w:sz="0" w:space="0" w:color="auto"/>
                    <w:bottom w:val="none" w:sz="0" w:space="0" w:color="auto"/>
                    <w:right w:val="none" w:sz="0" w:space="0" w:color="auto"/>
                  </w:divBdr>
                  <w:divsChild>
                    <w:div w:id="839544223">
                      <w:marLeft w:val="0"/>
                      <w:marRight w:val="0"/>
                      <w:marTop w:val="0"/>
                      <w:marBottom w:val="0"/>
                      <w:divBdr>
                        <w:top w:val="none" w:sz="0" w:space="0" w:color="auto"/>
                        <w:left w:val="none" w:sz="0" w:space="0" w:color="auto"/>
                        <w:bottom w:val="none" w:sz="0" w:space="0" w:color="auto"/>
                        <w:right w:val="none" w:sz="0" w:space="0" w:color="auto"/>
                      </w:divBdr>
                      <w:divsChild>
                        <w:div w:id="1677223037">
                          <w:marLeft w:val="0"/>
                          <w:marRight w:val="0"/>
                          <w:marTop w:val="0"/>
                          <w:marBottom w:val="0"/>
                          <w:divBdr>
                            <w:top w:val="none" w:sz="0" w:space="0" w:color="auto"/>
                            <w:left w:val="none" w:sz="0" w:space="0" w:color="auto"/>
                            <w:bottom w:val="none" w:sz="0" w:space="0" w:color="auto"/>
                            <w:right w:val="none" w:sz="0" w:space="0" w:color="auto"/>
                          </w:divBdr>
                          <w:divsChild>
                            <w:div w:id="388576112">
                              <w:marLeft w:val="0"/>
                              <w:marRight w:val="0"/>
                              <w:marTop w:val="0"/>
                              <w:marBottom w:val="0"/>
                              <w:divBdr>
                                <w:top w:val="none" w:sz="0" w:space="0" w:color="auto"/>
                                <w:left w:val="none" w:sz="0" w:space="0" w:color="auto"/>
                                <w:bottom w:val="none" w:sz="0" w:space="0" w:color="auto"/>
                                <w:right w:val="none" w:sz="0" w:space="0" w:color="auto"/>
                              </w:divBdr>
                              <w:divsChild>
                                <w:div w:id="1447963478">
                                  <w:marLeft w:val="0"/>
                                  <w:marRight w:val="0"/>
                                  <w:marTop w:val="0"/>
                                  <w:marBottom w:val="0"/>
                                  <w:divBdr>
                                    <w:top w:val="none" w:sz="0" w:space="0" w:color="auto"/>
                                    <w:left w:val="none" w:sz="0" w:space="0" w:color="auto"/>
                                    <w:bottom w:val="none" w:sz="0" w:space="0" w:color="auto"/>
                                    <w:right w:val="none" w:sz="0" w:space="0" w:color="auto"/>
                                  </w:divBdr>
                                  <w:divsChild>
                                    <w:div w:id="705446412">
                                      <w:marLeft w:val="0"/>
                                      <w:marRight w:val="0"/>
                                      <w:marTop w:val="0"/>
                                      <w:marBottom w:val="0"/>
                                      <w:divBdr>
                                        <w:top w:val="none" w:sz="0" w:space="0" w:color="auto"/>
                                        <w:left w:val="none" w:sz="0" w:space="0" w:color="auto"/>
                                        <w:bottom w:val="none" w:sz="0" w:space="0" w:color="auto"/>
                                        <w:right w:val="none" w:sz="0" w:space="0" w:color="auto"/>
                                      </w:divBdr>
                                      <w:divsChild>
                                        <w:div w:id="1977368852">
                                          <w:marLeft w:val="0"/>
                                          <w:marRight w:val="0"/>
                                          <w:marTop w:val="0"/>
                                          <w:marBottom w:val="0"/>
                                          <w:divBdr>
                                            <w:top w:val="none" w:sz="0" w:space="0" w:color="auto"/>
                                            <w:left w:val="none" w:sz="0" w:space="0" w:color="auto"/>
                                            <w:bottom w:val="none" w:sz="0" w:space="0" w:color="auto"/>
                                            <w:right w:val="none" w:sz="0" w:space="0" w:color="auto"/>
                                          </w:divBdr>
                                          <w:divsChild>
                                            <w:div w:id="864320554">
                                              <w:marLeft w:val="0"/>
                                              <w:marRight w:val="0"/>
                                              <w:marTop w:val="0"/>
                                              <w:marBottom w:val="0"/>
                                              <w:divBdr>
                                                <w:top w:val="none" w:sz="0" w:space="0" w:color="auto"/>
                                                <w:left w:val="none" w:sz="0" w:space="0" w:color="auto"/>
                                                <w:bottom w:val="none" w:sz="0" w:space="0" w:color="auto"/>
                                                <w:right w:val="none" w:sz="0" w:space="0" w:color="auto"/>
                                              </w:divBdr>
                                              <w:divsChild>
                                                <w:div w:id="194002431">
                                                  <w:marLeft w:val="0"/>
                                                  <w:marRight w:val="0"/>
                                                  <w:marTop w:val="0"/>
                                                  <w:marBottom w:val="0"/>
                                                  <w:divBdr>
                                                    <w:top w:val="none" w:sz="0" w:space="0" w:color="auto"/>
                                                    <w:left w:val="none" w:sz="0" w:space="0" w:color="auto"/>
                                                    <w:bottom w:val="none" w:sz="0" w:space="0" w:color="auto"/>
                                                    <w:right w:val="none" w:sz="0" w:space="0" w:color="auto"/>
                                                  </w:divBdr>
                                                </w:div>
                                                <w:div w:id="2121488681">
                                                  <w:marLeft w:val="0"/>
                                                  <w:marRight w:val="0"/>
                                                  <w:marTop w:val="0"/>
                                                  <w:marBottom w:val="0"/>
                                                  <w:divBdr>
                                                    <w:top w:val="none" w:sz="0" w:space="0" w:color="auto"/>
                                                    <w:left w:val="none" w:sz="0" w:space="0" w:color="auto"/>
                                                    <w:bottom w:val="none" w:sz="0" w:space="0" w:color="auto"/>
                                                    <w:right w:val="none" w:sz="0" w:space="0" w:color="auto"/>
                                                  </w:divBdr>
                                                </w:div>
                                                <w:div w:id="160046262">
                                                  <w:marLeft w:val="0"/>
                                                  <w:marRight w:val="0"/>
                                                  <w:marTop w:val="0"/>
                                                  <w:marBottom w:val="0"/>
                                                  <w:divBdr>
                                                    <w:top w:val="none" w:sz="0" w:space="0" w:color="auto"/>
                                                    <w:left w:val="none" w:sz="0" w:space="0" w:color="auto"/>
                                                    <w:bottom w:val="none" w:sz="0" w:space="0" w:color="auto"/>
                                                    <w:right w:val="none" w:sz="0" w:space="0" w:color="auto"/>
                                                  </w:divBdr>
                                                </w:div>
                                                <w:div w:id="2120952363">
                                                  <w:marLeft w:val="0"/>
                                                  <w:marRight w:val="0"/>
                                                  <w:marTop w:val="0"/>
                                                  <w:marBottom w:val="0"/>
                                                  <w:divBdr>
                                                    <w:top w:val="none" w:sz="0" w:space="0" w:color="auto"/>
                                                    <w:left w:val="none" w:sz="0" w:space="0" w:color="auto"/>
                                                    <w:bottom w:val="none" w:sz="0" w:space="0" w:color="auto"/>
                                                    <w:right w:val="none" w:sz="0" w:space="0" w:color="auto"/>
                                                  </w:divBdr>
                                                </w:div>
                                                <w:div w:id="1050034826">
                                                  <w:marLeft w:val="0"/>
                                                  <w:marRight w:val="0"/>
                                                  <w:marTop w:val="0"/>
                                                  <w:marBottom w:val="0"/>
                                                  <w:divBdr>
                                                    <w:top w:val="none" w:sz="0" w:space="0" w:color="auto"/>
                                                    <w:left w:val="none" w:sz="0" w:space="0" w:color="auto"/>
                                                    <w:bottom w:val="none" w:sz="0" w:space="0" w:color="auto"/>
                                                    <w:right w:val="none" w:sz="0" w:space="0" w:color="auto"/>
                                                  </w:divBdr>
                                                </w:div>
                                                <w:div w:id="970792972">
                                                  <w:marLeft w:val="0"/>
                                                  <w:marRight w:val="0"/>
                                                  <w:marTop w:val="0"/>
                                                  <w:marBottom w:val="0"/>
                                                  <w:divBdr>
                                                    <w:top w:val="none" w:sz="0" w:space="0" w:color="auto"/>
                                                    <w:left w:val="none" w:sz="0" w:space="0" w:color="auto"/>
                                                    <w:bottom w:val="none" w:sz="0" w:space="0" w:color="auto"/>
                                                    <w:right w:val="none" w:sz="0" w:space="0" w:color="auto"/>
                                                  </w:divBdr>
                                                </w:div>
                                                <w:div w:id="2015037472">
                                                  <w:marLeft w:val="0"/>
                                                  <w:marRight w:val="0"/>
                                                  <w:marTop w:val="0"/>
                                                  <w:marBottom w:val="0"/>
                                                  <w:divBdr>
                                                    <w:top w:val="none" w:sz="0" w:space="0" w:color="auto"/>
                                                    <w:left w:val="none" w:sz="0" w:space="0" w:color="auto"/>
                                                    <w:bottom w:val="none" w:sz="0" w:space="0" w:color="auto"/>
                                                    <w:right w:val="none" w:sz="0" w:space="0" w:color="auto"/>
                                                  </w:divBdr>
                                                </w:div>
                                                <w:div w:id="10086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637101">
      <w:bodyDiv w:val="1"/>
      <w:marLeft w:val="0"/>
      <w:marRight w:val="0"/>
      <w:marTop w:val="0"/>
      <w:marBottom w:val="0"/>
      <w:divBdr>
        <w:top w:val="none" w:sz="0" w:space="0" w:color="auto"/>
        <w:left w:val="none" w:sz="0" w:space="0" w:color="auto"/>
        <w:bottom w:val="none" w:sz="0" w:space="0" w:color="auto"/>
        <w:right w:val="none" w:sz="0" w:space="0" w:color="auto"/>
      </w:divBdr>
      <w:divsChild>
        <w:div w:id="1991589181">
          <w:marLeft w:val="0"/>
          <w:marRight w:val="0"/>
          <w:marTop w:val="0"/>
          <w:marBottom w:val="0"/>
          <w:divBdr>
            <w:top w:val="none" w:sz="0" w:space="0" w:color="auto"/>
            <w:left w:val="none" w:sz="0" w:space="0" w:color="auto"/>
            <w:bottom w:val="none" w:sz="0" w:space="0" w:color="auto"/>
            <w:right w:val="none" w:sz="0" w:space="0" w:color="auto"/>
          </w:divBdr>
          <w:divsChild>
            <w:div w:id="738678116">
              <w:marLeft w:val="0"/>
              <w:marRight w:val="0"/>
              <w:marTop w:val="0"/>
              <w:marBottom w:val="0"/>
              <w:divBdr>
                <w:top w:val="none" w:sz="0" w:space="0" w:color="auto"/>
                <w:left w:val="none" w:sz="0" w:space="0" w:color="auto"/>
                <w:bottom w:val="none" w:sz="0" w:space="0" w:color="auto"/>
                <w:right w:val="none" w:sz="0" w:space="0" w:color="auto"/>
              </w:divBdr>
              <w:divsChild>
                <w:div w:id="1645966832">
                  <w:marLeft w:val="0"/>
                  <w:marRight w:val="0"/>
                  <w:marTop w:val="0"/>
                  <w:marBottom w:val="0"/>
                  <w:divBdr>
                    <w:top w:val="none" w:sz="0" w:space="0" w:color="auto"/>
                    <w:left w:val="none" w:sz="0" w:space="0" w:color="auto"/>
                    <w:bottom w:val="none" w:sz="0" w:space="0" w:color="auto"/>
                    <w:right w:val="none" w:sz="0" w:space="0" w:color="auto"/>
                  </w:divBdr>
                  <w:divsChild>
                    <w:div w:id="1586574796">
                      <w:marLeft w:val="0"/>
                      <w:marRight w:val="-3260"/>
                      <w:marTop w:val="0"/>
                      <w:marBottom w:val="0"/>
                      <w:divBdr>
                        <w:top w:val="none" w:sz="0" w:space="0" w:color="auto"/>
                        <w:left w:val="none" w:sz="0" w:space="0" w:color="auto"/>
                        <w:bottom w:val="none" w:sz="0" w:space="0" w:color="auto"/>
                        <w:right w:val="none" w:sz="0" w:space="0" w:color="auto"/>
                      </w:divBdr>
                      <w:divsChild>
                        <w:div w:id="2061709908">
                          <w:marLeft w:val="-14"/>
                          <w:marRight w:val="3247"/>
                          <w:marTop w:val="0"/>
                          <w:marBottom w:val="0"/>
                          <w:divBdr>
                            <w:top w:val="none" w:sz="0" w:space="0" w:color="auto"/>
                            <w:left w:val="none" w:sz="0" w:space="0" w:color="auto"/>
                            <w:bottom w:val="none" w:sz="0" w:space="0" w:color="auto"/>
                            <w:right w:val="none" w:sz="0" w:space="0" w:color="auto"/>
                          </w:divBdr>
                          <w:divsChild>
                            <w:div w:id="1742753507">
                              <w:marLeft w:val="-190"/>
                              <w:marRight w:val="-190"/>
                              <w:marTop w:val="0"/>
                              <w:marBottom w:val="489"/>
                              <w:divBdr>
                                <w:top w:val="none" w:sz="0" w:space="0" w:color="auto"/>
                                <w:left w:val="none" w:sz="0" w:space="0" w:color="auto"/>
                                <w:bottom w:val="none" w:sz="0" w:space="0" w:color="auto"/>
                                <w:right w:val="none" w:sz="0" w:space="0" w:color="auto"/>
                              </w:divBdr>
                              <w:divsChild>
                                <w:div w:id="831795163">
                                  <w:marLeft w:val="0"/>
                                  <w:marRight w:val="0"/>
                                  <w:marTop w:val="0"/>
                                  <w:marBottom w:val="0"/>
                                  <w:divBdr>
                                    <w:top w:val="none" w:sz="0" w:space="0" w:color="auto"/>
                                    <w:left w:val="none" w:sz="0" w:space="0" w:color="auto"/>
                                    <w:bottom w:val="none" w:sz="0" w:space="0" w:color="auto"/>
                                    <w:right w:val="none" w:sz="0" w:space="0" w:color="auto"/>
                                  </w:divBdr>
                                  <w:divsChild>
                                    <w:div w:id="270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08614">
      <w:bodyDiv w:val="1"/>
      <w:marLeft w:val="0"/>
      <w:marRight w:val="0"/>
      <w:marTop w:val="0"/>
      <w:marBottom w:val="0"/>
      <w:divBdr>
        <w:top w:val="none" w:sz="0" w:space="0" w:color="auto"/>
        <w:left w:val="none" w:sz="0" w:space="0" w:color="auto"/>
        <w:bottom w:val="none" w:sz="0" w:space="0" w:color="auto"/>
        <w:right w:val="none" w:sz="0" w:space="0" w:color="auto"/>
      </w:divBdr>
    </w:div>
    <w:div w:id="21150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03E44-1DB1-4123-BC09-CB0B8378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687</Words>
  <Characters>3921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ｄtop</dc:creator>
  <cp:lastModifiedBy>事務局-35</cp:lastModifiedBy>
  <cp:revision>6</cp:revision>
  <cp:lastPrinted>2015-11-06T08:04:00Z</cp:lastPrinted>
  <dcterms:created xsi:type="dcterms:W3CDTF">2015-12-08T01:42:00Z</dcterms:created>
  <dcterms:modified xsi:type="dcterms:W3CDTF">2015-12-09T07:11:00Z</dcterms:modified>
</cp:coreProperties>
</file>